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61792" w14:textId="7AE2F30A" w:rsidR="00E4578E" w:rsidRPr="000E5662" w:rsidRDefault="00E4578E" w:rsidP="00E4578E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6"/>
          <w:u w:val="single"/>
        </w:rPr>
        <w:t>GRADE 2</w:t>
      </w:r>
      <w:r w:rsidRPr="000E5662">
        <w:rPr>
          <w:rFonts w:ascii="Times New Roman" w:hAnsi="Times New Roman" w:cs="Times New Roman"/>
          <w:b/>
          <w:color w:val="000000" w:themeColor="text1"/>
          <w:sz w:val="36"/>
          <w:u w:val="single"/>
        </w:rPr>
        <w:t xml:space="preserve"> ENVIRONMENTAL ACT. SCHEMES OF WORK TERM 1</w:t>
      </w:r>
    </w:p>
    <w:p w14:paraId="05917912" w14:textId="5332D1D2" w:rsidR="00BB30F7" w:rsidRPr="00E4578E" w:rsidRDefault="00E4578E" w:rsidP="00E4578E">
      <w:pPr>
        <w:spacing w:line="276" w:lineRule="auto"/>
        <w:jc w:val="center"/>
        <w:rPr>
          <w:sz w:val="18"/>
        </w:rPr>
      </w:pPr>
      <w:r w:rsidRPr="000E5662">
        <w:rPr>
          <w:rFonts w:ascii="Times New Roman" w:hAnsi="Times New Roman" w:cs="Times New Roman"/>
          <w:color w:val="000000" w:themeColor="text1"/>
          <w:sz w:val="28"/>
        </w:rPr>
        <w:t>NAME OF THE TEACHER:</w:t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</w:rPr>
        <w:t>SCHOOL:</w:t>
      </w:r>
      <w:r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bookmarkStart w:id="0" w:name="_GoBack"/>
      <w:bookmarkEnd w:id="0"/>
    </w:p>
    <w:p w14:paraId="77BDD5DD" w14:textId="3AF2CAF5" w:rsidR="0087567B" w:rsidRPr="0087567B" w:rsidRDefault="0087567B" w:rsidP="00BB30F7">
      <w:pPr>
        <w:rPr>
          <w:rFonts w:ascii="Adobe Devanagari" w:hAnsi="Adobe Devanagari" w:cs="Adobe Devanagari"/>
          <w:b/>
          <w:bCs/>
          <w:sz w:val="24"/>
          <w:szCs w:val="24"/>
          <w:u w:val="single"/>
        </w:rPr>
      </w:pPr>
      <w:r w:rsidRPr="0087567B">
        <w:rPr>
          <w:rFonts w:ascii="Adobe Devanagari" w:hAnsi="Adobe Devanagari" w:cs="Adobe Devanagari"/>
          <w:b/>
          <w:bCs/>
          <w:sz w:val="24"/>
          <w:szCs w:val="24"/>
          <w:u w:val="single"/>
        </w:rPr>
        <w:t>REFERENCE MATERIALS</w:t>
      </w:r>
    </w:p>
    <w:p w14:paraId="154B5A67" w14:textId="50676FB7" w:rsidR="0087567B" w:rsidRPr="0087567B" w:rsidRDefault="00835213" w:rsidP="00F30B7D">
      <w:pPr>
        <w:pStyle w:val="ListParagraph"/>
        <w:numPr>
          <w:ilvl w:val="0"/>
          <w:numId w:val="1"/>
        </w:numPr>
        <w:ind w:left="450"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Focus on</w:t>
      </w:r>
      <w:r w:rsidR="0087567B" w:rsidRPr="0087567B">
        <w:rPr>
          <w:rFonts w:ascii="Adobe Devanagari" w:hAnsi="Adobe Devanagari" w:cs="Adobe Devanagari"/>
          <w:sz w:val="24"/>
          <w:szCs w:val="24"/>
        </w:rPr>
        <w:t xml:space="preserve"> Hygiene and Nutrition Activities Grade </w:t>
      </w:r>
      <w:r>
        <w:rPr>
          <w:rFonts w:ascii="Adobe Devanagari" w:hAnsi="Adobe Devanagari" w:cs="Adobe Devanagari"/>
          <w:sz w:val="24"/>
          <w:szCs w:val="24"/>
        </w:rPr>
        <w:t>2</w:t>
      </w:r>
      <w:r w:rsidR="0087567B" w:rsidRPr="0087567B">
        <w:rPr>
          <w:rFonts w:ascii="Adobe Devanagari" w:hAnsi="Adobe Devanagari" w:cs="Adobe Devanagari"/>
          <w:sz w:val="24"/>
          <w:szCs w:val="24"/>
        </w:rPr>
        <w:t>.</w:t>
      </w:r>
    </w:p>
    <w:p w14:paraId="14C15AE3" w14:textId="25369E41" w:rsidR="0087567B" w:rsidRPr="0087567B" w:rsidRDefault="00835213" w:rsidP="00F30B7D">
      <w:pPr>
        <w:pStyle w:val="ListParagraph"/>
        <w:numPr>
          <w:ilvl w:val="0"/>
          <w:numId w:val="1"/>
        </w:numPr>
        <w:ind w:left="450"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Our lives Today</w:t>
      </w:r>
      <w:r w:rsidR="0087567B" w:rsidRPr="0087567B">
        <w:rPr>
          <w:rFonts w:ascii="Adobe Devanagari" w:hAnsi="Adobe Devanagari" w:cs="Adobe Devanagari"/>
          <w:sz w:val="24"/>
          <w:szCs w:val="24"/>
        </w:rPr>
        <w:t xml:space="preserve"> Environmental Activities Grade </w:t>
      </w:r>
      <w:r>
        <w:rPr>
          <w:rFonts w:ascii="Adobe Devanagari" w:hAnsi="Adobe Devanagari" w:cs="Adobe Devanagari"/>
          <w:sz w:val="24"/>
          <w:szCs w:val="24"/>
        </w:rPr>
        <w:t>2</w:t>
      </w:r>
      <w:r w:rsidR="0087567B" w:rsidRPr="0087567B">
        <w:rPr>
          <w:rFonts w:ascii="Adobe Devanagari" w:hAnsi="Adobe Devanagari" w:cs="Adobe Devanagari"/>
          <w:sz w:val="24"/>
          <w:szCs w:val="24"/>
        </w:rPr>
        <w:t>.</w:t>
      </w:r>
    </w:p>
    <w:p w14:paraId="0E988420" w14:textId="39399D55" w:rsidR="0087567B" w:rsidRPr="0087567B" w:rsidRDefault="0087567B" w:rsidP="00F30B7D">
      <w:pPr>
        <w:pStyle w:val="ListParagraph"/>
        <w:numPr>
          <w:ilvl w:val="0"/>
          <w:numId w:val="1"/>
        </w:numPr>
        <w:ind w:left="450"/>
        <w:rPr>
          <w:rFonts w:ascii="Adobe Devanagari" w:hAnsi="Adobe Devanagari" w:cs="Adobe Devanagari"/>
          <w:sz w:val="24"/>
          <w:szCs w:val="24"/>
        </w:rPr>
      </w:pPr>
      <w:r w:rsidRPr="0087567B">
        <w:rPr>
          <w:rFonts w:ascii="Adobe Devanagari" w:hAnsi="Adobe Devanagari" w:cs="Adobe Devanagari"/>
          <w:sz w:val="24"/>
          <w:szCs w:val="24"/>
        </w:rPr>
        <w:t xml:space="preserve">New curriculum design for Environmental Activity Grade </w:t>
      </w:r>
      <w:r w:rsidR="00835213">
        <w:rPr>
          <w:rFonts w:ascii="Adobe Devanagari" w:hAnsi="Adobe Devanagari" w:cs="Adobe Devanagari"/>
          <w:sz w:val="24"/>
          <w:szCs w:val="24"/>
        </w:rPr>
        <w:t>2</w:t>
      </w:r>
    </w:p>
    <w:tbl>
      <w:tblPr>
        <w:tblStyle w:val="TableGrid"/>
        <w:tblW w:w="163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1350"/>
        <w:gridCol w:w="3420"/>
        <w:gridCol w:w="1440"/>
        <w:gridCol w:w="3240"/>
        <w:gridCol w:w="2340"/>
        <w:gridCol w:w="1530"/>
        <w:gridCol w:w="640"/>
      </w:tblGrid>
      <w:tr w:rsidR="00BB30F7" w:rsidRPr="00ED59A5" w14:paraId="7EABAA26" w14:textId="77777777" w:rsidTr="00E4578E">
        <w:trPr>
          <w:cantSplit/>
          <w:trHeight w:val="800"/>
        </w:trPr>
        <w:tc>
          <w:tcPr>
            <w:tcW w:w="529" w:type="dxa"/>
            <w:textDirection w:val="btLr"/>
          </w:tcPr>
          <w:p w14:paraId="38DE6342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4692ABE6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LSN</w:t>
            </w:r>
          </w:p>
        </w:tc>
        <w:tc>
          <w:tcPr>
            <w:tcW w:w="1282" w:type="dxa"/>
          </w:tcPr>
          <w:p w14:paraId="03D976FE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strand</w:t>
            </w:r>
          </w:p>
        </w:tc>
        <w:tc>
          <w:tcPr>
            <w:tcW w:w="1350" w:type="dxa"/>
            <w:textDirection w:val="btLr"/>
          </w:tcPr>
          <w:p w14:paraId="48B698FB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Sub-strand</w:t>
            </w:r>
          </w:p>
        </w:tc>
        <w:tc>
          <w:tcPr>
            <w:tcW w:w="3420" w:type="dxa"/>
          </w:tcPr>
          <w:p w14:paraId="2017C38E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Specific Learning Outcomes</w:t>
            </w:r>
          </w:p>
        </w:tc>
        <w:tc>
          <w:tcPr>
            <w:tcW w:w="1440" w:type="dxa"/>
          </w:tcPr>
          <w:p w14:paraId="4AB5E76A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Key Inquiry Question(s)</w:t>
            </w:r>
          </w:p>
        </w:tc>
        <w:tc>
          <w:tcPr>
            <w:tcW w:w="3240" w:type="dxa"/>
          </w:tcPr>
          <w:p w14:paraId="3F7BBCA0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Experiences</w:t>
            </w:r>
          </w:p>
        </w:tc>
        <w:tc>
          <w:tcPr>
            <w:tcW w:w="2340" w:type="dxa"/>
          </w:tcPr>
          <w:p w14:paraId="09002E47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Resources</w:t>
            </w:r>
          </w:p>
        </w:tc>
        <w:tc>
          <w:tcPr>
            <w:tcW w:w="1530" w:type="dxa"/>
          </w:tcPr>
          <w:p w14:paraId="66FC1FB3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Assessment Methods</w:t>
            </w:r>
          </w:p>
        </w:tc>
        <w:tc>
          <w:tcPr>
            <w:tcW w:w="640" w:type="dxa"/>
          </w:tcPr>
          <w:p w14:paraId="715901EC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Refl</w:t>
            </w:r>
          </w:p>
        </w:tc>
      </w:tr>
      <w:tr w:rsidR="00E5621F" w:rsidRPr="00ED59A5" w14:paraId="7C2E8B74" w14:textId="77777777" w:rsidTr="00E4578E">
        <w:trPr>
          <w:cantSplit/>
          <w:trHeight w:val="440"/>
        </w:trPr>
        <w:tc>
          <w:tcPr>
            <w:tcW w:w="529" w:type="dxa"/>
          </w:tcPr>
          <w:p w14:paraId="1AAB77E8" w14:textId="659CF534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529" w:type="dxa"/>
          </w:tcPr>
          <w:p w14:paraId="3F23BBC0" w14:textId="5177B0F8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8E67EA1" w14:textId="52C5DDCD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SOCIAL ENVIRONMENT</w:t>
            </w:r>
          </w:p>
        </w:tc>
        <w:tc>
          <w:tcPr>
            <w:tcW w:w="1350" w:type="dxa"/>
          </w:tcPr>
          <w:p w14:paraId="1D94C413" w14:textId="66F01FE2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Our home – Personal items</w:t>
            </w:r>
          </w:p>
        </w:tc>
        <w:tc>
          <w:tcPr>
            <w:tcW w:w="3420" w:type="dxa"/>
          </w:tcPr>
          <w:p w14:paraId="63D0850D" w14:textId="2DED6C66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214D6E9" w14:textId="77777777" w:rsidR="00E5621F" w:rsidRDefault="00E5621F" w:rsidP="00F30B7D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B09C5">
              <w:rPr>
                <w:rFonts w:ascii="Adobe Devanagari" w:hAnsi="Adobe Devanagari" w:cs="Adobe Devanagari"/>
                <w:bCs/>
              </w:rPr>
              <w:t>differentiate between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B09C5">
              <w:rPr>
                <w:rFonts w:ascii="Adobe Devanagari" w:hAnsi="Adobe Devanagari" w:cs="Adobe Devanagari"/>
                <w:bCs/>
              </w:rPr>
              <w:t>personal and common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B09C5">
              <w:rPr>
                <w:rFonts w:ascii="Adobe Devanagari" w:hAnsi="Adobe Devanagari" w:cs="Adobe Devanagari"/>
                <w:bCs/>
              </w:rPr>
              <w:t>items used at home,</w:t>
            </w:r>
          </w:p>
          <w:p w14:paraId="7BD42F32" w14:textId="2CF93E8C" w:rsidR="00E5621F" w:rsidRDefault="00E5621F" w:rsidP="00F30B7D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personal items</w:t>
            </w:r>
            <w:r w:rsidRPr="00AB09C5">
              <w:rPr>
                <w:rFonts w:ascii="Adobe Devanagari" w:hAnsi="Adobe Devanagari" w:cs="Adobe Devanagari"/>
                <w:bCs/>
              </w:rPr>
              <w:t>,</w:t>
            </w:r>
          </w:p>
          <w:p w14:paraId="6F32E1B8" w14:textId="0DB43E7A" w:rsidR="00E5621F" w:rsidRPr="00AB09C5" w:rsidRDefault="00E5621F" w:rsidP="00F30B7D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personal items</w:t>
            </w:r>
            <w:r w:rsidRPr="00AB09C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0E0A415D" w14:textId="152A8CA3" w:rsidR="00E5621F" w:rsidRPr="00E72407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E72407">
              <w:rPr>
                <w:rFonts w:ascii="Adobe Devanagari" w:hAnsi="Adobe Devanagari" w:cs="Adobe Devanagari"/>
                <w:bCs/>
              </w:rPr>
              <w:t>What personal items do you know?</w:t>
            </w:r>
          </w:p>
        </w:tc>
        <w:tc>
          <w:tcPr>
            <w:tcW w:w="3240" w:type="dxa"/>
          </w:tcPr>
          <w:p w14:paraId="37D06ED7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F65F26E" w14:textId="1882B60A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Times New Roman" w:hAnsi="Times New Roman" w:cs="Times New Roman"/>
                <w:bCs/>
              </w:rPr>
              <w:t>●</w:t>
            </w:r>
            <w:r w:rsidRPr="009A7183">
              <w:rPr>
                <w:rFonts w:ascii="Adobe Devanagari" w:hAnsi="Adobe Devanagari" w:cs="Adobe Devanagari"/>
                <w:bCs/>
              </w:rPr>
              <w:t xml:space="preserve"> think, pair and share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information on</w:t>
            </w:r>
          </w:p>
          <w:p w14:paraId="2CB029C4" w14:textId="6EC9B46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personal items (combs,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toothbrush, face towel,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handkerchief, socks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and shoes, towel, nail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cutter, cotton buds)</w:t>
            </w:r>
          </w:p>
          <w:p w14:paraId="0735368C" w14:textId="77777777" w:rsidR="00E5621F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and common items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(cups, plates, spoons,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bowls, jug) found 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home,</w:t>
            </w:r>
          </w:p>
          <w:p w14:paraId="3A7A4774" w14:textId="2A7A093D" w:rsidR="00E5621F" w:rsidRPr="005F1C5B" w:rsidRDefault="00E5621F" w:rsidP="00E5621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7CDBC282" w14:textId="77777777" w:rsidR="00E5621F" w:rsidRPr="00722D7E" w:rsidRDefault="00E5621F" w:rsidP="00E5621F">
            <w:pPr>
              <w:spacing w:line="238" w:lineRule="auto"/>
              <w:ind w:left="103"/>
              <w:rPr>
                <w:rFonts w:ascii="Adobe Devanagari" w:hAnsi="Adobe Devanagari" w:cs="Adobe Devanagari"/>
                <w:sz w:val="21"/>
                <w:szCs w:val="21"/>
              </w:rPr>
            </w:pPr>
            <w:r w:rsidRPr="00722D7E">
              <w:rPr>
                <w:rFonts w:ascii="Adobe Devanagari" w:eastAsia="Times New Roman" w:hAnsi="Adobe Devanagari" w:cs="Adobe Devanagari"/>
                <w:sz w:val="21"/>
                <w:szCs w:val="21"/>
              </w:rPr>
              <w:t xml:space="preserve">Picture of personal items Materials for cleaning personal items: water, soap, brush. </w:t>
            </w:r>
          </w:p>
          <w:p w14:paraId="00140F9A" w14:textId="15C1FE20" w:rsidR="00E5621F" w:rsidRPr="00722D7E" w:rsidRDefault="00E5621F" w:rsidP="00E5621F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722D7E">
              <w:rPr>
                <w:rFonts w:ascii="Adobe Devanagari" w:eastAsia="Times New Roman" w:hAnsi="Adobe Devanagari" w:cs="Adobe Devanagari"/>
                <w:sz w:val="21"/>
                <w:szCs w:val="21"/>
              </w:rPr>
              <w:t xml:space="preserve">Computers/tablets Focus on Hygiene and nutrition Grade 2 learners’ workbook pg. 29-35 </w:t>
            </w:r>
          </w:p>
        </w:tc>
        <w:tc>
          <w:tcPr>
            <w:tcW w:w="1530" w:type="dxa"/>
          </w:tcPr>
          <w:p w14:paraId="1CA72DFC" w14:textId="6504811D" w:rsidR="00E5621F" w:rsidRPr="00722D7E" w:rsidRDefault="00E5621F" w:rsidP="00E5621F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722D7E">
              <w:rPr>
                <w:rFonts w:ascii="Adobe Devanagari" w:hAnsi="Adobe Devanagari" w:cs="Adobe Devanagari"/>
                <w:sz w:val="21"/>
                <w:szCs w:val="21"/>
              </w:rPr>
              <w:t xml:space="preserve">Observation Oral questions written questions </w:t>
            </w:r>
          </w:p>
        </w:tc>
        <w:tc>
          <w:tcPr>
            <w:tcW w:w="640" w:type="dxa"/>
          </w:tcPr>
          <w:p w14:paraId="549BE860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621F" w:rsidRPr="00ED59A5" w14:paraId="432BA73F" w14:textId="77777777" w:rsidTr="00E4578E">
        <w:trPr>
          <w:cantSplit/>
          <w:trHeight w:val="440"/>
        </w:trPr>
        <w:tc>
          <w:tcPr>
            <w:tcW w:w="529" w:type="dxa"/>
          </w:tcPr>
          <w:p w14:paraId="20A8E684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AA015B8" w14:textId="77CCF534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3A6DFD6D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8A00050" w14:textId="762AE7F3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Personal items</w:t>
            </w:r>
          </w:p>
        </w:tc>
        <w:tc>
          <w:tcPr>
            <w:tcW w:w="3420" w:type="dxa"/>
          </w:tcPr>
          <w:p w14:paraId="4EF914BF" w14:textId="77777777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49DBF79" w14:textId="1334F6BB" w:rsidR="00E5621F" w:rsidRPr="00E72407" w:rsidRDefault="00E5621F" w:rsidP="00F30B7D">
            <w:pPr>
              <w:pStyle w:val="ListParagraph"/>
              <w:numPr>
                <w:ilvl w:val="0"/>
                <w:numId w:val="8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72407">
              <w:rPr>
                <w:rFonts w:ascii="Adobe Devanagari" w:hAnsi="Adobe Devanagari" w:cs="Adobe Devanagari"/>
                <w:bCs/>
              </w:rPr>
              <w:t>differentiate between personal and common items used at home,</w:t>
            </w:r>
          </w:p>
          <w:p w14:paraId="43660CE6" w14:textId="77777777" w:rsidR="00E5621F" w:rsidRDefault="00E5621F" w:rsidP="00F30B7D">
            <w:pPr>
              <w:pStyle w:val="ListParagraph"/>
              <w:numPr>
                <w:ilvl w:val="0"/>
                <w:numId w:val="8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personal items</w:t>
            </w:r>
            <w:r w:rsidRPr="00AB09C5">
              <w:rPr>
                <w:rFonts w:ascii="Adobe Devanagari" w:hAnsi="Adobe Devanagari" w:cs="Adobe Devanagari"/>
                <w:bCs/>
              </w:rPr>
              <w:t>,</w:t>
            </w:r>
          </w:p>
          <w:p w14:paraId="1D38BC01" w14:textId="2635E647" w:rsidR="00E4578E" w:rsidRDefault="00E5621F" w:rsidP="00F30B7D">
            <w:pPr>
              <w:pStyle w:val="ListParagraph"/>
              <w:numPr>
                <w:ilvl w:val="0"/>
                <w:numId w:val="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E72407">
              <w:rPr>
                <w:rFonts w:ascii="Adobe Devanagari" w:hAnsi="Adobe Devanagari" w:cs="Adobe Devanagari"/>
                <w:bCs/>
              </w:rPr>
              <w:t>Appreciate the importance of personal items.</w:t>
            </w:r>
          </w:p>
          <w:p w14:paraId="03D7E89E" w14:textId="4B172801" w:rsidR="00E5621F" w:rsidRPr="00E4578E" w:rsidRDefault="00E5621F" w:rsidP="00E4578E"/>
        </w:tc>
        <w:tc>
          <w:tcPr>
            <w:tcW w:w="1440" w:type="dxa"/>
          </w:tcPr>
          <w:p w14:paraId="24913C05" w14:textId="7AD6A3E3" w:rsidR="00E5621F" w:rsidRPr="00775D70" w:rsidRDefault="00E5621F" w:rsidP="00E5621F">
            <w:pPr>
              <w:rPr>
                <w:rFonts w:ascii="Adobe Devanagari" w:hAnsi="Adobe Devanagari" w:cs="Adobe Devanagari"/>
              </w:rPr>
            </w:pPr>
            <w:r w:rsidRPr="00E72407">
              <w:rPr>
                <w:rFonts w:ascii="Adobe Devanagari" w:hAnsi="Adobe Devanagari" w:cs="Adobe Devanagari"/>
                <w:bCs/>
              </w:rPr>
              <w:t>What personal items do you know?</w:t>
            </w:r>
          </w:p>
        </w:tc>
        <w:tc>
          <w:tcPr>
            <w:tcW w:w="3240" w:type="dxa"/>
          </w:tcPr>
          <w:p w14:paraId="175A3DFE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C08FCEE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Times New Roman" w:hAnsi="Times New Roman" w:cs="Times New Roman"/>
                <w:bCs/>
              </w:rPr>
              <w:t>●</w:t>
            </w:r>
            <w:r w:rsidRPr="009A7183">
              <w:rPr>
                <w:rFonts w:ascii="Adobe Devanagari" w:hAnsi="Adobe Devanagari" w:cs="Adobe Devanagari"/>
                <w:bCs/>
              </w:rPr>
              <w:t xml:space="preserve"> think, pair and share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information on</w:t>
            </w:r>
          </w:p>
          <w:p w14:paraId="7FDC377C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personal items (combs,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toothbrush, face towel,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handkerchief, socks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and shoes, towel, nail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cutter, cotton buds)</w:t>
            </w:r>
          </w:p>
          <w:p w14:paraId="5903AEDE" w14:textId="19A41CF6" w:rsidR="00E5621F" w:rsidRPr="00E4578E" w:rsidRDefault="00E5621F" w:rsidP="00E4578E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and common items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(cups, plates, spoons,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bowls, jug) found 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home,</w:t>
            </w:r>
          </w:p>
        </w:tc>
        <w:tc>
          <w:tcPr>
            <w:tcW w:w="2340" w:type="dxa"/>
          </w:tcPr>
          <w:p w14:paraId="248E6D52" w14:textId="0CA994E6" w:rsidR="00E5621F" w:rsidRPr="00722D7E" w:rsidRDefault="00E5621F" w:rsidP="00E5621F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722D7E">
              <w:rPr>
                <w:rFonts w:ascii="Adobe Devanagari" w:eastAsia="Times New Roman" w:hAnsi="Adobe Devanagari" w:cs="Adobe Devanagari"/>
                <w:sz w:val="21"/>
                <w:szCs w:val="21"/>
              </w:rPr>
              <w:t xml:space="preserve">Picture of personal items </w:t>
            </w:r>
            <w:r w:rsidRPr="00722D7E">
              <w:rPr>
                <w:rFonts w:ascii="Adobe Devanagari" w:hAnsi="Adobe Devanagari" w:cs="Adobe Devanagari"/>
                <w:sz w:val="21"/>
                <w:szCs w:val="21"/>
              </w:rPr>
              <w:t>Materials</w:t>
            </w:r>
            <w:r w:rsidRPr="00722D7E">
              <w:rPr>
                <w:rFonts w:ascii="Adobe Devanagari" w:eastAsia="Times New Roman" w:hAnsi="Adobe Devanagari" w:cs="Adobe Devanagari"/>
                <w:sz w:val="21"/>
                <w:szCs w:val="21"/>
              </w:rPr>
              <w:t xml:space="preserve"> for cleaning personal items: water, soap, brush. Computers/tablets Focus on Hygiene and nutrition Grade 2 learners’ workbook pg. 29-35</w:t>
            </w:r>
          </w:p>
        </w:tc>
        <w:tc>
          <w:tcPr>
            <w:tcW w:w="1530" w:type="dxa"/>
          </w:tcPr>
          <w:p w14:paraId="60C1E49D" w14:textId="77777777" w:rsidR="00E5621F" w:rsidRPr="00E5621F" w:rsidRDefault="00E5621F" w:rsidP="00E5621F">
            <w:pPr>
              <w:spacing w:after="1" w:line="239" w:lineRule="auto"/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Observation 2.Oral </w:t>
            </w:r>
          </w:p>
          <w:p w14:paraId="096C498F" w14:textId="77777777" w:rsidR="00E5621F" w:rsidRPr="00E5621F" w:rsidRDefault="00E5621F" w:rsidP="00E5621F">
            <w:pPr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  <w:p w14:paraId="1A4EA35B" w14:textId="77777777" w:rsidR="00E5621F" w:rsidRPr="00E5621F" w:rsidRDefault="00E5621F" w:rsidP="00E5621F">
            <w:pPr>
              <w:ind w:left="-18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  <w:p w14:paraId="0704ACE6" w14:textId="55DD9A92" w:rsidR="00E5621F" w:rsidRPr="00E5621F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hAnsi="Adobe Devanagari" w:cs="Adobe Devanagari"/>
              </w:rPr>
              <w:t xml:space="preserve">3.written </w:t>
            </w: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</w:tc>
        <w:tc>
          <w:tcPr>
            <w:tcW w:w="640" w:type="dxa"/>
          </w:tcPr>
          <w:p w14:paraId="59699951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621F" w:rsidRPr="00ED59A5" w14:paraId="1F0F33C7" w14:textId="77777777" w:rsidTr="00E4578E">
        <w:trPr>
          <w:cantSplit/>
          <w:trHeight w:val="440"/>
        </w:trPr>
        <w:tc>
          <w:tcPr>
            <w:tcW w:w="529" w:type="dxa"/>
          </w:tcPr>
          <w:p w14:paraId="7CBBE829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FC669A6" w14:textId="0CE7C74D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9CFEFC8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92E8368" w14:textId="41050B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Personal items</w:t>
            </w:r>
          </w:p>
        </w:tc>
        <w:tc>
          <w:tcPr>
            <w:tcW w:w="3420" w:type="dxa"/>
          </w:tcPr>
          <w:p w14:paraId="535CC5F9" w14:textId="77777777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923B41B" w14:textId="2DCA62D0" w:rsidR="00E5621F" w:rsidRPr="00CE6684" w:rsidRDefault="00E5621F" w:rsidP="00F30B7D">
            <w:pPr>
              <w:pStyle w:val="ListParagraph"/>
              <w:numPr>
                <w:ilvl w:val="0"/>
                <w:numId w:val="9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 some of the personal items</w:t>
            </w:r>
            <w:r w:rsidRPr="00CE6684">
              <w:rPr>
                <w:rFonts w:ascii="Adobe Devanagari" w:hAnsi="Adobe Devanagari" w:cs="Adobe Devanagari"/>
                <w:bCs/>
              </w:rPr>
              <w:t>,</w:t>
            </w:r>
          </w:p>
          <w:p w14:paraId="653E8D25" w14:textId="720DA32E" w:rsidR="00E5621F" w:rsidRDefault="00E5621F" w:rsidP="00F30B7D">
            <w:pPr>
              <w:pStyle w:val="ListParagraph"/>
              <w:numPr>
                <w:ilvl w:val="0"/>
                <w:numId w:val="9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and colour personal and common items used at home and display</w:t>
            </w:r>
            <w:r w:rsidRPr="00AB09C5">
              <w:rPr>
                <w:rFonts w:ascii="Adobe Devanagari" w:hAnsi="Adobe Devanagari" w:cs="Adobe Devanagari"/>
                <w:bCs/>
              </w:rPr>
              <w:t>,</w:t>
            </w:r>
          </w:p>
          <w:p w14:paraId="5873E5A7" w14:textId="3705669E" w:rsidR="00E5621F" w:rsidRPr="00CE6684" w:rsidRDefault="00E5621F" w:rsidP="00F30B7D">
            <w:pPr>
              <w:pStyle w:val="ListParagraph"/>
              <w:numPr>
                <w:ilvl w:val="0"/>
                <w:numId w:val="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E6684">
              <w:rPr>
                <w:rFonts w:ascii="Adobe Devanagari" w:hAnsi="Adobe Devanagari" w:cs="Adobe Devanagari"/>
                <w:bCs/>
              </w:rPr>
              <w:t>Appreciate the importance of personal items.</w:t>
            </w:r>
          </w:p>
        </w:tc>
        <w:tc>
          <w:tcPr>
            <w:tcW w:w="1440" w:type="dxa"/>
          </w:tcPr>
          <w:p w14:paraId="713E0C56" w14:textId="67B48415" w:rsidR="00E5621F" w:rsidRPr="0088068F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E72407">
              <w:rPr>
                <w:rFonts w:ascii="Adobe Devanagari" w:hAnsi="Adobe Devanagari" w:cs="Adobe Devanagari"/>
                <w:bCs/>
              </w:rPr>
              <w:t>What personal items do you know?</w:t>
            </w:r>
          </w:p>
        </w:tc>
        <w:tc>
          <w:tcPr>
            <w:tcW w:w="3240" w:type="dxa"/>
          </w:tcPr>
          <w:p w14:paraId="269BEBC2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46C22D2" w14:textId="6F4CDCBD" w:rsidR="00E5621F" w:rsidRPr="00CE6684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Times New Roman" w:hAnsi="Times New Roman" w:cs="Times New Roman"/>
                <w:bCs/>
              </w:rPr>
              <w:t>●</w:t>
            </w:r>
            <w:r w:rsidRPr="009A7183">
              <w:rPr>
                <w:rFonts w:ascii="Adobe Devanagari" w:hAnsi="Adobe Devanagari" w:cs="Adobe Devanagari"/>
                <w:bCs/>
              </w:rPr>
              <w:t xml:space="preserve"> draw and colour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personal and common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items used at home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display them in class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(combs,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toothbrush,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face towel,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handkerchief, socks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and shoes, towel, nail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cutter, cotton buds,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cups, plates, spoons,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bowls, jug),</w:t>
            </w:r>
          </w:p>
        </w:tc>
        <w:tc>
          <w:tcPr>
            <w:tcW w:w="2340" w:type="dxa"/>
          </w:tcPr>
          <w:p w14:paraId="317FBBF1" w14:textId="77777777" w:rsidR="00E5621F" w:rsidRPr="00E5621F" w:rsidRDefault="00E5621F" w:rsidP="00E5621F">
            <w:pPr>
              <w:spacing w:line="237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Picture of personal items </w:t>
            </w:r>
          </w:p>
          <w:p w14:paraId="7380BB8F" w14:textId="0C59CB6B" w:rsidR="00E5621F" w:rsidRPr="00E5621F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Materials for cleaning personal items: water, soap, brush. Computers/tablets Focus on Hygiene and nutrition Grade 2 learners’ workbook pg. 29-35 </w:t>
            </w:r>
          </w:p>
        </w:tc>
        <w:tc>
          <w:tcPr>
            <w:tcW w:w="1530" w:type="dxa"/>
          </w:tcPr>
          <w:p w14:paraId="6BDD8A8E" w14:textId="77777777" w:rsidR="00E5621F" w:rsidRPr="00E5621F" w:rsidRDefault="00E5621F" w:rsidP="00E5621F">
            <w:pPr>
              <w:spacing w:line="239" w:lineRule="auto"/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Observation 2.Oral </w:t>
            </w:r>
          </w:p>
          <w:p w14:paraId="2D195CC1" w14:textId="77777777" w:rsidR="00E5621F" w:rsidRPr="00E5621F" w:rsidRDefault="00E5621F" w:rsidP="00E5621F">
            <w:pPr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  <w:p w14:paraId="410812A2" w14:textId="77777777" w:rsidR="00E5621F" w:rsidRPr="00E5621F" w:rsidRDefault="00E5621F" w:rsidP="00E5621F">
            <w:pPr>
              <w:ind w:left="-18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  <w:p w14:paraId="2CA86518" w14:textId="6DBFA55E" w:rsidR="00E5621F" w:rsidRPr="00E5621F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hAnsi="Adobe Devanagari" w:cs="Adobe Devanagari"/>
              </w:rPr>
              <w:t xml:space="preserve">3.written </w:t>
            </w: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</w:tc>
        <w:tc>
          <w:tcPr>
            <w:tcW w:w="640" w:type="dxa"/>
          </w:tcPr>
          <w:p w14:paraId="533B2535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621F" w:rsidRPr="00ED59A5" w14:paraId="7EEF7FD2" w14:textId="77777777" w:rsidTr="00E4578E">
        <w:trPr>
          <w:cantSplit/>
          <w:trHeight w:val="440"/>
        </w:trPr>
        <w:tc>
          <w:tcPr>
            <w:tcW w:w="529" w:type="dxa"/>
          </w:tcPr>
          <w:p w14:paraId="254224BF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58889DA" w14:textId="32D58EBE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121D6191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C34A469" w14:textId="30543E63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Personal items</w:t>
            </w:r>
          </w:p>
        </w:tc>
        <w:tc>
          <w:tcPr>
            <w:tcW w:w="3420" w:type="dxa"/>
          </w:tcPr>
          <w:p w14:paraId="34DBCE4F" w14:textId="77777777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F86820A" w14:textId="71BF1E71" w:rsidR="00E5621F" w:rsidRPr="00CE6684" w:rsidRDefault="00E5621F" w:rsidP="00F30B7D">
            <w:pPr>
              <w:pStyle w:val="ListParagraph"/>
              <w:numPr>
                <w:ilvl w:val="0"/>
                <w:numId w:val="10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CE6684">
              <w:rPr>
                <w:rFonts w:ascii="Adobe Devanagari" w:hAnsi="Adobe Devanagari" w:cs="Adobe Devanagari"/>
                <w:bCs/>
              </w:rPr>
              <w:t>List some of the personal items,</w:t>
            </w:r>
          </w:p>
          <w:p w14:paraId="58DFBF8B" w14:textId="77777777" w:rsidR="00E5621F" w:rsidRDefault="00E5621F" w:rsidP="00F30B7D">
            <w:pPr>
              <w:pStyle w:val="ListParagraph"/>
              <w:numPr>
                <w:ilvl w:val="0"/>
                <w:numId w:val="10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Recite poems or sing songs on personal items</w:t>
            </w:r>
          </w:p>
          <w:p w14:paraId="5A94147A" w14:textId="71BF745B" w:rsidR="00E5621F" w:rsidRPr="00CE6684" w:rsidRDefault="00E5621F" w:rsidP="00F30B7D">
            <w:pPr>
              <w:pStyle w:val="ListParagraph"/>
              <w:numPr>
                <w:ilvl w:val="0"/>
                <w:numId w:val="10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E6684">
              <w:rPr>
                <w:rFonts w:ascii="Adobe Devanagari" w:hAnsi="Adobe Devanagari" w:cs="Adobe Devanagari"/>
                <w:bCs/>
              </w:rPr>
              <w:t>Appreciate the importance of personal items.</w:t>
            </w:r>
          </w:p>
        </w:tc>
        <w:tc>
          <w:tcPr>
            <w:tcW w:w="1440" w:type="dxa"/>
          </w:tcPr>
          <w:p w14:paraId="7DE27F55" w14:textId="22640528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72407">
              <w:rPr>
                <w:rFonts w:ascii="Adobe Devanagari" w:hAnsi="Adobe Devanagari" w:cs="Adobe Devanagari"/>
                <w:bCs/>
              </w:rPr>
              <w:t>What personal items do you know?</w:t>
            </w:r>
          </w:p>
        </w:tc>
        <w:tc>
          <w:tcPr>
            <w:tcW w:w="3240" w:type="dxa"/>
          </w:tcPr>
          <w:p w14:paraId="72268C85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53BD91C" w14:textId="62366BA2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Times New Roman" w:hAnsi="Times New Roman" w:cs="Times New Roman"/>
                <w:bCs/>
              </w:rPr>
              <w:t>●</w:t>
            </w:r>
            <w:r w:rsidRPr="009A7183">
              <w:rPr>
                <w:rFonts w:ascii="Adobe Devanagari" w:hAnsi="Adobe Devanagari" w:cs="Adobe Devanagari"/>
                <w:bCs/>
              </w:rPr>
              <w:t xml:space="preserve"> recite poems or 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songs on personal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items,</w:t>
            </w:r>
          </w:p>
          <w:p w14:paraId="3183AA44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6C380327" w14:textId="77777777" w:rsidR="00E5621F" w:rsidRPr="00E5621F" w:rsidRDefault="00E5621F" w:rsidP="00E5621F">
            <w:pPr>
              <w:spacing w:line="237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Picture of personal items </w:t>
            </w:r>
          </w:p>
          <w:p w14:paraId="1405037B" w14:textId="7969ADE3" w:rsidR="00E5621F" w:rsidRPr="00722D7E" w:rsidRDefault="00E5621F" w:rsidP="00722D7E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Materials for cleaning personal items: water, soap, brush. Computers/tablets Focus on Hygiene and nutrition Grade 2 learners’ workbook pg. 29-35 </w:t>
            </w:r>
          </w:p>
        </w:tc>
        <w:tc>
          <w:tcPr>
            <w:tcW w:w="1530" w:type="dxa"/>
          </w:tcPr>
          <w:p w14:paraId="35C96EC4" w14:textId="77777777" w:rsidR="00E5621F" w:rsidRPr="00E5621F" w:rsidRDefault="00E5621F" w:rsidP="00E5621F">
            <w:pPr>
              <w:spacing w:after="2" w:line="237" w:lineRule="auto"/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Observation 2.Oral </w:t>
            </w:r>
          </w:p>
          <w:p w14:paraId="0BAB229C" w14:textId="77777777" w:rsidR="00E5621F" w:rsidRPr="00E5621F" w:rsidRDefault="00E5621F" w:rsidP="00E5621F">
            <w:pPr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  <w:p w14:paraId="3F5B6023" w14:textId="77777777" w:rsidR="00E5621F" w:rsidRPr="00E5621F" w:rsidRDefault="00E5621F" w:rsidP="00E5621F">
            <w:pPr>
              <w:ind w:left="-18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  <w:p w14:paraId="1F634659" w14:textId="2F83F1A9" w:rsidR="00E5621F" w:rsidRPr="00E5621F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hAnsi="Adobe Devanagari" w:cs="Adobe Devanagari"/>
              </w:rPr>
              <w:t xml:space="preserve">3.written </w:t>
            </w: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</w:tc>
        <w:tc>
          <w:tcPr>
            <w:tcW w:w="640" w:type="dxa"/>
          </w:tcPr>
          <w:p w14:paraId="3E8E94CE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621F" w:rsidRPr="00ED59A5" w14:paraId="07CA5717" w14:textId="77777777" w:rsidTr="00E4578E">
        <w:trPr>
          <w:cantSplit/>
          <w:trHeight w:val="440"/>
        </w:trPr>
        <w:tc>
          <w:tcPr>
            <w:tcW w:w="529" w:type="dxa"/>
          </w:tcPr>
          <w:p w14:paraId="45078516" w14:textId="093633AA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529" w:type="dxa"/>
          </w:tcPr>
          <w:p w14:paraId="4C89891D" w14:textId="31EE4D73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35DFB7F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786086F" w14:textId="3080D850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Sorting and grouping personal items</w:t>
            </w:r>
          </w:p>
        </w:tc>
        <w:tc>
          <w:tcPr>
            <w:tcW w:w="3420" w:type="dxa"/>
          </w:tcPr>
          <w:p w14:paraId="69ECDDAD" w14:textId="77777777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F011CF3" w14:textId="1E58D13E" w:rsidR="00E5621F" w:rsidRPr="003616D6" w:rsidRDefault="00E5621F" w:rsidP="00F30B7D">
            <w:pPr>
              <w:pStyle w:val="ListParagraph"/>
              <w:numPr>
                <w:ilvl w:val="0"/>
                <w:numId w:val="11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3616D6">
              <w:rPr>
                <w:rFonts w:ascii="Adobe Devanagari" w:hAnsi="Adobe Devanagari" w:cs="Adobe Devanagari"/>
                <w:bCs/>
              </w:rPr>
              <w:t>Match personal and common items at home with their uses,</w:t>
            </w:r>
          </w:p>
          <w:p w14:paraId="238B3EB6" w14:textId="77777777" w:rsidR="00E5621F" w:rsidRDefault="00E5621F" w:rsidP="00F30B7D">
            <w:pPr>
              <w:pStyle w:val="ListParagraph"/>
              <w:numPr>
                <w:ilvl w:val="0"/>
                <w:numId w:val="11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Sort and group personal and common items found at home according to their use</w:t>
            </w:r>
            <w:r w:rsidRPr="00AB09C5">
              <w:rPr>
                <w:rFonts w:ascii="Adobe Devanagari" w:hAnsi="Adobe Devanagari" w:cs="Adobe Devanagari"/>
                <w:bCs/>
              </w:rPr>
              <w:t>,</w:t>
            </w:r>
          </w:p>
          <w:p w14:paraId="4BFE673C" w14:textId="6C635F61" w:rsidR="00E5621F" w:rsidRPr="003616D6" w:rsidRDefault="00E5621F" w:rsidP="00F30B7D">
            <w:pPr>
              <w:pStyle w:val="ListParagraph"/>
              <w:numPr>
                <w:ilvl w:val="0"/>
                <w:numId w:val="1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616D6">
              <w:rPr>
                <w:rFonts w:ascii="Adobe Devanagari" w:hAnsi="Adobe Devanagari" w:cs="Adobe Devanagari"/>
                <w:bCs/>
              </w:rPr>
              <w:t xml:space="preserve">Appreciate the importance of </w:t>
            </w:r>
            <w:r>
              <w:rPr>
                <w:rFonts w:ascii="Adobe Devanagari" w:hAnsi="Adobe Devanagari" w:cs="Adobe Devanagari"/>
                <w:bCs/>
              </w:rPr>
              <w:t>sorting and grouping personal</w:t>
            </w:r>
            <w:r w:rsidRPr="003616D6">
              <w:rPr>
                <w:rFonts w:ascii="Adobe Devanagari" w:hAnsi="Adobe Devanagari" w:cs="Adobe Devanagari"/>
                <w:bCs/>
              </w:rPr>
              <w:t xml:space="preserve"> items.</w:t>
            </w:r>
          </w:p>
        </w:tc>
        <w:tc>
          <w:tcPr>
            <w:tcW w:w="1440" w:type="dxa"/>
          </w:tcPr>
          <w:p w14:paraId="79CB4BA0" w14:textId="5E061E64" w:rsidR="00E5621F" w:rsidRPr="0088068F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do we sort and group personal items?</w:t>
            </w:r>
          </w:p>
        </w:tc>
        <w:tc>
          <w:tcPr>
            <w:tcW w:w="3240" w:type="dxa"/>
          </w:tcPr>
          <w:p w14:paraId="747AB304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B5EB6AE" w14:textId="0CAC0830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Times New Roman" w:hAnsi="Times New Roman" w:cs="Times New Roman"/>
                <w:bCs/>
              </w:rPr>
              <w:t>●</w:t>
            </w:r>
            <w:r w:rsidRPr="009A7183">
              <w:rPr>
                <w:rFonts w:ascii="Adobe Devanagari" w:hAnsi="Adobe Devanagari" w:cs="Adobe Devanagari"/>
                <w:bCs/>
              </w:rPr>
              <w:t xml:space="preserve"> match personal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common items at home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with their uses,</w:t>
            </w:r>
          </w:p>
          <w:p w14:paraId="2327B7F0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Times New Roman" w:hAnsi="Times New Roman" w:cs="Times New Roman"/>
                <w:bCs/>
              </w:rPr>
              <w:t>●</w:t>
            </w:r>
            <w:r w:rsidRPr="009A7183">
              <w:rPr>
                <w:rFonts w:ascii="Adobe Devanagari" w:hAnsi="Adobe Devanagari" w:cs="Adobe Devanagari"/>
                <w:bCs/>
              </w:rPr>
              <w:t xml:space="preserve"> sort and group personal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and common items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found at home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according to their uses,</w:t>
            </w:r>
          </w:p>
          <w:p w14:paraId="45C845BC" w14:textId="77777777" w:rsidR="00E5621F" w:rsidRPr="0088068F" w:rsidRDefault="00E5621F" w:rsidP="00E5621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64AA2527" w14:textId="77777777" w:rsidR="00E5621F" w:rsidRPr="00E5621F" w:rsidRDefault="00E5621F" w:rsidP="00E5621F">
            <w:pPr>
              <w:spacing w:line="237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Picture of personal items </w:t>
            </w:r>
          </w:p>
          <w:p w14:paraId="1E3CD8E3" w14:textId="420D743A" w:rsidR="00E5621F" w:rsidRPr="00722D7E" w:rsidRDefault="00E5621F" w:rsidP="00722D7E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Materials for cleaning personal items: water, soap, brush. Computers/tablets Focus on Hygiene and nutrition Grade 2 learners’ workbook pg. 29-35 </w:t>
            </w:r>
          </w:p>
        </w:tc>
        <w:tc>
          <w:tcPr>
            <w:tcW w:w="1530" w:type="dxa"/>
          </w:tcPr>
          <w:p w14:paraId="4052FEAE" w14:textId="77777777" w:rsidR="00E5621F" w:rsidRPr="00E5621F" w:rsidRDefault="00E5621F" w:rsidP="00E5621F">
            <w:pPr>
              <w:spacing w:after="2" w:line="237" w:lineRule="auto"/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Observation 2.Oral </w:t>
            </w:r>
          </w:p>
          <w:p w14:paraId="4B013526" w14:textId="77777777" w:rsidR="00E5621F" w:rsidRPr="00E5621F" w:rsidRDefault="00E5621F" w:rsidP="00E5621F">
            <w:pPr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  <w:p w14:paraId="0860C7C7" w14:textId="77777777" w:rsidR="00E5621F" w:rsidRPr="00E5621F" w:rsidRDefault="00E5621F" w:rsidP="00E5621F">
            <w:pPr>
              <w:ind w:left="-18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  <w:p w14:paraId="1F5938DC" w14:textId="03DCD006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hAnsi="Adobe Devanagari" w:cs="Adobe Devanagari"/>
              </w:rPr>
              <w:t xml:space="preserve">3.written </w:t>
            </w: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</w:tc>
        <w:tc>
          <w:tcPr>
            <w:tcW w:w="640" w:type="dxa"/>
          </w:tcPr>
          <w:p w14:paraId="3CE712D5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621F" w:rsidRPr="00ED59A5" w14:paraId="2B30545B" w14:textId="77777777" w:rsidTr="00E4578E">
        <w:trPr>
          <w:cantSplit/>
          <w:trHeight w:val="440"/>
        </w:trPr>
        <w:tc>
          <w:tcPr>
            <w:tcW w:w="529" w:type="dxa"/>
          </w:tcPr>
          <w:p w14:paraId="787BBB6F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DD2865D" w14:textId="1E1DFF8F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50796D22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D5C98E7" w14:textId="1D8994A4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Sorting and grouping personal items</w:t>
            </w:r>
          </w:p>
        </w:tc>
        <w:tc>
          <w:tcPr>
            <w:tcW w:w="3420" w:type="dxa"/>
          </w:tcPr>
          <w:p w14:paraId="5F029383" w14:textId="77777777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0E1F89D" w14:textId="55C2338E" w:rsidR="00E5621F" w:rsidRPr="003616D6" w:rsidRDefault="00E5621F" w:rsidP="00F30B7D">
            <w:pPr>
              <w:pStyle w:val="ListParagraph"/>
              <w:numPr>
                <w:ilvl w:val="0"/>
                <w:numId w:val="1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3616D6">
              <w:rPr>
                <w:rFonts w:ascii="Adobe Devanagari" w:hAnsi="Adobe Devanagari" w:cs="Adobe Devanagari"/>
                <w:bCs/>
              </w:rPr>
              <w:t>Match personal and common items at home with their uses,</w:t>
            </w:r>
          </w:p>
          <w:p w14:paraId="0384D132" w14:textId="77777777" w:rsidR="00E5621F" w:rsidRDefault="00E5621F" w:rsidP="00F30B7D">
            <w:pPr>
              <w:pStyle w:val="ListParagraph"/>
              <w:numPr>
                <w:ilvl w:val="0"/>
                <w:numId w:val="12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Sort and group personal and common items found at home according to their use</w:t>
            </w:r>
            <w:r w:rsidRPr="00AB09C5">
              <w:rPr>
                <w:rFonts w:ascii="Adobe Devanagari" w:hAnsi="Adobe Devanagari" w:cs="Adobe Devanagari"/>
                <w:bCs/>
              </w:rPr>
              <w:t>,</w:t>
            </w:r>
          </w:p>
          <w:p w14:paraId="4462B0CE" w14:textId="002AC2EE" w:rsidR="00E5621F" w:rsidRPr="003616D6" w:rsidRDefault="00E5621F" w:rsidP="00F30B7D">
            <w:pPr>
              <w:pStyle w:val="ListParagraph"/>
              <w:numPr>
                <w:ilvl w:val="0"/>
                <w:numId w:val="1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616D6">
              <w:rPr>
                <w:rFonts w:ascii="Adobe Devanagari" w:hAnsi="Adobe Devanagari" w:cs="Adobe Devanagari"/>
                <w:bCs/>
              </w:rPr>
              <w:t>Appreciate the importance of sorting and grouping personal items.</w:t>
            </w:r>
          </w:p>
        </w:tc>
        <w:tc>
          <w:tcPr>
            <w:tcW w:w="1440" w:type="dxa"/>
          </w:tcPr>
          <w:p w14:paraId="1925B557" w14:textId="527C860A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How do we sort and group personal items?</w:t>
            </w:r>
          </w:p>
        </w:tc>
        <w:tc>
          <w:tcPr>
            <w:tcW w:w="3240" w:type="dxa"/>
          </w:tcPr>
          <w:p w14:paraId="6F40D4D1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56BE8C1" w14:textId="25315B00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Times New Roman" w:hAnsi="Times New Roman" w:cs="Times New Roman"/>
                <w:bCs/>
              </w:rPr>
              <w:t>●</w:t>
            </w:r>
            <w:r w:rsidRPr="009A7183">
              <w:rPr>
                <w:rFonts w:ascii="Adobe Devanagari" w:hAnsi="Adobe Devanagari" w:cs="Adobe Devanagari"/>
                <w:bCs/>
              </w:rPr>
              <w:t xml:space="preserve"> match personal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common items at home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with their uses,</w:t>
            </w:r>
          </w:p>
          <w:p w14:paraId="2F280514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Times New Roman" w:hAnsi="Times New Roman" w:cs="Times New Roman"/>
                <w:bCs/>
              </w:rPr>
              <w:t>●</w:t>
            </w:r>
            <w:r w:rsidRPr="009A7183">
              <w:rPr>
                <w:rFonts w:ascii="Adobe Devanagari" w:hAnsi="Adobe Devanagari" w:cs="Adobe Devanagari"/>
                <w:bCs/>
              </w:rPr>
              <w:t xml:space="preserve"> sort and group personal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and common items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found at home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according to their uses,</w:t>
            </w:r>
          </w:p>
          <w:p w14:paraId="2D57AA8E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45820D60" w14:textId="77777777" w:rsidR="00E5621F" w:rsidRPr="00E5621F" w:rsidRDefault="00E5621F" w:rsidP="00E5621F">
            <w:pPr>
              <w:spacing w:line="237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Picture of personal items </w:t>
            </w:r>
          </w:p>
          <w:p w14:paraId="687C9D3A" w14:textId="7DF1D873" w:rsidR="00E5621F" w:rsidRPr="00722D7E" w:rsidRDefault="00E5621F" w:rsidP="00722D7E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Materials for cleaning personal items: water, soap, brush. Computers/tablets Focus on Hygiene and nutrition Grade 2 learners’ workbook pg. 29-35 </w:t>
            </w:r>
          </w:p>
        </w:tc>
        <w:tc>
          <w:tcPr>
            <w:tcW w:w="1530" w:type="dxa"/>
          </w:tcPr>
          <w:p w14:paraId="585C81FC" w14:textId="77777777" w:rsidR="00E5621F" w:rsidRPr="00E5621F" w:rsidRDefault="00E5621F" w:rsidP="00E5621F">
            <w:pPr>
              <w:spacing w:after="2" w:line="237" w:lineRule="auto"/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Observation 2.Oral </w:t>
            </w:r>
          </w:p>
          <w:p w14:paraId="6FF3986E" w14:textId="77777777" w:rsidR="00E5621F" w:rsidRPr="00E5621F" w:rsidRDefault="00E5621F" w:rsidP="00E5621F">
            <w:pPr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  <w:p w14:paraId="6F2BA5C6" w14:textId="77777777" w:rsidR="00E5621F" w:rsidRPr="00E5621F" w:rsidRDefault="00E5621F" w:rsidP="00E5621F">
            <w:pPr>
              <w:ind w:left="-18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  <w:p w14:paraId="0FA8A140" w14:textId="788399D5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hAnsi="Adobe Devanagari" w:cs="Adobe Devanagari"/>
              </w:rPr>
              <w:t xml:space="preserve">3.written </w:t>
            </w: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</w:tc>
        <w:tc>
          <w:tcPr>
            <w:tcW w:w="640" w:type="dxa"/>
          </w:tcPr>
          <w:p w14:paraId="533ECC4C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621F" w:rsidRPr="00ED59A5" w14:paraId="3FFC6658" w14:textId="77777777" w:rsidTr="00E4578E">
        <w:trPr>
          <w:cantSplit/>
          <w:trHeight w:val="440"/>
        </w:trPr>
        <w:tc>
          <w:tcPr>
            <w:tcW w:w="529" w:type="dxa"/>
          </w:tcPr>
          <w:p w14:paraId="7820EB3E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1ED8E9B" w14:textId="7FE1CF10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1848522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3F4455D" w14:textId="30476DD5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used for cleaning personal items</w:t>
            </w:r>
          </w:p>
        </w:tc>
        <w:tc>
          <w:tcPr>
            <w:tcW w:w="3420" w:type="dxa"/>
          </w:tcPr>
          <w:p w14:paraId="51C2BD0C" w14:textId="77777777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A5F9C53" w14:textId="7F18AB4B" w:rsidR="00E5621F" w:rsidRPr="006812E0" w:rsidRDefault="00E5621F" w:rsidP="00F30B7D">
            <w:pPr>
              <w:pStyle w:val="ListParagraph"/>
              <w:numPr>
                <w:ilvl w:val="0"/>
                <w:numId w:val="13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6812E0">
              <w:rPr>
                <w:rFonts w:ascii="Adobe Devanagari" w:hAnsi="Adobe Devanagari" w:cs="Adobe Devanagari"/>
                <w:bCs/>
              </w:rPr>
              <w:t>identify materials used for cleaning personal and common items at home,</w:t>
            </w:r>
          </w:p>
          <w:p w14:paraId="28E5EF40" w14:textId="51ED1E1A" w:rsidR="00E5621F" w:rsidRDefault="00E5621F" w:rsidP="00F30B7D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materials used for cleaning personal items</w:t>
            </w:r>
          </w:p>
          <w:p w14:paraId="0D15DCBA" w14:textId="3DAD7F2B" w:rsidR="00E5621F" w:rsidRPr="006812E0" w:rsidRDefault="00E5621F" w:rsidP="00F30B7D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812E0">
              <w:rPr>
                <w:rFonts w:ascii="Adobe Devanagari" w:hAnsi="Adobe Devanagari" w:cs="Adobe Devanagari"/>
                <w:bCs/>
              </w:rPr>
              <w:t xml:space="preserve">Appreciate the importance of </w:t>
            </w:r>
            <w:r>
              <w:rPr>
                <w:rFonts w:ascii="Adobe Devanagari" w:hAnsi="Adobe Devanagari" w:cs="Adobe Devanagari"/>
                <w:bCs/>
              </w:rPr>
              <w:t>materials used for cleaning personal items.</w:t>
            </w:r>
          </w:p>
        </w:tc>
        <w:tc>
          <w:tcPr>
            <w:tcW w:w="1440" w:type="dxa"/>
          </w:tcPr>
          <w:p w14:paraId="1AC17A2E" w14:textId="0F310E81" w:rsidR="00E5621F" w:rsidRPr="008D1DF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8D1DF3">
              <w:rPr>
                <w:rFonts w:ascii="Adobe Devanagari" w:hAnsi="Adobe Devanagari" w:cs="Adobe Devanagari"/>
                <w:bCs/>
              </w:rPr>
              <w:t>What materials do we use to clean personal items?</w:t>
            </w:r>
          </w:p>
        </w:tc>
        <w:tc>
          <w:tcPr>
            <w:tcW w:w="3240" w:type="dxa"/>
          </w:tcPr>
          <w:p w14:paraId="0A3616B6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FCE249F" w14:textId="68591F1B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Times New Roman" w:hAnsi="Times New Roman" w:cs="Times New Roman"/>
                <w:bCs/>
              </w:rPr>
              <w:t>●</w:t>
            </w:r>
            <w:r w:rsidRPr="009A7183">
              <w:rPr>
                <w:rFonts w:ascii="Adobe Devanagari" w:hAnsi="Adobe Devanagari" w:cs="Adobe Devanagari"/>
                <w:bCs/>
              </w:rPr>
              <w:t xml:space="preserve"> observe pictures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animations of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materials used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cleaning personal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common items</w:t>
            </w:r>
          </w:p>
          <w:p w14:paraId="1736DEB5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(Assorted cleaning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agents, basin, brush,</w:t>
            </w:r>
          </w:p>
          <w:p w14:paraId="2F0A866B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sponge, assorted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scourers, sisal fibre,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ash, piece of cloth,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assorted cleaning</w:t>
            </w:r>
          </w:p>
          <w:p w14:paraId="41D38758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agents),</w:t>
            </w:r>
          </w:p>
          <w:p w14:paraId="6AFC17F4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4B4151E1" w14:textId="77777777" w:rsidR="00E5621F" w:rsidRPr="00E5621F" w:rsidRDefault="00E5621F" w:rsidP="00E5621F">
            <w:pPr>
              <w:spacing w:line="237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Picture of personal items </w:t>
            </w:r>
          </w:p>
          <w:p w14:paraId="38A04667" w14:textId="067056C8" w:rsidR="00E5621F" w:rsidRPr="00722D7E" w:rsidRDefault="00E5621F" w:rsidP="00722D7E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Materials for cleaning personal items: water, soap, brush. Computers/tablets Focus on Hygiene and nutrition Grade 2 learners’ workbook pg. 29-35 </w:t>
            </w:r>
          </w:p>
        </w:tc>
        <w:tc>
          <w:tcPr>
            <w:tcW w:w="1530" w:type="dxa"/>
          </w:tcPr>
          <w:p w14:paraId="6E15BD81" w14:textId="77777777" w:rsidR="00E5621F" w:rsidRPr="00E5621F" w:rsidRDefault="00E5621F" w:rsidP="00E5621F">
            <w:pPr>
              <w:spacing w:after="2" w:line="237" w:lineRule="auto"/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Observation 2.Oral </w:t>
            </w:r>
          </w:p>
          <w:p w14:paraId="5313E8C9" w14:textId="77777777" w:rsidR="00E5621F" w:rsidRPr="00E5621F" w:rsidRDefault="00E5621F" w:rsidP="00E5621F">
            <w:pPr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  <w:p w14:paraId="3DD648A7" w14:textId="77777777" w:rsidR="00E5621F" w:rsidRPr="00E5621F" w:rsidRDefault="00E5621F" w:rsidP="00E5621F">
            <w:pPr>
              <w:ind w:left="-18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  <w:p w14:paraId="77B9B9A7" w14:textId="60ADFC24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hAnsi="Adobe Devanagari" w:cs="Adobe Devanagari"/>
              </w:rPr>
              <w:t xml:space="preserve">3.written </w:t>
            </w: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</w:tc>
        <w:tc>
          <w:tcPr>
            <w:tcW w:w="640" w:type="dxa"/>
          </w:tcPr>
          <w:p w14:paraId="2B142C83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621F" w:rsidRPr="00ED59A5" w14:paraId="2B7B8EC3" w14:textId="77777777" w:rsidTr="00E4578E">
        <w:trPr>
          <w:cantSplit/>
          <w:trHeight w:val="440"/>
        </w:trPr>
        <w:tc>
          <w:tcPr>
            <w:tcW w:w="529" w:type="dxa"/>
          </w:tcPr>
          <w:p w14:paraId="50EF261E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196392D" w14:textId="14D188E8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B1C1284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EFF415F" w14:textId="133B96AC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used for cleaning personal items</w:t>
            </w:r>
          </w:p>
        </w:tc>
        <w:tc>
          <w:tcPr>
            <w:tcW w:w="3420" w:type="dxa"/>
          </w:tcPr>
          <w:p w14:paraId="4DE9976B" w14:textId="77777777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562BFE3" w14:textId="07120291" w:rsidR="00E5621F" w:rsidRPr="006812E0" w:rsidRDefault="00E5621F" w:rsidP="00F30B7D">
            <w:pPr>
              <w:pStyle w:val="ListParagraph"/>
              <w:numPr>
                <w:ilvl w:val="0"/>
                <w:numId w:val="14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6812E0">
              <w:rPr>
                <w:rFonts w:ascii="Adobe Devanagari" w:hAnsi="Adobe Devanagari" w:cs="Adobe Devanagari"/>
                <w:bCs/>
              </w:rPr>
              <w:t>identify materials used for cleaning personal and common items at home,</w:t>
            </w:r>
          </w:p>
          <w:p w14:paraId="06CC65D0" w14:textId="77777777" w:rsidR="00E5621F" w:rsidRDefault="00E5621F" w:rsidP="00F30B7D">
            <w:pPr>
              <w:pStyle w:val="ListParagraph"/>
              <w:numPr>
                <w:ilvl w:val="0"/>
                <w:numId w:val="14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materials used for cleaning personal items</w:t>
            </w:r>
          </w:p>
          <w:p w14:paraId="217BC2CA" w14:textId="0D15578D" w:rsidR="00E5621F" w:rsidRPr="006812E0" w:rsidRDefault="00E5621F" w:rsidP="00F30B7D">
            <w:pPr>
              <w:pStyle w:val="ListParagraph"/>
              <w:numPr>
                <w:ilvl w:val="0"/>
                <w:numId w:val="1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812E0">
              <w:rPr>
                <w:rFonts w:ascii="Adobe Devanagari" w:hAnsi="Adobe Devanagari" w:cs="Adobe Devanagari"/>
                <w:bCs/>
              </w:rPr>
              <w:t>Appreciate the importance of materials used for cleaning personal items.</w:t>
            </w:r>
          </w:p>
        </w:tc>
        <w:tc>
          <w:tcPr>
            <w:tcW w:w="1440" w:type="dxa"/>
          </w:tcPr>
          <w:p w14:paraId="23EC7ACE" w14:textId="29F83609" w:rsidR="00E5621F" w:rsidRPr="00BA288E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8D1DF3">
              <w:rPr>
                <w:rFonts w:ascii="Adobe Devanagari" w:hAnsi="Adobe Devanagari" w:cs="Adobe Devanagari"/>
                <w:bCs/>
              </w:rPr>
              <w:t>What materials do we use to clean personal items?</w:t>
            </w:r>
          </w:p>
        </w:tc>
        <w:tc>
          <w:tcPr>
            <w:tcW w:w="3240" w:type="dxa"/>
          </w:tcPr>
          <w:p w14:paraId="323DCFFC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A9D4C56" w14:textId="0860D2CA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Times New Roman" w:hAnsi="Times New Roman" w:cs="Times New Roman"/>
                <w:bCs/>
              </w:rPr>
              <w:t>●</w:t>
            </w:r>
            <w:r w:rsidRPr="009A7183">
              <w:rPr>
                <w:rFonts w:ascii="Adobe Devanagari" w:hAnsi="Adobe Devanagari" w:cs="Adobe Devanagari"/>
                <w:bCs/>
              </w:rPr>
              <w:t xml:space="preserve"> observe pictures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animations of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materials used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cleaning personal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common items</w:t>
            </w:r>
          </w:p>
          <w:p w14:paraId="642FD570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(Assorted cleaning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agents, basin, brush,</w:t>
            </w:r>
          </w:p>
          <w:p w14:paraId="1A1C15D0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sponge, assorted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scourers, sisal fibre,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ash, piece of cloth,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assorted cleaning</w:t>
            </w:r>
          </w:p>
          <w:p w14:paraId="427D8429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agents),</w:t>
            </w:r>
          </w:p>
          <w:p w14:paraId="6443EA31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528FA325" w14:textId="77777777" w:rsidR="00E5621F" w:rsidRPr="00E5621F" w:rsidRDefault="00E5621F" w:rsidP="00E5621F">
            <w:pPr>
              <w:spacing w:line="237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Picture of personal items </w:t>
            </w:r>
          </w:p>
          <w:p w14:paraId="6B72A917" w14:textId="77777777" w:rsidR="00E5621F" w:rsidRPr="00E5621F" w:rsidRDefault="00E5621F" w:rsidP="00E5621F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Materials for cleaning personal items: water, soap, brush. Computers/tablets Focus on Hygiene and nutrition Grade 2 learners’ workbook pg. 29-35 </w:t>
            </w:r>
          </w:p>
          <w:p w14:paraId="42930005" w14:textId="28CDD1B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</w:tc>
        <w:tc>
          <w:tcPr>
            <w:tcW w:w="1530" w:type="dxa"/>
          </w:tcPr>
          <w:p w14:paraId="7AF324C8" w14:textId="77777777" w:rsidR="00E5621F" w:rsidRPr="00E5621F" w:rsidRDefault="00E5621F" w:rsidP="00E5621F">
            <w:pPr>
              <w:spacing w:after="2" w:line="237" w:lineRule="auto"/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Observation 2.Oral </w:t>
            </w:r>
          </w:p>
          <w:p w14:paraId="5CD6FB8C" w14:textId="77777777" w:rsidR="00E5621F" w:rsidRPr="00E5621F" w:rsidRDefault="00E5621F" w:rsidP="00E5621F">
            <w:pPr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  <w:p w14:paraId="3E7D2378" w14:textId="77777777" w:rsidR="00E5621F" w:rsidRPr="00E5621F" w:rsidRDefault="00E5621F" w:rsidP="00E5621F">
            <w:pPr>
              <w:ind w:left="-18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  <w:p w14:paraId="1C748F65" w14:textId="61C684DD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hAnsi="Adobe Devanagari" w:cs="Adobe Devanagari"/>
              </w:rPr>
              <w:t xml:space="preserve">3.written </w:t>
            </w: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</w:tc>
        <w:tc>
          <w:tcPr>
            <w:tcW w:w="640" w:type="dxa"/>
          </w:tcPr>
          <w:p w14:paraId="3EADC56C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621F" w:rsidRPr="00ED59A5" w14:paraId="418E099C" w14:textId="77777777" w:rsidTr="00E4578E">
        <w:trPr>
          <w:cantSplit/>
          <w:trHeight w:val="440"/>
        </w:trPr>
        <w:tc>
          <w:tcPr>
            <w:tcW w:w="529" w:type="dxa"/>
          </w:tcPr>
          <w:p w14:paraId="3E20901A" w14:textId="457DFBEE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3</w:t>
            </w:r>
          </w:p>
        </w:tc>
        <w:tc>
          <w:tcPr>
            <w:tcW w:w="529" w:type="dxa"/>
          </w:tcPr>
          <w:p w14:paraId="0245174E" w14:textId="592FBC44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F9BC75B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63BB47F" w14:textId="2A468458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cleaning materials</w:t>
            </w:r>
          </w:p>
        </w:tc>
        <w:tc>
          <w:tcPr>
            <w:tcW w:w="3420" w:type="dxa"/>
          </w:tcPr>
          <w:p w14:paraId="4237A1DD" w14:textId="77777777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20497A5" w14:textId="1B2F5763" w:rsidR="00E5621F" w:rsidRDefault="00E5621F" w:rsidP="00F30B7D">
            <w:pPr>
              <w:pStyle w:val="ListParagraph"/>
              <w:numPr>
                <w:ilvl w:val="0"/>
                <w:numId w:val="15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Name items that can be improvised as cleaning materials</w:t>
            </w:r>
            <w:r w:rsidRPr="00AE21D1">
              <w:rPr>
                <w:rFonts w:ascii="Adobe Devanagari" w:hAnsi="Adobe Devanagari" w:cs="Adobe Devanagari"/>
                <w:bCs/>
              </w:rPr>
              <w:t>,</w:t>
            </w:r>
          </w:p>
          <w:p w14:paraId="2794C63A" w14:textId="4EC6BAD9" w:rsidR="00E5621F" w:rsidRDefault="00E5621F" w:rsidP="00F30B7D">
            <w:pPr>
              <w:pStyle w:val="ListParagraph"/>
              <w:numPr>
                <w:ilvl w:val="0"/>
                <w:numId w:val="15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Improvise cleaning materials from locally available materials</w:t>
            </w:r>
            <w:r w:rsidRPr="00AE21D1">
              <w:rPr>
                <w:rFonts w:ascii="Adobe Devanagari" w:hAnsi="Adobe Devanagari" w:cs="Adobe Devanagari"/>
                <w:bCs/>
              </w:rPr>
              <w:t>,</w:t>
            </w:r>
          </w:p>
          <w:p w14:paraId="3B882CBA" w14:textId="08E88D3E" w:rsidR="00E5621F" w:rsidRPr="00AE21D1" w:rsidRDefault="00E5621F" w:rsidP="00F30B7D">
            <w:pPr>
              <w:pStyle w:val="ListParagraph"/>
              <w:numPr>
                <w:ilvl w:val="0"/>
                <w:numId w:val="1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6812E0">
              <w:rPr>
                <w:rFonts w:ascii="Adobe Devanagari" w:hAnsi="Adobe Devanagari" w:cs="Adobe Devanagari"/>
                <w:bCs/>
              </w:rPr>
              <w:t xml:space="preserve">Appreciate </w:t>
            </w:r>
            <w:r>
              <w:rPr>
                <w:rFonts w:ascii="Adobe Devanagari" w:hAnsi="Adobe Devanagari" w:cs="Adobe Devanagari"/>
                <w:bCs/>
              </w:rPr>
              <w:t>improvising cleaning materials from locally available materials</w:t>
            </w:r>
            <w:r w:rsidRPr="006812E0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7228A512" w14:textId="7BC978CD" w:rsidR="00E5621F" w:rsidRPr="003D15F0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3D15F0">
              <w:rPr>
                <w:rFonts w:ascii="Adobe Devanagari" w:hAnsi="Adobe Devanagari" w:cs="Adobe Devanagari"/>
                <w:bCs/>
              </w:rPr>
              <w:t>How do we improvise cleaning materials?</w:t>
            </w:r>
          </w:p>
        </w:tc>
        <w:tc>
          <w:tcPr>
            <w:tcW w:w="3240" w:type="dxa"/>
          </w:tcPr>
          <w:p w14:paraId="430ADC2C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518F864" w14:textId="6B4899A8" w:rsidR="00E5621F" w:rsidRPr="00E84B86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Times New Roman" w:hAnsi="Times New Roman" w:cs="Times New Roman"/>
                <w:bCs/>
              </w:rPr>
              <w:t>●</w:t>
            </w:r>
            <w:r w:rsidRPr="009A7183">
              <w:rPr>
                <w:rFonts w:ascii="Adobe Devanagari" w:hAnsi="Adobe Devanagari" w:cs="Adobe Devanagari"/>
                <w:bCs/>
              </w:rPr>
              <w:t xml:space="preserve"> enhance innovative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thinking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improvising cleaning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materials using locally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available resources,</w:t>
            </w:r>
          </w:p>
          <w:p w14:paraId="1C7C36B7" w14:textId="77777777" w:rsidR="00E5621F" w:rsidRPr="00E84B86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E84B86">
              <w:rPr>
                <w:rFonts w:ascii="Times New Roman" w:hAnsi="Times New Roman" w:cs="Times New Roman"/>
                <w:bCs/>
              </w:rPr>
              <w:t>●</w:t>
            </w:r>
            <w:r w:rsidRPr="00E84B86">
              <w:rPr>
                <w:rFonts w:ascii="Adobe Devanagari" w:hAnsi="Adobe Devanagari" w:cs="Adobe Devanagari"/>
                <w:bCs/>
              </w:rPr>
              <w:t xml:space="preserve"> watch video clips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demonstrations from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resource person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cleaning personal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common items found</w:t>
            </w:r>
          </w:p>
          <w:p w14:paraId="644BC6F2" w14:textId="77777777" w:rsidR="00E5621F" w:rsidRPr="00E84B86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E84B86">
              <w:rPr>
                <w:rFonts w:ascii="Adobe Devanagari" w:hAnsi="Adobe Devanagari" w:cs="Adobe Devanagari"/>
                <w:bCs/>
              </w:rPr>
              <w:t>at home,</w:t>
            </w:r>
          </w:p>
          <w:p w14:paraId="4A1C2228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64CC367C" w14:textId="77777777" w:rsidR="00E5621F" w:rsidRPr="00E5621F" w:rsidRDefault="00E5621F" w:rsidP="00E5621F">
            <w:pPr>
              <w:spacing w:line="237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Picture of personal items </w:t>
            </w:r>
          </w:p>
          <w:p w14:paraId="09533294" w14:textId="77777777" w:rsidR="00E5621F" w:rsidRPr="00E5621F" w:rsidRDefault="00E5621F" w:rsidP="00E5621F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Materials for cleaning personal items: water, soap, brush. Computers/tablets Focus on Hygiene and nutrition Grade 2 learners’ workbook pg. 29-35 </w:t>
            </w:r>
          </w:p>
          <w:p w14:paraId="041A5528" w14:textId="57C81116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</w:tc>
        <w:tc>
          <w:tcPr>
            <w:tcW w:w="1530" w:type="dxa"/>
          </w:tcPr>
          <w:p w14:paraId="3144511C" w14:textId="77777777" w:rsidR="00E5621F" w:rsidRPr="00E5621F" w:rsidRDefault="00E5621F" w:rsidP="00E5621F">
            <w:pPr>
              <w:spacing w:after="2" w:line="237" w:lineRule="auto"/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Observation 2.Oral </w:t>
            </w:r>
          </w:p>
          <w:p w14:paraId="24E86A07" w14:textId="77777777" w:rsidR="00E5621F" w:rsidRPr="00E5621F" w:rsidRDefault="00E5621F" w:rsidP="00E5621F">
            <w:pPr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  <w:p w14:paraId="033853A2" w14:textId="77777777" w:rsidR="00E5621F" w:rsidRPr="00E5621F" w:rsidRDefault="00E5621F" w:rsidP="00E5621F">
            <w:pPr>
              <w:ind w:left="-18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  <w:p w14:paraId="01418274" w14:textId="22ED0D19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hAnsi="Adobe Devanagari" w:cs="Adobe Devanagari"/>
              </w:rPr>
              <w:t xml:space="preserve">3.written </w:t>
            </w: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</w:tc>
        <w:tc>
          <w:tcPr>
            <w:tcW w:w="640" w:type="dxa"/>
          </w:tcPr>
          <w:p w14:paraId="493641FB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621F" w:rsidRPr="00ED59A5" w14:paraId="512C6E4B" w14:textId="77777777" w:rsidTr="00E4578E">
        <w:trPr>
          <w:cantSplit/>
          <w:trHeight w:val="440"/>
        </w:trPr>
        <w:tc>
          <w:tcPr>
            <w:tcW w:w="529" w:type="dxa"/>
          </w:tcPr>
          <w:p w14:paraId="0113794C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32100FE" w14:textId="17566169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4300CCF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2681BCB" w14:textId="5A004CAD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cleaning materials</w:t>
            </w:r>
          </w:p>
        </w:tc>
        <w:tc>
          <w:tcPr>
            <w:tcW w:w="3420" w:type="dxa"/>
          </w:tcPr>
          <w:p w14:paraId="23BF935C" w14:textId="77777777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78503F8" w14:textId="3C05645B" w:rsidR="00E5621F" w:rsidRPr="006E421D" w:rsidRDefault="00E5621F" w:rsidP="00F30B7D">
            <w:pPr>
              <w:pStyle w:val="ListParagraph"/>
              <w:numPr>
                <w:ilvl w:val="0"/>
                <w:numId w:val="16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6E421D">
              <w:rPr>
                <w:rFonts w:ascii="Adobe Devanagari" w:hAnsi="Adobe Devanagari" w:cs="Adobe Devanagari"/>
                <w:bCs/>
              </w:rPr>
              <w:t>Name items that can be improvised as cleaning materials,</w:t>
            </w:r>
          </w:p>
          <w:p w14:paraId="385D3143" w14:textId="77777777" w:rsidR="00E5621F" w:rsidRDefault="00E5621F" w:rsidP="00F30B7D">
            <w:pPr>
              <w:pStyle w:val="ListParagraph"/>
              <w:numPr>
                <w:ilvl w:val="0"/>
                <w:numId w:val="16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Improvise cleaning materials from locally available materials</w:t>
            </w:r>
            <w:r w:rsidRPr="00AE21D1">
              <w:rPr>
                <w:rFonts w:ascii="Adobe Devanagari" w:hAnsi="Adobe Devanagari" w:cs="Adobe Devanagari"/>
                <w:bCs/>
              </w:rPr>
              <w:t>,</w:t>
            </w:r>
          </w:p>
          <w:p w14:paraId="2EFF163C" w14:textId="3F677C05" w:rsidR="00E5621F" w:rsidRPr="006E421D" w:rsidRDefault="00E5621F" w:rsidP="00F30B7D">
            <w:pPr>
              <w:pStyle w:val="ListParagraph"/>
              <w:numPr>
                <w:ilvl w:val="0"/>
                <w:numId w:val="16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6812E0">
              <w:rPr>
                <w:rFonts w:ascii="Adobe Devanagari" w:hAnsi="Adobe Devanagari" w:cs="Adobe Devanagari"/>
                <w:bCs/>
              </w:rPr>
              <w:t xml:space="preserve">Appreciate </w:t>
            </w:r>
            <w:r>
              <w:rPr>
                <w:rFonts w:ascii="Adobe Devanagari" w:hAnsi="Adobe Devanagari" w:cs="Adobe Devanagari"/>
                <w:bCs/>
              </w:rPr>
              <w:t>improvising cleaning materials from locally available materials</w:t>
            </w:r>
            <w:r w:rsidRPr="006812E0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0B04CD53" w14:textId="6A70F903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3D15F0">
              <w:rPr>
                <w:rFonts w:ascii="Adobe Devanagari" w:hAnsi="Adobe Devanagari" w:cs="Adobe Devanagari"/>
                <w:bCs/>
              </w:rPr>
              <w:t>How do we improvise cleaning materials?</w:t>
            </w:r>
          </w:p>
        </w:tc>
        <w:tc>
          <w:tcPr>
            <w:tcW w:w="3240" w:type="dxa"/>
          </w:tcPr>
          <w:p w14:paraId="418FA407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513937E" w14:textId="3E94658D" w:rsidR="00E5621F" w:rsidRPr="00E84B86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Times New Roman" w:hAnsi="Times New Roman" w:cs="Times New Roman"/>
                <w:bCs/>
              </w:rPr>
              <w:t>●</w:t>
            </w:r>
            <w:r w:rsidRPr="009A7183">
              <w:rPr>
                <w:rFonts w:ascii="Adobe Devanagari" w:hAnsi="Adobe Devanagari" w:cs="Adobe Devanagari"/>
                <w:bCs/>
              </w:rPr>
              <w:t xml:space="preserve"> enhance innovative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thinking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A7183">
              <w:rPr>
                <w:rFonts w:ascii="Adobe Devanagari" w:hAnsi="Adobe Devanagari" w:cs="Adobe Devanagari"/>
                <w:bCs/>
              </w:rPr>
              <w:t>improvising cleaning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materials using locally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available resources,</w:t>
            </w:r>
          </w:p>
          <w:p w14:paraId="3457361E" w14:textId="77777777" w:rsidR="00E5621F" w:rsidRPr="00E84B86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E84B86">
              <w:rPr>
                <w:rFonts w:ascii="Times New Roman" w:hAnsi="Times New Roman" w:cs="Times New Roman"/>
                <w:bCs/>
              </w:rPr>
              <w:t>●</w:t>
            </w:r>
            <w:r w:rsidRPr="00E84B86">
              <w:rPr>
                <w:rFonts w:ascii="Adobe Devanagari" w:hAnsi="Adobe Devanagari" w:cs="Adobe Devanagari"/>
                <w:bCs/>
              </w:rPr>
              <w:t xml:space="preserve"> watch video clips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demonstrations from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resource person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cleaning personal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common items found</w:t>
            </w:r>
          </w:p>
          <w:p w14:paraId="10C3F1B8" w14:textId="77777777" w:rsidR="00E5621F" w:rsidRPr="00E84B86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E84B86">
              <w:rPr>
                <w:rFonts w:ascii="Adobe Devanagari" w:hAnsi="Adobe Devanagari" w:cs="Adobe Devanagari"/>
                <w:bCs/>
              </w:rPr>
              <w:t>at home,</w:t>
            </w:r>
          </w:p>
          <w:p w14:paraId="481CEAFF" w14:textId="77777777" w:rsidR="00E5621F" w:rsidRPr="0088068F" w:rsidRDefault="00E5621F" w:rsidP="00E5621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5210E25D" w14:textId="77777777" w:rsidR="00E5621F" w:rsidRPr="00E5621F" w:rsidRDefault="00E5621F" w:rsidP="00E5621F">
            <w:pPr>
              <w:spacing w:line="237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Picture of personal items </w:t>
            </w:r>
          </w:p>
          <w:p w14:paraId="6CC8DC5B" w14:textId="77777777" w:rsidR="00E5621F" w:rsidRPr="00E5621F" w:rsidRDefault="00E5621F" w:rsidP="00E5621F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Materials for cleaning personal items: water, soap, brush. Computers/tablets Focus on Hygiene and nutrition Grade 2 learners’ workbook pg. 29-35 </w:t>
            </w:r>
          </w:p>
          <w:p w14:paraId="516EB6FD" w14:textId="70BA6F5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</w:tc>
        <w:tc>
          <w:tcPr>
            <w:tcW w:w="1530" w:type="dxa"/>
          </w:tcPr>
          <w:p w14:paraId="3B4E462E" w14:textId="77777777" w:rsidR="00E5621F" w:rsidRPr="00E5621F" w:rsidRDefault="00E5621F" w:rsidP="00E5621F">
            <w:pPr>
              <w:spacing w:after="2" w:line="237" w:lineRule="auto"/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Observation 2.Oral </w:t>
            </w:r>
          </w:p>
          <w:p w14:paraId="44E72A01" w14:textId="77777777" w:rsidR="00E5621F" w:rsidRPr="00E5621F" w:rsidRDefault="00E5621F" w:rsidP="00E5621F">
            <w:pPr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  <w:p w14:paraId="7343334A" w14:textId="77777777" w:rsidR="00E5621F" w:rsidRPr="00E5621F" w:rsidRDefault="00E5621F" w:rsidP="00E5621F">
            <w:pPr>
              <w:ind w:left="-18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  <w:p w14:paraId="1F6EF947" w14:textId="7413904C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hAnsi="Adobe Devanagari" w:cs="Adobe Devanagari"/>
              </w:rPr>
              <w:t xml:space="preserve">3.written </w:t>
            </w: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</w:tc>
        <w:tc>
          <w:tcPr>
            <w:tcW w:w="640" w:type="dxa"/>
          </w:tcPr>
          <w:p w14:paraId="7F5DEBCF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621F" w:rsidRPr="00ED59A5" w14:paraId="2322D220" w14:textId="77777777" w:rsidTr="00E4578E">
        <w:trPr>
          <w:cantSplit/>
          <w:trHeight w:val="440"/>
        </w:trPr>
        <w:tc>
          <w:tcPr>
            <w:tcW w:w="529" w:type="dxa"/>
          </w:tcPr>
          <w:p w14:paraId="30900418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FF9E62F" w14:textId="67E3B16A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1006E44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89314B3" w14:textId="673D98C0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water sparingly</w:t>
            </w:r>
          </w:p>
        </w:tc>
        <w:tc>
          <w:tcPr>
            <w:tcW w:w="3420" w:type="dxa"/>
          </w:tcPr>
          <w:p w14:paraId="70971724" w14:textId="77777777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A1F0DAB" w14:textId="33BF2F37" w:rsidR="00E5621F" w:rsidRDefault="00E5621F" w:rsidP="00F30B7D">
            <w:pPr>
              <w:pStyle w:val="ListParagraph"/>
              <w:numPr>
                <w:ilvl w:val="0"/>
                <w:numId w:val="17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State the uses of water at home</w:t>
            </w:r>
          </w:p>
          <w:p w14:paraId="5DBA2179" w14:textId="77777777" w:rsidR="00E5621F" w:rsidRDefault="00E5621F" w:rsidP="00F30B7D">
            <w:pPr>
              <w:pStyle w:val="ListParagraph"/>
              <w:numPr>
                <w:ilvl w:val="0"/>
                <w:numId w:val="17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Practice using water sparingly when cleaning personal items</w:t>
            </w:r>
          </w:p>
          <w:p w14:paraId="5D8DE361" w14:textId="45CD04C6" w:rsidR="00E5621F" w:rsidRPr="006C5ADF" w:rsidRDefault="00E5621F" w:rsidP="00F30B7D">
            <w:pPr>
              <w:pStyle w:val="ListParagraph"/>
              <w:numPr>
                <w:ilvl w:val="0"/>
                <w:numId w:val="17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using water sparingly when cleaning personal items.</w:t>
            </w:r>
          </w:p>
        </w:tc>
        <w:tc>
          <w:tcPr>
            <w:tcW w:w="1440" w:type="dxa"/>
          </w:tcPr>
          <w:p w14:paraId="2758DD9A" w14:textId="4868233E" w:rsidR="00E5621F" w:rsidRPr="00FE4849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can we use water sparingly?</w:t>
            </w:r>
          </w:p>
        </w:tc>
        <w:tc>
          <w:tcPr>
            <w:tcW w:w="3240" w:type="dxa"/>
          </w:tcPr>
          <w:p w14:paraId="1E62A66D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6C044CF" w14:textId="33510FBB" w:rsidR="00E5621F" w:rsidRPr="00E84B86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E84B86">
              <w:rPr>
                <w:rFonts w:ascii="Times New Roman" w:hAnsi="Times New Roman" w:cs="Times New Roman"/>
                <w:bCs/>
              </w:rPr>
              <w:t>●</w:t>
            </w:r>
            <w:r w:rsidRPr="00E84B86">
              <w:rPr>
                <w:rFonts w:ascii="Adobe Devanagari" w:hAnsi="Adobe Devanagari" w:cs="Adobe Devanagari"/>
                <w:bCs/>
              </w:rPr>
              <w:t xml:space="preserve"> use water sparingly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clean personal items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(handkerchief,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innerwear, socks, tooth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brush, combs) and dry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them in the sun,</w:t>
            </w:r>
          </w:p>
          <w:p w14:paraId="18701999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023F5554" w14:textId="77777777" w:rsidR="00E5621F" w:rsidRPr="00E5621F" w:rsidRDefault="00E5621F" w:rsidP="00E5621F">
            <w:pPr>
              <w:ind w:left="103"/>
              <w:jc w:val="both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Picture showing how </w:t>
            </w:r>
          </w:p>
          <w:p w14:paraId="52B91BB5" w14:textId="77777777" w:rsidR="00E5621F" w:rsidRPr="00E5621F" w:rsidRDefault="00E5621F" w:rsidP="00E5621F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water get contaminated Computers/tablets Focus on Hygiene and nutrition Grade 2 learners’ workbook pg. 25-28 </w:t>
            </w:r>
          </w:p>
          <w:p w14:paraId="2B71FB71" w14:textId="2268BE55" w:rsidR="00E5621F" w:rsidRPr="00E5621F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</w:tc>
        <w:tc>
          <w:tcPr>
            <w:tcW w:w="1530" w:type="dxa"/>
          </w:tcPr>
          <w:p w14:paraId="4EC7D785" w14:textId="275A899D" w:rsidR="00E5621F" w:rsidRPr="00E5621F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hAnsi="Adobe Devanagari" w:cs="Adobe Devanagari"/>
              </w:rPr>
              <w:t xml:space="preserve">Observation 2.Oral questions 3.written questions </w:t>
            </w:r>
          </w:p>
        </w:tc>
        <w:tc>
          <w:tcPr>
            <w:tcW w:w="640" w:type="dxa"/>
          </w:tcPr>
          <w:p w14:paraId="63A3EF5E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621F" w:rsidRPr="00ED59A5" w14:paraId="2488BA03" w14:textId="77777777" w:rsidTr="00E4578E">
        <w:trPr>
          <w:cantSplit/>
          <w:trHeight w:val="440"/>
        </w:trPr>
        <w:tc>
          <w:tcPr>
            <w:tcW w:w="529" w:type="dxa"/>
          </w:tcPr>
          <w:p w14:paraId="09E3DB76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566FC70" w14:textId="251A1929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AEEFB80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D333ACA" w14:textId="726C68F3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water sparingly</w:t>
            </w:r>
          </w:p>
        </w:tc>
        <w:tc>
          <w:tcPr>
            <w:tcW w:w="3420" w:type="dxa"/>
          </w:tcPr>
          <w:p w14:paraId="5CA37D67" w14:textId="77777777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70EB063" w14:textId="1AFCDB4B" w:rsidR="00E5621F" w:rsidRPr="00322D6E" w:rsidRDefault="00E5621F" w:rsidP="00F30B7D">
            <w:pPr>
              <w:pStyle w:val="ListParagraph"/>
              <w:numPr>
                <w:ilvl w:val="0"/>
                <w:numId w:val="1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22D6E">
              <w:rPr>
                <w:rFonts w:ascii="Adobe Devanagari" w:hAnsi="Adobe Devanagari" w:cs="Adobe Devanagari"/>
                <w:bCs/>
              </w:rPr>
              <w:t>State the uses of water at home</w:t>
            </w:r>
          </w:p>
          <w:p w14:paraId="63E4A385" w14:textId="77777777" w:rsidR="00E5621F" w:rsidRDefault="00E5621F" w:rsidP="00F30B7D">
            <w:pPr>
              <w:pStyle w:val="ListParagraph"/>
              <w:numPr>
                <w:ilvl w:val="0"/>
                <w:numId w:val="18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Practice using water sparingly when cleaning personal items</w:t>
            </w:r>
          </w:p>
          <w:p w14:paraId="51631054" w14:textId="3D89A0A5" w:rsidR="00E5621F" w:rsidRPr="00322D6E" w:rsidRDefault="00E5621F" w:rsidP="00F30B7D">
            <w:pPr>
              <w:pStyle w:val="ListParagraph"/>
              <w:numPr>
                <w:ilvl w:val="0"/>
                <w:numId w:val="1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22D6E">
              <w:rPr>
                <w:rFonts w:ascii="Adobe Devanagari" w:hAnsi="Adobe Devanagari" w:cs="Adobe Devanagari"/>
                <w:bCs/>
              </w:rPr>
              <w:t>Appreciate using water sparingly when cleaning personal items.</w:t>
            </w:r>
          </w:p>
        </w:tc>
        <w:tc>
          <w:tcPr>
            <w:tcW w:w="1440" w:type="dxa"/>
          </w:tcPr>
          <w:p w14:paraId="60764227" w14:textId="26AC71D2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How can we use water sparingly?</w:t>
            </w:r>
          </w:p>
        </w:tc>
        <w:tc>
          <w:tcPr>
            <w:tcW w:w="3240" w:type="dxa"/>
          </w:tcPr>
          <w:p w14:paraId="40975C5B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E29B45A" w14:textId="09BEEB73" w:rsidR="00E5621F" w:rsidRPr="00E84B86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E84B86">
              <w:rPr>
                <w:rFonts w:ascii="Times New Roman" w:hAnsi="Times New Roman" w:cs="Times New Roman"/>
                <w:bCs/>
              </w:rPr>
              <w:t>●</w:t>
            </w:r>
            <w:r w:rsidRPr="00E84B86">
              <w:rPr>
                <w:rFonts w:ascii="Adobe Devanagari" w:hAnsi="Adobe Devanagari" w:cs="Adobe Devanagari"/>
                <w:bCs/>
              </w:rPr>
              <w:t xml:space="preserve"> use water sparingly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clean personal items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(handkerchief,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innerwear, socks, tooth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brush, combs) and dry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them in the sun,</w:t>
            </w:r>
          </w:p>
          <w:p w14:paraId="1F92B7B5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575E117E" w14:textId="77777777" w:rsidR="00E5621F" w:rsidRPr="00E5621F" w:rsidRDefault="00E5621F" w:rsidP="00E5621F">
            <w:pPr>
              <w:spacing w:line="241" w:lineRule="auto"/>
              <w:ind w:left="103" w:hanging="12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Picture showing how water get contaminated Computers/tablets Focus on Hygiene and nutrition Grade 2 learners’ workbook pg. 25-28 </w:t>
            </w:r>
          </w:p>
          <w:p w14:paraId="01AF30B4" w14:textId="4ED1F739" w:rsidR="00E5621F" w:rsidRPr="00E5621F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</w:tc>
        <w:tc>
          <w:tcPr>
            <w:tcW w:w="1530" w:type="dxa"/>
          </w:tcPr>
          <w:p w14:paraId="38EC1A3F" w14:textId="6806277D" w:rsidR="00E5621F" w:rsidRPr="00E5621F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hAnsi="Adobe Devanagari" w:cs="Adobe Devanagari"/>
              </w:rPr>
              <w:t xml:space="preserve">Observation 2.Oral questions 3.written questions </w:t>
            </w:r>
          </w:p>
        </w:tc>
        <w:tc>
          <w:tcPr>
            <w:tcW w:w="640" w:type="dxa"/>
          </w:tcPr>
          <w:p w14:paraId="54B7A6D9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621F" w:rsidRPr="00ED59A5" w14:paraId="7E2B37DF" w14:textId="77777777" w:rsidTr="00E4578E">
        <w:trPr>
          <w:cantSplit/>
          <w:trHeight w:val="440"/>
        </w:trPr>
        <w:tc>
          <w:tcPr>
            <w:tcW w:w="529" w:type="dxa"/>
          </w:tcPr>
          <w:p w14:paraId="2C54BD23" w14:textId="7543F1B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4</w:t>
            </w:r>
          </w:p>
        </w:tc>
        <w:tc>
          <w:tcPr>
            <w:tcW w:w="529" w:type="dxa"/>
          </w:tcPr>
          <w:p w14:paraId="49E8BC75" w14:textId="15EDC36A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092BF0E" w14:textId="03FF9D75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8B83ACE" w14:textId="10472179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Cleaning personal items</w:t>
            </w:r>
          </w:p>
        </w:tc>
        <w:tc>
          <w:tcPr>
            <w:tcW w:w="3420" w:type="dxa"/>
          </w:tcPr>
          <w:p w14:paraId="199FC762" w14:textId="77777777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4C70EB5" w14:textId="5D20707F" w:rsidR="00E5621F" w:rsidRDefault="00E5621F" w:rsidP="00F30B7D">
            <w:pPr>
              <w:pStyle w:val="ListParagraph"/>
              <w:numPr>
                <w:ilvl w:val="0"/>
                <w:numId w:val="19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Name some of the utensils found at home.</w:t>
            </w:r>
          </w:p>
          <w:p w14:paraId="5603CB12" w14:textId="77777777" w:rsidR="00E5621F" w:rsidRDefault="00E5621F" w:rsidP="00F30B7D">
            <w:pPr>
              <w:pStyle w:val="ListParagraph"/>
              <w:numPr>
                <w:ilvl w:val="0"/>
                <w:numId w:val="19"/>
              </w:numPr>
              <w:rPr>
                <w:rFonts w:ascii="Adobe Devanagari" w:hAnsi="Adobe Devanagari" w:cs="Adobe Devanagari"/>
                <w:bCs/>
              </w:rPr>
            </w:pPr>
            <w:r w:rsidRPr="00B620C0">
              <w:rPr>
                <w:rFonts w:ascii="Adobe Devanagari" w:hAnsi="Adobe Devanagari" w:cs="Adobe Devanagari"/>
                <w:bCs/>
              </w:rPr>
              <w:t>clean personal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620C0">
              <w:rPr>
                <w:rFonts w:ascii="Adobe Devanagari" w:hAnsi="Adobe Devanagari" w:cs="Adobe Devanagari"/>
                <w:bCs/>
              </w:rPr>
              <w:t>common items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620C0">
              <w:rPr>
                <w:rFonts w:ascii="Adobe Devanagari" w:hAnsi="Adobe Devanagari" w:cs="Adobe Devanagari"/>
                <w:bCs/>
              </w:rPr>
              <w:t>locally available materials</w:t>
            </w:r>
          </w:p>
          <w:p w14:paraId="6EB4A596" w14:textId="76418F37" w:rsidR="00E5621F" w:rsidRPr="00B620C0" w:rsidRDefault="00E5621F" w:rsidP="00F30B7D">
            <w:pPr>
              <w:pStyle w:val="ListParagraph"/>
              <w:numPr>
                <w:ilvl w:val="0"/>
                <w:numId w:val="19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enjoy cleaning personal items at home.</w:t>
            </w:r>
          </w:p>
        </w:tc>
        <w:tc>
          <w:tcPr>
            <w:tcW w:w="1440" w:type="dxa"/>
          </w:tcPr>
          <w:p w14:paraId="7078324D" w14:textId="77777777" w:rsidR="00E5621F" w:rsidRPr="0072432B" w:rsidRDefault="00E5621F" w:rsidP="00E5621F">
            <w:pPr>
              <w:rPr>
                <w:rFonts w:ascii="Adobe Devanagari" w:hAnsi="Adobe Devanagari" w:cs="Adobe Devanagari"/>
              </w:rPr>
            </w:pPr>
            <w:r w:rsidRPr="0072432B">
              <w:rPr>
                <w:rStyle w:val="fontstyle01"/>
                <w:rFonts w:ascii="Adobe Devanagari" w:hAnsi="Adobe Devanagari" w:cs="Adobe Devanagari"/>
              </w:rPr>
              <w:t>How can we keep our home clean?</w:t>
            </w:r>
          </w:p>
          <w:p w14:paraId="23414C0A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473A5AE8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B0EE417" w14:textId="59C4B66B" w:rsidR="00E5621F" w:rsidRPr="005F1C5B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E84B86">
              <w:rPr>
                <w:rFonts w:ascii="Times New Roman" w:hAnsi="Times New Roman" w:cs="Times New Roman"/>
                <w:bCs/>
              </w:rPr>
              <w:t>●</w:t>
            </w:r>
            <w:r w:rsidRPr="00E84B86">
              <w:rPr>
                <w:rFonts w:ascii="Adobe Devanagari" w:hAnsi="Adobe Devanagari" w:cs="Adobe Devanagari"/>
                <w:bCs/>
              </w:rPr>
              <w:t xml:space="preserve"> enhance self-drive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when cleaning utensils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(cup, plate, spoon,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bowls, jug)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suitable soap and soft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material (cloth, sisal,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knitted/crocheted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pads),</w:t>
            </w:r>
          </w:p>
        </w:tc>
        <w:tc>
          <w:tcPr>
            <w:tcW w:w="2340" w:type="dxa"/>
          </w:tcPr>
          <w:p w14:paraId="4F25C1D2" w14:textId="77777777" w:rsidR="00E5621F" w:rsidRPr="00E5621F" w:rsidRDefault="00E5621F" w:rsidP="00E5621F">
            <w:pPr>
              <w:spacing w:line="241" w:lineRule="auto"/>
              <w:ind w:left="103" w:hanging="12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Picture showing how water get contaminated Computers/tablets Focus on Hygiene and nutrition Grade 2 learners’ workbook pg. 25-28 </w:t>
            </w:r>
          </w:p>
          <w:p w14:paraId="255112A2" w14:textId="76898634" w:rsidR="00E5621F" w:rsidRPr="00E5621F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</w:tc>
        <w:tc>
          <w:tcPr>
            <w:tcW w:w="1530" w:type="dxa"/>
          </w:tcPr>
          <w:p w14:paraId="3244A73F" w14:textId="14EE6ED5" w:rsidR="00E5621F" w:rsidRPr="00E5621F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E5621F">
              <w:rPr>
                <w:rFonts w:ascii="Adobe Devanagari" w:hAnsi="Adobe Devanagari" w:cs="Adobe Devanagari"/>
              </w:rPr>
              <w:t xml:space="preserve">Observation 2.Oral questions 3.written questions </w:t>
            </w:r>
          </w:p>
        </w:tc>
        <w:tc>
          <w:tcPr>
            <w:tcW w:w="640" w:type="dxa"/>
          </w:tcPr>
          <w:p w14:paraId="0ED0DFED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621F" w:rsidRPr="00ED59A5" w14:paraId="48CD8D46" w14:textId="77777777" w:rsidTr="00E4578E">
        <w:trPr>
          <w:cantSplit/>
          <w:trHeight w:val="440"/>
        </w:trPr>
        <w:tc>
          <w:tcPr>
            <w:tcW w:w="529" w:type="dxa"/>
          </w:tcPr>
          <w:p w14:paraId="5B0B6FBB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0CA2D60" w14:textId="5D6E84E2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73BB0EA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7FED035" w14:textId="72BD42A6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Cleaning personal items</w:t>
            </w:r>
          </w:p>
        </w:tc>
        <w:tc>
          <w:tcPr>
            <w:tcW w:w="3420" w:type="dxa"/>
          </w:tcPr>
          <w:p w14:paraId="016BB48A" w14:textId="77777777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BF9D2B9" w14:textId="3BA033E5" w:rsidR="00E5621F" w:rsidRPr="005E7664" w:rsidRDefault="00E5621F" w:rsidP="00F30B7D">
            <w:pPr>
              <w:pStyle w:val="ListParagraph"/>
              <w:numPr>
                <w:ilvl w:val="0"/>
                <w:numId w:val="2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E7664">
              <w:rPr>
                <w:rFonts w:ascii="Adobe Devanagari" w:hAnsi="Adobe Devanagari" w:cs="Adobe Devanagari"/>
                <w:bCs/>
              </w:rPr>
              <w:t>Name some of the utensils found at home.</w:t>
            </w:r>
          </w:p>
          <w:p w14:paraId="07D8CCB9" w14:textId="77777777" w:rsidR="00E5621F" w:rsidRDefault="00E5621F" w:rsidP="00F30B7D">
            <w:pPr>
              <w:pStyle w:val="ListParagraph"/>
              <w:numPr>
                <w:ilvl w:val="0"/>
                <w:numId w:val="2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B620C0">
              <w:rPr>
                <w:rFonts w:ascii="Adobe Devanagari" w:hAnsi="Adobe Devanagari" w:cs="Adobe Devanagari"/>
                <w:bCs/>
              </w:rPr>
              <w:t>clean personal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620C0">
              <w:rPr>
                <w:rFonts w:ascii="Adobe Devanagari" w:hAnsi="Adobe Devanagari" w:cs="Adobe Devanagari"/>
                <w:bCs/>
              </w:rPr>
              <w:t>common items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620C0">
              <w:rPr>
                <w:rFonts w:ascii="Adobe Devanagari" w:hAnsi="Adobe Devanagari" w:cs="Adobe Devanagari"/>
                <w:bCs/>
              </w:rPr>
              <w:t>locally available materials</w:t>
            </w:r>
          </w:p>
          <w:p w14:paraId="65865ADE" w14:textId="1E7EF70F" w:rsidR="00E5621F" w:rsidRPr="005E7664" w:rsidRDefault="00E5621F" w:rsidP="00F30B7D">
            <w:pPr>
              <w:pStyle w:val="ListParagraph"/>
              <w:numPr>
                <w:ilvl w:val="0"/>
                <w:numId w:val="2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E7664">
              <w:rPr>
                <w:rFonts w:ascii="Adobe Devanagari" w:hAnsi="Adobe Devanagari" w:cs="Adobe Devanagari"/>
                <w:bCs/>
              </w:rPr>
              <w:t>enjoy cleaning personal items at home.</w:t>
            </w:r>
          </w:p>
        </w:tc>
        <w:tc>
          <w:tcPr>
            <w:tcW w:w="1440" w:type="dxa"/>
          </w:tcPr>
          <w:p w14:paraId="76E8073D" w14:textId="77777777" w:rsidR="00E5621F" w:rsidRPr="0072432B" w:rsidRDefault="00E5621F" w:rsidP="00E5621F">
            <w:pPr>
              <w:rPr>
                <w:rFonts w:ascii="Adobe Devanagari" w:hAnsi="Adobe Devanagari" w:cs="Adobe Devanagari"/>
              </w:rPr>
            </w:pPr>
            <w:r w:rsidRPr="0072432B">
              <w:rPr>
                <w:rStyle w:val="fontstyle01"/>
                <w:rFonts w:ascii="Adobe Devanagari" w:hAnsi="Adobe Devanagari" w:cs="Adobe Devanagari"/>
              </w:rPr>
              <w:t>How can we keep our home clean?</w:t>
            </w:r>
          </w:p>
          <w:p w14:paraId="6E58D9C7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3E6AAEEA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1A78D0B" w14:textId="1DC5154F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84B86">
              <w:rPr>
                <w:rFonts w:ascii="Times New Roman" w:hAnsi="Times New Roman" w:cs="Times New Roman"/>
                <w:bCs/>
              </w:rPr>
              <w:t>●</w:t>
            </w:r>
            <w:r w:rsidRPr="00E84B86">
              <w:rPr>
                <w:rFonts w:ascii="Adobe Devanagari" w:hAnsi="Adobe Devanagari" w:cs="Adobe Devanagari"/>
                <w:bCs/>
              </w:rPr>
              <w:t xml:space="preserve"> enhance self-drive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when cleaning utensils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(cup, plate, spoon,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bowls, jug)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suitable soap and soft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material (cloth, sisal,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knitted/crocheted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pads),</w:t>
            </w:r>
          </w:p>
        </w:tc>
        <w:tc>
          <w:tcPr>
            <w:tcW w:w="2340" w:type="dxa"/>
          </w:tcPr>
          <w:p w14:paraId="6E34DE1B" w14:textId="77777777" w:rsidR="00E5621F" w:rsidRPr="00E5621F" w:rsidRDefault="00E5621F" w:rsidP="00E5621F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Picture of personal items Materials for cleaning personal items: water, soap, brush. </w:t>
            </w:r>
          </w:p>
          <w:p w14:paraId="73DAD29C" w14:textId="7D39A63E" w:rsidR="00E5621F" w:rsidRPr="00E5621F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Computers/tablets Focus on Hygiene and nutrition Grade 2 learners’ workbook pg. 29-35 </w:t>
            </w:r>
          </w:p>
        </w:tc>
        <w:tc>
          <w:tcPr>
            <w:tcW w:w="1530" w:type="dxa"/>
          </w:tcPr>
          <w:p w14:paraId="2CCE8EED" w14:textId="27ABA338" w:rsidR="00E5621F" w:rsidRPr="00E5621F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hAnsi="Adobe Devanagari" w:cs="Adobe Devanagari"/>
              </w:rPr>
              <w:t xml:space="preserve">Observation 2.Oral questions 3.written questions </w:t>
            </w:r>
          </w:p>
        </w:tc>
        <w:tc>
          <w:tcPr>
            <w:tcW w:w="640" w:type="dxa"/>
          </w:tcPr>
          <w:p w14:paraId="0B4DF570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621F" w:rsidRPr="00ED59A5" w14:paraId="7754B69D" w14:textId="77777777" w:rsidTr="00E4578E">
        <w:trPr>
          <w:cantSplit/>
          <w:trHeight w:val="440"/>
        </w:trPr>
        <w:tc>
          <w:tcPr>
            <w:tcW w:w="529" w:type="dxa"/>
          </w:tcPr>
          <w:p w14:paraId="10B18A21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60CC359" w14:textId="73ECC7F6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2AED904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8C84451" w14:textId="1FC467AA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Handling waste materials</w:t>
            </w:r>
          </w:p>
        </w:tc>
        <w:tc>
          <w:tcPr>
            <w:tcW w:w="3420" w:type="dxa"/>
          </w:tcPr>
          <w:p w14:paraId="53FACAD9" w14:textId="77777777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5F1B8CD" w14:textId="73046830" w:rsidR="00E5621F" w:rsidRDefault="00E5621F" w:rsidP="00F30B7D">
            <w:pPr>
              <w:pStyle w:val="ListParagraph"/>
              <w:numPr>
                <w:ilvl w:val="0"/>
                <w:numId w:val="21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 safety measures to observe when handling wastes</w:t>
            </w:r>
          </w:p>
          <w:p w14:paraId="1591F643" w14:textId="49B43833" w:rsidR="00E5621F" w:rsidRDefault="00E5621F" w:rsidP="00F30B7D">
            <w:pPr>
              <w:pStyle w:val="ListParagraph"/>
              <w:numPr>
                <w:ilvl w:val="0"/>
                <w:numId w:val="21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Sort wastes appropriately for disposal</w:t>
            </w:r>
          </w:p>
          <w:p w14:paraId="35F1DDC6" w14:textId="61F4C335" w:rsidR="00E5621F" w:rsidRPr="004560D3" w:rsidRDefault="00E5621F" w:rsidP="00F30B7D">
            <w:pPr>
              <w:pStyle w:val="ListParagraph"/>
              <w:numPr>
                <w:ilvl w:val="0"/>
                <w:numId w:val="21"/>
              </w:numPr>
              <w:rPr>
                <w:rFonts w:ascii="Adobe Devanagari" w:hAnsi="Adobe Devanagari" w:cs="Adobe Devanagari"/>
                <w:bCs/>
              </w:rPr>
            </w:pPr>
            <w:r w:rsidRPr="004560D3">
              <w:rPr>
                <w:rFonts w:ascii="Adobe Devanagari" w:hAnsi="Adobe Devanagari" w:cs="Adobe Devanagari"/>
                <w:bCs/>
              </w:rPr>
              <w:t>advocate for a clean home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560D3">
              <w:rPr>
                <w:rFonts w:ascii="Adobe Devanagari" w:hAnsi="Adobe Devanagari" w:cs="Adobe Devanagari"/>
                <w:bCs/>
              </w:rPr>
              <w:t>environment for self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560D3">
              <w:rPr>
                <w:rFonts w:ascii="Adobe Devanagari" w:hAnsi="Adobe Devanagari" w:cs="Adobe Devanagari"/>
                <w:bCs/>
              </w:rPr>
              <w:t>others’ well-being</w:t>
            </w:r>
          </w:p>
        </w:tc>
        <w:tc>
          <w:tcPr>
            <w:tcW w:w="1440" w:type="dxa"/>
          </w:tcPr>
          <w:p w14:paraId="1AD5C2A2" w14:textId="04FB5BE4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72432B">
              <w:rPr>
                <w:rStyle w:val="fontstyle01"/>
                <w:rFonts w:ascii="Adobe Devanagari" w:hAnsi="Adobe Devanagari" w:cs="Adobe Devanagari"/>
              </w:rPr>
              <w:t>Why should we keep the home environment clean?</w:t>
            </w:r>
          </w:p>
        </w:tc>
        <w:tc>
          <w:tcPr>
            <w:tcW w:w="3240" w:type="dxa"/>
          </w:tcPr>
          <w:p w14:paraId="4CC99BFB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D71C100" w14:textId="77777777" w:rsidR="00E5621F" w:rsidRPr="008515B0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E84B86">
              <w:rPr>
                <w:rFonts w:ascii="Times New Roman" w:hAnsi="Times New Roman" w:cs="Times New Roman"/>
                <w:bCs/>
              </w:rPr>
              <w:t>●</w:t>
            </w:r>
            <w:r w:rsidRPr="00E84B86">
              <w:rPr>
                <w:rFonts w:ascii="Adobe Devanagari" w:hAnsi="Adobe Devanagari" w:cs="Adobe Devanagari"/>
                <w:bCs/>
              </w:rPr>
              <w:t xml:space="preserve"> observe safety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hygiene after handling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waste materials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avoid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communicable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515B0">
              <w:rPr>
                <w:rFonts w:ascii="Adobe Devanagari" w:hAnsi="Adobe Devanagari" w:cs="Adobe Devanagari"/>
                <w:bCs/>
              </w:rPr>
              <w:t>diseases,</w:t>
            </w:r>
          </w:p>
          <w:p w14:paraId="15988231" w14:textId="40060E84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8515B0">
              <w:rPr>
                <w:rFonts w:ascii="Times New Roman" w:hAnsi="Times New Roman" w:cs="Times New Roman"/>
                <w:bCs/>
              </w:rPr>
              <w:t>●</w:t>
            </w:r>
            <w:r w:rsidRPr="008515B0">
              <w:rPr>
                <w:rFonts w:ascii="Adobe Devanagari" w:hAnsi="Adobe Devanagari" w:cs="Adobe Devanagari"/>
                <w:bCs/>
              </w:rPr>
              <w:t xml:space="preserve"> sort and appropriately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515B0">
              <w:rPr>
                <w:rFonts w:ascii="Adobe Devanagari" w:hAnsi="Adobe Devanagari" w:cs="Adobe Devanagari"/>
                <w:bCs/>
              </w:rPr>
              <w:t>dispose of waste after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515B0">
              <w:rPr>
                <w:rFonts w:ascii="Adobe Devanagari" w:hAnsi="Adobe Devanagari" w:cs="Adobe Devanagari"/>
                <w:bCs/>
              </w:rPr>
              <w:t>cleaning personal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515B0">
              <w:rPr>
                <w:rFonts w:ascii="Adobe Devanagari" w:hAnsi="Adobe Devanagari" w:cs="Adobe Devanagari"/>
                <w:bCs/>
              </w:rPr>
              <w:t>common items.</w:t>
            </w:r>
          </w:p>
        </w:tc>
        <w:tc>
          <w:tcPr>
            <w:tcW w:w="2340" w:type="dxa"/>
          </w:tcPr>
          <w:p w14:paraId="7EA15735" w14:textId="77777777" w:rsidR="00E5621F" w:rsidRPr="00E5621F" w:rsidRDefault="00E5621F" w:rsidP="00E5621F">
            <w:pPr>
              <w:spacing w:after="3" w:line="237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Picture of personal items </w:t>
            </w:r>
          </w:p>
          <w:p w14:paraId="16C75444" w14:textId="0E9B917B" w:rsidR="00E5621F" w:rsidRPr="00E5621F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>Materials for cleaning personal items: water, soap, brush. Computers/tablets Focus on Hygiene and nutrition Grade 2 learners’ workbook pg. 29-35</w:t>
            </w:r>
          </w:p>
        </w:tc>
        <w:tc>
          <w:tcPr>
            <w:tcW w:w="1530" w:type="dxa"/>
          </w:tcPr>
          <w:p w14:paraId="0128CDAA" w14:textId="77777777" w:rsidR="00E5621F" w:rsidRPr="00E5621F" w:rsidRDefault="00E5621F" w:rsidP="00E5621F">
            <w:pPr>
              <w:spacing w:after="1" w:line="239" w:lineRule="auto"/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Observation 2.Oral </w:t>
            </w:r>
          </w:p>
          <w:p w14:paraId="1566AC28" w14:textId="77777777" w:rsidR="00E5621F" w:rsidRPr="00E5621F" w:rsidRDefault="00E5621F" w:rsidP="00E5621F">
            <w:pPr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  <w:p w14:paraId="1EE73341" w14:textId="77777777" w:rsidR="00E5621F" w:rsidRPr="00E5621F" w:rsidRDefault="00E5621F" w:rsidP="00E5621F">
            <w:pPr>
              <w:ind w:left="-18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  <w:p w14:paraId="77F86C99" w14:textId="26A616D9" w:rsidR="00E5621F" w:rsidRPr="00E5621F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hAnsi="Adobe Devanagari" w:cs="Adobe Devanagari"/>
              </w:rPr>
              <w:t xml:space="preserve">3.written </w:t>
            </w: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</w:tc>
        <w:tc>
          <w:tcPr>
            <w:tcW w:w="640" w:type="dxa"/>
          </w:tcPr>
          <w:p w14:paraId="106B16C1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621F" w:rsidRPr="00ED59A5" w14:paraId="229FF725" w14:textId="77777777" w:rsidTr="00E4578E">
        <w:trPr>
          <w:cantSplit/>
          <w:trHeight w:val="440"/>
        </w:trPr>
        <w:tc>
          <w:tcPr>
            <w:tcW w:w="529" w:type="dxa"/>
          </w:tcPr>
          <w:p w14:paraId="07EE9056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623EAE9" w14:textId="5DC01DDA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0AF7EB47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409B538" w14:textId="12665C6E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Handling waste materials</w:t>
            </w:r>
          </w:p>
        </w:tc>
        <w:tc>
          <w:tcPr>
            <w:tcW w:w="3420" w:type="dxa"/>
          </w:tcPr>
          <w:p w14:paraId="2BA84736" w14:textId="77777777" w:rsidR="00E5621F" w:rsidRDefault="00E5621F" w:rsidP="00E5621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1C0A3CD" w14:textId="7B6C7699" w:rsidR="00E5621F" w:rsidRPr="004560D3" w:rsidRDefault="00E5621F" w:rsidP="00F30B7D">
            <w:pPr>
              <w:pStyle w:val="ListParagraph"/>
              <w:numPr>
                <w:ilvl w:val="0"/>
                <w:numId w:val="2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560D3">
              <w:rPr>
                <w:rFonts w:ascii="Adobe Devanagari" w:hAnsi="Adobe Devanagari" w:cs="Adobe Devanagari"/>
                <w:bCs/>
              </w:rPr>
              <w:t>List safety measures to observe when handling wastes</w:t>
            </w:r>
          </w:p>
          <w:p w14:paraId="4CF07EE8" w14:textId="77777777" w:rsidR="00E5621F" w:rsidRDefault="00E5621F" w:rsidP="00F30B7D">
            <w:pPr>
              <w:pStyle w:val="ListParagraph"/>
              <w:numPr>
                <w:ilvl w:val="0"/>
                <w:numId w:val="22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Sort wastes appropriately for disposal</w:t>
            </w:r>
          </w:p>
          <w:p w14:paraId="637A088C" w14:textId="029FF116" w:rsidR="00E5621F" w:rsidRPr="004560D3" w:rsidRDefault="00E5621F" w:rsidP="00F30B7D">
            <w:pPr>
              <w:pStyle w:val="ListParagraph"/>
              <w:numPr>
                <w:ilvl w:val="0"/>
                <w:numId w:val="2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560D3">
              <w:rPr>
                <w:rFonts w:ascii="Adobe Devanagari" w:hAnsi="Adobe Devanagari" w:cs="Adobe Devanagari"/>
                <w:bCs/>
              </w:rPr>
              <w:t>advocate for a clean home environment for self and others’ well-being</w:t>
            </w:r>
          </w:p>
        </w:tc>
        <w:tc>
          <w:tcPr>
            <w:tcW w:w="1440" w:type="dxa"/>
          </w:tcPr>
          <w:p w14:paraId="5BA6CF94" w14:textId="29356CB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72432B">
              <w:rPr>
                <w:rStyle w:val="fontstyle01"/>
                <w:rFonts w:ascii="Adobe Devanagari" w:hAnsi="Adobe Devanagari" w:cs="Adobe Devanagari"/>
              </w:rPr>
              <w:t>Why should we keep the home environment clean?</w:t>
            </w:r>
          </w:p>
        </w:tc>
        <w:tc>
          <w:tcPr>
            <w:tcW w:w="3240" w:type="dxa"/>
          </w:tcPr>
          <w:p w14:paraId="7BF4A985" w14:textId="77777777" w:rsidR="00E5621F" w:rsidRPr="009A7183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9A71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418510B" w14:textId="77777777" w:rsidR="00E5621F" w:rsidRPr="008515B0" w:rsidRDefault="00E5621F" w:rsidP="00E5621F">
            <w:pPr>
              <w:rPr>
                <w:rFonts w:ascii="Adobe Devanagari" w:hAnsi="Adobe Devanagari" w:cs="Adobe Devanagari"/>
                <w:bCs/>
              </w:rPr>
            </w:pPr>
            <w:r w:rsidRPr="00E84B86">
              <w:rPr>
                <w:rFonts w:ascii="Times New Roman" w:hAnsi="Times New Roman" w:cs="Times New Roman"/>
                <w:bCs/>
              </w:rPr>
              <w:t>●</w:t>
            </w:r>
            <w:r w:rsidRPr="00E84B86">
              <w:rPr>
                <w:rFonts w:ascii="Adobe Devanagari" w:hAnsi="Adobe Devanagari" w:cs="Adobe Devanagari"/>
                <w:bCs/>
              </w:rPr>
              <w:t xml:space="preserve"> observe safety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hygiene after handling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waste materials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avoid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84B86">
              <w:rPr>
                <w:rFonts w:ascii="Adobe Devanagari" w:hAnsi="Adobe Devanagari" w:cs="Adobe Devanagari"/>
                <w:bCs/>
              </w:rPr>
              <w:t>communicable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515B0">
              <w:rPr>
                <w:rFonts w:ascii="Adobe Devanagari" w:hAnsi="Adobe Devanagari" w:cs="Adobe Devanagari"/>
                <w:bCs/>
              </w:rPr>
              <w:t>diseases,</w:t>
            </w:r>
          </w:p>
          <w:p w14:paraId="2976501C" w14:textId="63EA0B6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8515B0">
              <w:rPr>
                <w:rFonts w:ascii="Times New Roman" w:hAnsi="Times New Roman" w:cs="Times New Roman"/>
                <w:bCs/>
              </w:rPr>
              <w:t>●</w:t>
            </w:r>
            <w:r w:rsidRPr="008515B0">
              <w:rPr>
                <w:rFonts w:ascii="Adobe Devanagari" w:hAnsi="Adobe Devanagari" w:cs="Adobe Devanagari"/>
                <w:bCs/>
              </w:rPr>
              <w:t xml:space="preserve"> sort and appropriately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515B0">
              <w:rPr>
                <w:rFonts w:ascii="Adobe Devanagari" w:hAnsi="Adobe Devanagari" w:cs="Adobe Devanagari"/>
                <w:bCs/>
              </w:rPr>
              <w:t>dispose of waste after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515B0">
              <w:rPr>
                <w:rFonts w:ascii="Adobe Devanagari" w:hAnsi="Adobe Devanagari" w:cs="Adobe Devanagari"/>
                <w:bCs/>
              </w:rPr>
              <w:t>cleaning personal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515B0">
              <w:rPr>
                <w:rFonts w:ascii="Adobe Devanagari" w:hAnsi="Adobe Devanagari" w:cs="Adobe Devanagari"/>
                <w:bCs/>
              </w:rPr>
              <w:t>common items.</w:t>
            </w:r>
          </w:p>
        </w:tc>
        <w:tc>
          <w:tcPr>
            <w:tcW w:w="2340" w:type="dxa"/>
          </w:tcPr>
          <w:p w14:paraId="4CC756F0" w14:textId="77777777" w:rsidR="00E5621F" w:rsidRPr="00E5621F" w:rsidRDefault="00E5621F" w:rsidP="00E5621F">
            <w:pPr>
              <w:spacing w:line="237" w:lineRule="auto"/>
              <w:ind w:left="103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Picture of personal items </w:t>
            </w:r>
          </w:p>
          <w:p w14:paraId="3AEC18DD" w14:textId="165F1E0D" w:rsidR="00E5621F" w:rsidRPr="00E5621F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Materials for cleaning personal items: water, soap, brush. Computers/tablets Focus on Hygiene and nutrition Grade 2 learners’ workbook pg. 29-35 </w:t>
            </w:r>
          </w:p>
        </w:tc>
        <w:tc>
          <w:tcPr>
            <w:tcW w:w="1530" w:type="dxa"/>
          </w:tcPr>
          <w:p w14:paraId="5A10A73F" w14:textId="77777777" w:rsidR="00E5621F" w:rsidRPr="00E5621F" w:rsidRDefault="00E5621F" w:rsidP="00E5621F">
            <w:pPr>
              <w:spacing w:line="239" w:lineRule="auto"/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Observation 2.Oral </w:t>
            </w:r>
          </w:p>
          <w:p w14:paraId="4BED0383" w14:textId="77777777" w:rsidR="00E5621F" w:rsidRPr="00E5621F" w:rsidRDefault="00E5621F" w:rsidP="00E5621F">
            <w:pPr>
              <w:ind w:left="106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  <w:p w14:paraId="5EAC9A72" w14:textId="77777777" w:rsidR="00E5621F" w:rsidRPr="00E5621F" w:rsidRDefault="00E5621F" w:rsidP="00E5621F">
            <w:pPr>
              <w:ind w:left="-18"/>
              <w:rPr>
                <w:rFonts w:ascii="Adobe Devanagari" w:hAnsi="Adobe Devanagari" w:cs="Adobe Devanagari"/>
              </w:rPr>
            </w:pP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</w:p>
          <w:p w14:paraId="0E82B632" w14:textId="1EADE9CC" w:rsidR="00E5621F" w:rsidRPr="00E5621F" w:rsidRDefault="00E5621F" w:rsidP="00E5621F">
            <w:pPr>
              <w:rPr>
                <w:rFonts w:ascii="Adobe Devanagari" w:hAnsi="Adobe Devanagari" w:cs="Adobe Devanagari"/>
                <w:b/>
              </w:rPr>
            </w:pPr>
            <w:r w:rsidRPr="00E5621F">
              <w:rPr>
                <w:rFonts w:ascii="Adobe Devanagari" w:hAnsi="Adobe Devanagari" w:cs="Adobe Devanagari"/>
              </w:rPr>
              <w:t xml:space="preserve">3.written </w:t>
            </w:r>
            <w:r w:rsidRPr="00E5621F">
              <w:rPr>
                <w:rFonts w:ascii="Adobe Devanagari" w:eastAsia="Times New Roman" w:hAnsi="Adobe Devanagari" w:cs="Adobe Devanagari"/>
              </w:rPr>
              <w:t xml:space="preserve"> </w:t>
            </w:r>
            <w:r w:rsidRPr="00E5621F">
              <w:rPr>
                <w:rFonts w:ascii="Adobe Devanagari" w:hAnsi="Adobe Devanagari" w:cs="Adobe Devanagari"/>
              </w:rPr>
              <w:t xml:space="preserve">questions </w:t>
            </w:r>
          </w:p>
        </w:tc>
        <w:tc>
          <w:tcPr>
            <w:tcW w:w="640" w:type="dxa"/>
          </w:tcPr>
          <w:p w14:paraId="479462D2" w14:textId="77777777" w:rsidR="00E5621F" w:rsidRPr="00BB30F7" w:rsidRDefault="00E5621F" w:rsidP="00E5621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65159C8A" w14:textId="77777777" w:rsidTr="00E4578E">
        <w:trPr>
          <w:cantSplit/>
          <w:trHeight w:val="440"/>
        </w:trPr>
        <w:tc>
          <w:tcPr>
            <w:tcW w:w="529" w:type="dxa"/>
          </w:tcPr>
          <w:p w14:paraId="6DD90CA6" w14:textId="2E462D35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5</w:t>
            </w:r>
          </w:p>
        </w:tc>
        <w:tc>
          <w:tcPr>
            <w:tcW w:w="529" w:type="dxa"/>
          </w:tcPr>
          <w:p w14:paraId="3AC71DB6" w14:textId="1476F788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3CBAE0E" w14:textId="3E515C36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Family needs and wants</w:t>
            </w:r>
          </w:p>
        </w:tc>
        <w:tc>
          <w:tcPr>
            <w:tcW w:w="1350" w:type="dxa"/>
          </w:tcPr>
          <w:p w14:paraId="37E107E2" w14:textId="5CBEF269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Places where family needs are met</w:t>
            </w:r>
          </w:p>
        </w:tc>
        <w:tc>
          <w:tcPr>
            <w:tcW w:w="3420" w:type="dxa"/>
          </w:tcPr>
          <w:p w14:paraId="2D87231F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EC3EED2" w14:textId="77777777" w:rsidR="009F593D" w:rsidRDefault="009F593D" w:rsidP="00F30B7D">
            <w:pPr>
              <w:pStyle w:val="ListParagraph"/>
              <w:numPr>
                <w:ilvl w:val="0"/>
                <w:numId w:val="3"/>
              </w:num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Adobe Devanagari" w:hAnsi="Adobe Devanagari" w:cs="Adobe Devanagari"/>
                <w:bCs/>
              </w:rPr>
              <w:t>identify places within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locality where family needs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are met,</w:t>
            </w:r>
          </w:p>
          <w:p w14:paraId="1C73226E" w14:textId="1DE150FC" w:rsidR="009F593D" w:rsidRDefault="009F593D" w:rsidP="00F30B7D">
            <w:pPr>
              <w:pStyle w:val="ListParagraph"/>
              <w:numPr>
                <w:ilvl w:val="0"/>
                <w:numId w:val="3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and colour places where family needs are met.</w:t>
            </w:r>
          </w:p>
          <w:p w14:paraId="4EF836CD" w14:textId="302CAD28" w:rsidR="009F593D" w:rsidRPr="00E97083" w:rsidRDefault="009F593D" w:rsidP="00F30B7D">
            <w:pPr>
              <w:pStyle w:val="ListParagraph"/>
              <w:numPr>
                <w:ilvl w:val="0"/>
                <w:numId w:val="3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meeting family needs</w:t>
            </w:r>
            <w:r w:rsidRPr="00E97083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7D992A9A" w14:textId="77777777" w:rsidR="009F593D" w:rsidRPr="00E97083" w:rsidRDefault="009F593D" w:rsidP="009F593D">
            <w:pPr>
              <w:rPr>
                <w:rFonts w:ascii="Adobe Devanagari" w:hAnsi="Adobe Devanagari" w:cs="Adobe Devanagari"/>
              </w:rPr>
            </w:pPr>
            <w:r w:rsidRPr="00E97083">
              <w:rPr>
                <w:rStyle w:val="fontstyle01"/>
                <w:rFonts w:ascii="Adobe Devanagari" w:hAnsi="Adobe Devanagari" w:cs="Adobe Devanagari"/>
              </w:rPr>
              <w:t>How can we meet our family needs?</w:t>
            </w:r>
          </w:p>
          <w:p w14:paraId="235B3E2D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7FD8FF29" w14:textId="77777777" w:rsidR="009F593D" w:rsidRPr="00E97083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A1F20A6" w14:textId="526D9E25" w:rsidR="009F593D" w:rsidRPr="00E97083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Times New Roman" w:hAnsi="Times New Roman" w:cs="Times New Roman"/>
                <w:bCs/>
              </w:rPr>
              <w:t>●</w:t>
            </w:r>
            <w:r w:rsidRPr="00E97083">
              <w:rPr>
                <w:rFonts w:ascii="Adobe Devanagari" w:hAnsi="Adobe Devanagari" w:cs="Adobe Devanagari"/>
                <w:bCs/>
              </w:rPr>
              <w:t xml:space="preserve"> observe pictures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photographs of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places where family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needs are met (farm,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grazing places, sources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of water, hospital,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market/shopping</w:t>
            </w:r>
          </w:p>
          <w:p w14:paraId="47347112" w14:textId="360ABD58" w:rsidR="009F593D" w:rsidRPr="00E97083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Adobe Devanagari" w:hAnsi="Adobe Devanagari" w:cs="Adobe Devanagari"/>
                <w:bCs/>
              </w:rPr>
              <w:t>centers),</w:t>
            </w:r>
          </w:p>
          <w:p w14:paraId="1A56C45F" w14:textId="3CDC9D54" w:rsidR="009F593D" w:rsidRPr="00E97083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Times New Roman" w:hAnsi="Times New Roman" w:cs="Times New Roman"/>
                <w:bCs/>
              </w:rPr>
              <w:t>●</w:t>
            </w:r>
            <w:r w:rsidRPr="00E97083">
              <w:rPr>
                <w:rFonts w:ascii="Adobe Devanagari" w:hAnsi="Adobe Devanagari" w:cs="Adobe Devanagari"/>
                <w:bCs/>
              </w:rPr>
              <w:t xml:space="preserve"> draw and colour places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where family needs 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met,</w:t>
            </w:r>
          </w:p>
          <w:p w14:paraId="7E6D06CE" w14:textId="3493A563" w:rsidR="009F593D" w:rsidRPr="00E97083" w:rsidRDefault="009F593D" w:rsidP="009F593D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018B3044" w14:textId="77777777" w:rsidR="009F593D" w:rsidRPr="00926986" w:rsidRDefault="009F593D" w:rsidP="009F593D">
            <w:pPr>
              <w:rPr>
                <w:rFonts w:ascii="Centaur" w:hAnsi="Centaur" w:cs="Times New Roman"/>
                <w:b/>
                <w:sz w:val="24"/>
                <w:szCs w:val="18"/>
              </w:rPr>
            </w:pPr>
            <w:r w:rsidRPr="00926986">
              <w:rPr>
                <w:rFonts w:ascii="Centaur" w:hAnsi="Centaur" w:cs="Times New Roman"/>
                <w:sz w:val="24"/>
                <w:szCs w:val="18"/>
              </w:rPr>
              <w:t>Learners, dictionary, local environment, resource person, flash cards, video clips page 108</w:t>
            </w:r>
          </w:p>
          <w:p w14:paraId="37AB1176" w14:textId="53C758D3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926986">
              <w:rPr>
                <w:rFonts w:ascii="Centaur" w:hAnsi="Centaur" w:cs="Times New Roman"/>
                <w:sz w:val="24"/>
                <w:szCs w:val="18"/>
              </w:rPr>
              <w:t>Our lives today environmental activities Teachers guide pg. 118-119</w:t>
            </w:r>
          </w:p>
        </w:tc>
        <w:tc>
          <w:tcPr>
            <w:tcW w:w="1530" w:type="dxa"/>
          </w:tcPr>
          <w:p w14:paraId="21A7725E" w14:textId="77777777" w:rsidR="009F593D" w:rsidRPr="00926986" w:rsidRDefault="009F593D" w:rsidP="009F593D">
            <w:pPr>
              <w:ind w:left="108" w:right="141"/>
              <w:rPr>
                <w:rFonts w:ascii="Centaur" w:hAnsi="Centaur"/>
              </w:rPr>
            </w:pPr>
            <w:r w:rsidRPr="00926986">
              <w:rPr>
                <w:rFonts w:ascii="Centaur" w:hAnsi="Centaur"/>
                <w:sz w:val="20"/>
              </w:rPr>
              <w:t xml:space="preserve">Observation Oral questions Written </w:t>
            </w:r>
          </w:p>
          <w:p w14:paraId="38C9A2D3" w14:textId="2FDB4BAD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926986">
              <w:rPr>
                <w:rFonts w:ascii="Centaur" w:hAnsi="Centaur"/>
                <w:sz w:val="20"/>
              </w:rPr>
              <w:t>questions</w:t>
            </w:r>
          </w:p>
        </w:tc>
        <w:tc>
          <w:tcPr>
            <w:tcW w:w="640" w:type="dxa"/>
          </w:tcPr>
          <w:p w14:paraId="2A785304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6F1EA91D" w14:textId="77777777" w:rsidTr="00E4578E">
        <w:trPr>
          <w:cantSplit/>
          <w:trHeight w:val="440"/>
        </w:trPr>
        <w:tc>
          <w:tcPr>
            <w:tcW w:w="529" w:type="dxa"/>
          </w:tcPr>
          <w:p w14:paraId="09233D0B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7E9797B" w14:textId="3302DAE6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2E63D26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5C4B000" w14:textId="4FAE8D70" w:rsidR="009F593D" w:rsidRPr="00D457F7" w:rsidRDefault="009F593D" w:rsidP="009F593D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>
              <w:rPr>
                <w:rFonts w:ascii="Adobe Devanagari" w:hAnsi="Adobe Devanagari" w:cs="Adobe Devanagari"/>
                <w:b/>
              </w:rPr>
              <w:t>Places where family needs are met</w:t>
            </w:r>
          </w:p>
        </w:tc>
        <w:tc>
          <w:tcPr>
            <w:tcW w:w="3420" w:type="dxa"/>
          </w:tcPr>
          <w:p w14:paraId="7674F0A7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F41373E" w14:textId="41AAD02F" w:rsidR="009F593D" w:rsidRPr="003060BC" w:rsidRDefault="009F593D" w:rsidP="00F30B7D">
            <w:pPr>
              <w:pStyle w:val="ListParagraph"/>
              <w:numPr>
                <w:ilvl w:val="0"/>
                <w:numId w:val="2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060BC">
              <w:rPr>
                <w:rFonts w:ascii="Adobe Devanagari" w:hAnsi="Adobe Devanagari" w:cs="Adobe Devanagari"/>
                <w:bCs/>
              </w:rPr>
              <w:t>identify places within the locality where family needs are met,</w:t>
            </w:r>
          </w:p>
          <w:p w14:paraId="7387E549" w14:textId="77777777" w:rsidR="009F593D" w:rsidRDefault="009F593D" w:rsidP="00F30B7D">
            <w:pPr>
              <w:pStyle w:val="ListParagraph"/>
              <w:numPr>
                <w:ilvl w:val="0"/>
                <w:numId w:val="23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and colour places where family needs are met.</w:t>
            </w:r>
          </w:p>
          <w:p w14:paraId="35A0B7A2" w14:textId="4F14FF03" w:rsidR="009F593D" w:rsidRPr="003060BC" w:rsidRDefault="009F593D" w:rsidP="00F30B7D">
            <w:pPr>
              <w:pStyle w:val="ListParagraph"/>
              <w:numPr>
                <w:ilvl w:val="0"/>
                <w:numId w:val="2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060BC">
              <w:rPr>
                <w:rFonts w:ascii="Adobe Devanagari" w:hAnsi="Adobe Devanagari" w:cs="Adobe Devanagari"/>
                <w:bCs/>
              </w:rPr>
              <w:t>Appreciate the importance of meeting family needs.</w:t>
            </w:r>
          </w:p>
        </w:tc>
        <w:tc>
          <w:tcPr>
            <w:tcW w:w="1440" w:type="dxa"/>
          </w:tcPr>
          <w:p w14:paraId="039EF6D8" w14:textId="77777777" w:rsidR="009F593D" w:rsidRPr="00E97083" w:rsidRDefault="009F593D" w:rsidP="009F593D">
            <w:pPr>
              <w:rPr>
                <w:rFonts w:ascii="Adobe Devanagari" w:hAnsi="Adobe Devanagari" w:cs="Adobe Devanagari"/>
              </w:rPr>
            </w:pPr>
            <w:r w:rsidRPr="00E97083">
              <w:rPr>
                <w:rStyle w:val="fontstyle01"/>
                <w:rFonts w:ascii="Adobe Devanagari" w:hAnsi="Adobe Devanagari" w:cs="Adobe Devanagari"/>
              </w:rPr>
              <w:t>How can we meet our family needs?</w:t>
            </w:r>
          </w:p>
          <w:p w14:paraId="71B18E33" w14:textId="35892DE7" w:rsidR="009F593D" w:rsidRPr="00E34FFD" w:rsidRDefault="009F593D" w:rsidP="009F593D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240" w:type="dxa"/>
          </w:tcPr>
          <w:p w14:paraId="0470727F" w14:textId="77777777" w:rsidR="009F593D" w:rsidRPr="00E97083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8E52430" w14:textId="77777777" w:rsidR="009F593D" w:rsidRPr="00E97083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Times New Roman" w:hAnsi="Times New Roman" w:cs="Times New Roman"/>
                <w:bCs/>
              </w:rPr>
              <w:t>●</w:t>
            </w:r>
            <w:r w:rsidRPr="00E97083">
              <w:rPr>
                <w:rFonts w:ascii="Adobe Devanagari" w:hAnsi="Adobe Devanagari" w:cs="Adobe Devanagari"/>
                <w:bCs/>
              </w:rPr>
              <w:t xml:space="preserve"> observe pictures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photographs of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places where family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needs are met (farm,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grazing places, sources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of water, hospital,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market/shopping</w:t>
            </w:r>
          </w:p>
          <w:p w14:paraId="39AA2C2A" w14:textId="77777777" w:rsidR="009F593D" w:rsidRPr="00E97083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Adobe Devanagari" w:hAnsi="Adobe Devanagari" w:cs="Adobe Devanagari"/>
                <w:bCs/>
              </w:rPr>
              <w:t>centers),</w:t>
            </w:r>
          </w:p>
          <w:p w14:paraId="43A93E40" w14:textId="15093CC6" w:rsidR="009F593D" w:rsidRPr="003060BC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Times New Roman" w:hAnsi="Times New Roman" w:cs="Times New Roman"/>
                <w:bCs/>
              </w:rPr>
              <w:t>●</w:t>
            </w:r>
            <w:r w:rsidRPr="00E97083">
              <w:rPr>
                <w:rFonts w:ascii="Adobe Devanagari" w:hAnsi="Adobe Devanagari" w:cs="Adobe Devanagari"/>
                <w:bCs/>
              </w:rPr>
              <w:t xml:space="preserve"> draw and colour places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where family needs 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met,</w:t>
            </w:r>
          </w:p>
        </w:tc>
        <w:tc>
          <w:tcPr>
            <w:tcW w:w="2340" w:type="dxa"/>
          </w:tcPr>
          <w:p w14:paraId="0AF30949" w14:textId="77777777" w:rsidR="009F593D" w:rsidRPr="00926986" w:rsidRDefault="009F593D" w:rsidP="009F593D">
            <w:pPr>
              <w:rPr>
                <w:rFonts w:ascii="Centaur" w:hAnsi="Centaur" w:cs="Times New Roman"/>
                <w:b/>
                <w:sz w:val="24"/>
                <w:szCs w:val="18"/>
              </w:rPr>
            </w:pPr>
            <w:r w:rsidRPr="00926986">
              <w:rPr>
                <w:rFonts w:ascii="Centaur" w:hAnsi="Centaur" w:cs="Times New Roman"/>
                <w:sz w:val="24"/>
                <w:szCs w:val="18"/>
              </w:rPr>
              <w:t>Learners, dictionary, local environment, resource person, flash cards, video clips page 108</w:t>
            </w:r>
          </w:p>
          <w:p w14:paraId="4EC603AD" w14:textId="28B7FC6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926986">
              <w:rPr>
                <w:rFonts w:ascii="Centaur" w:hAnsi="Centaur" w:cs="Times New Roman"/>
                <w:sz w:val="24"/>
                <w:szCs w:val="18"/>
              </w:rPr>
              <w:t>Our lives today environmental activities Teachers guide pg. 119-120</w:t>
            </w:r>
          </w:p>
        </w:tc>
        <w:tc>
          <w:tcPr>
            <w:tcW w:w="1530" w:type="dxa"/>
          </w:tcPr>
          <w:p w14:paraId="355ACED0" w14:textId="77777777" w:rsidR="009F593D" w:rsidRPr="00926986" w:rsidRDefault="009F593D" w:rsidP="009F593D">
            <w:pPr>
              <w:ind w:left="108" w:right="141"/>
              <w:rPr>
                <w:rFonts w:ascii="Centaur" w:hAnsi="Centaur"/>
              </w:rPr>
            </w:pPr>
            <w:r w:rsidRPr="00926986">
              <w:rPr>
                <w:rFonts w:ascii="Centaur" w:hAnsi="Centaur"/>
                <w:sz w:val="20"/>
              </w:rPr>
              <w:t xml:space="preserve">Observation Oral questions Written </w:t>
            </w:r>
          </w:p>
          <w:p w14:paraId="1D87E94E" w14:textId="77BCE1C4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926986">
              <w:rPr>
                <w:rFonts w:ascii="Centaur" w:hAnsi="Centaur"/>
                <w:sz w:val="20"/>
              </w:rPr>
              <w:t>questions</w:t>
            </w:r>
          </w:p>
        </w:tc>
        <w:tc>
          <w:tcPr>
            <w:tcW w:w="640" w:type="dxa"/>
          </w:tcPr>
          <w:p w14:paraId="020E0691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4A2B43D3" w14:textId="77777777" w:rsidTr="00E4578E">
        <w:trPr>
          <w:cantSplit/>
          <w:trHeight w:val="440"/>
        </w:trPr>
        <w:tc>
          <w:tcPr>
            <w:tcW w:w="529" w:type="dxa"/>
          </w:tcPr>
          <w:p w14:paraId="064A9F79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7D49894" w14:textId="0F946FC4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1EE6BBD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2A802CF" w14:textId="14E686F2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Facilities within the locality</w:t>
            </w:r>
          </w:p>
        </w:tc>
        <w:tc>
          <w:tcPr>
            <w:tcW w:w="3420" w:type="dxa"/>
          </w:tcPr>
          <w:p w14:paraId="13094D3E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6E4F845" w14:textId="2CBA7E81" w:rsidR="009F593D" w:rsidRDefault="009F593D" w:rsidP="00F30B7D">
            <w:pPr>
              <w:pStyle w:val="ListParagraph"/>
              <w:numPr>
                <w:ilvl w:val="0"/>
                <w:numId w:val="2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Adobe Devanagari" w:hAnsi="Adobe Devanagari" w:cs="Adobe Devanagari"/>
                <w:bCs/>
              </w:rPr>
              <w:t xml:space="preserve">identify </w:t>
            </w:r>
            <w:r>
              <w:rPr>
                <w:rFonts w:ascii="Adobe Devanagari" w:hAnsi="Adobe Devanagari" w:cs="Adobe Devanagari"/>
                <w:bCs/>
              </w:rPr>
              <w:t>facilities within the locality where family needs are met</w:t>
            </w:r>
            <w:r w:rsidRPr="00E97083">
              <w:rPr>
                <w:rFonts w:ascii="Adobe Devanagari" w:hAnsi="Adobe Devanagari" w:cs="Adobe Devanagari"/>
                <w:bCs/>
              </w:rPr>
              <w:t>,</w:t>
            </w:r>
          </w:p>
          <w:p w14:paraId="79156A78" w14:textId="537755AC" w:rsidR="009F593D" w:rsidRDefault="009F593D" w:rsidP="00F30B7D">
            <w:pPr>
              <w:pStyle w:val="ListParagraph"/>
              <w:numPr>
                <w:ilvl w:val="0"/>
                <w:numId w:val="24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match place or facilities within the locality</w:t>
            </w:r>
            <w:r w:rsidRPr="00E97083">
              <w:rPr>
                <w:rFonts w:ascii="Adobe Devanagari" w:hAnsi="Adobe Devanagari" w:cs="Adobe Devanagari"/>
                <w:bCs/>
              </w:rPr>
              <w:t>,</w:t>
            </w:r>
          </w:p>
          <w:p w14:paraId="22808E2D" w14:textId="06B7E4C5" w:rsidR="009F593D" w:rsidRPr="003060BC" w:rsidRDefault="009F593D" w:rsidP="00F30B7D">
            <w:pPr>
              <w:pStyle w:val="ListParagraph"/>
              <w:numPr>
                <w:ilvl w:val="0"/>
                <w:numId w:val="2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060BC">
              <w:rPr>
                <w:rFonts w:ascii="Adobe Devanagari" w:hAnsi="Adobe Devanagari" w:cs="Adobe Devanagari"/>
                <w:bCs/>
              </w:rPr>
              <w:t>Appreciate the importance of meeting family needs.</w:t>
            </w:r>
          </w:p>
        </w:tc>
        <w:tc>
          <w:tcPr>
            <w:tcW w:w="1440" w:type="dxa"/>
          </w:tcPr>
          <w:p w14:paraId="38DB190F" w14:textId="6AA60B7B" w:rsidR="009F593D" w:rsidRPr="003060BC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3060BC">
              <w:rPr>
                <w:rFonts w:ascii="Adobe Devanagari" w:hAnsi="Adobe Devanagari" w:cs="Adobe Devanagari"/>
                <w:bCs/>
              </w:rPr>
              <w:t>What are the facilities in our locality?</w:t>
            </w:r>
          </w:p>
        </w:tc>
        <w:tc>
          <w:tcPr>
            <w:tcW w:w="3240" w:type="dxa"/>
          </w:tcPr>
          <w:p w14:paraId="46975110" w14:textId="77777777" w:rsidR="009F593D" w:rsidRPr="00E97083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F3CA394" w14:textId="77777777" w:rsidR="009F593D" w:rsidRPr="00E97083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Times New Roman" w:hAnsi="Times New Roman" w:cs="Times New Roman"/>
                <w:bCs/>
              </w:rPr>
              <w:t>●</w:t>
            </w:r>
            <w:r w:rsidRPr="00E97083">
              <w:rPr>
                <w:rFonts w:ascii="Adobe Devanagari" w:hAnsi="Adobe Devanagari" w:cs="Adobe Devanagari"/>
                <w:bCs/>
              </w:rPr>
              <w:t xml:space="preserve"> match places or facilities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within the locality where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family needs are met,</w:t>
            </w:r>
          </w:p>
          <w:p w14:paraId="485D1D94" w14:textId="56C78148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5117F18F" w14:textId="77777777" w:rsidR="009F593D" w:rsidRPr="00926986" w:rsidRDefault="009F593D" w:rsidP="009F593D">
            <w:pPr>
              <w:rPr>
                <w:rFonts w:ascii="Centaur" w:hAnsi="Centaur" w:cs="Times New Roman"/>
                <w:b/>
                <w:sz w:val="24"/>
                <w:szCs w:val="18"/>
              </w:rPr>
            </w:pPr>
            <w:r w:rsidRPr="00926986">
              <w:rPr>
                <w:rFonts w:ascii="Centaur" w:hAnsi="Centaur" w:cs="Times New Roman"/>
                <w:sz w:val="24"/>
                <w:szCs w:val="18"/>
              </w:rPr>
              <w:t>Learners, dictionary, local environment, resource person, flash cards, video clips page 108</w:t>
            </w:r>
          </w:p>
          <w:p w14:paraId="37449B65" w14:textId="1E9ADADC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926986">
              <w:rPr>
                <w:rFonts w:ascii="Centaur" w:hAnsi="Centaur" w:cs="Times New Roman"/>
                <w:sz w:val="24"/>
                <w:szCs w:val="18"/>
              </w:rPr>
              <w:t>Our lives today environmental activities Teachers guide pg. 118-119</w:t>
            </w:r>
          </w:p>
        </w:tc>
        <w:tc>
          <w:tcPr>
            <w:tcW w:w="1530" w:type="dxa"/>
          </w:tcPr>
          <w:p w14:paraId="35CAF095" w14:textId="77777777" w:rsidR="009F593D" w:rsidRPr="00926986" w:rsidRDefault="009F593D" w:rsidP="009F593D">
            <w:pPr>
              <w:ind w:left="108" w:right="141"/>
              <w:rPr>
                <w:rFonts w:ascii="Centaur" w:hAnsi="Centaur"/>
              </w:rPr>
            </w:pPr>
            <w:r w:rsidRPr="00926986">
              <w:rPr>
                <w:rFonts w:ascii="Centaur" w:hAnsi="Centaur"/>
                <w:sz w:val="20"/>
              </w:rPr>
              <w:t xml:space="preserve">Observation Oral questions Written </w:t>
            </w:r>
          </w:p>
          <w:p w14:paraId="5E0A495B" w14:textId="457C429E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926986">
              <w:rPr>
                <w:rFonts w:ascii="Centaur" w:hAnsi="Centaur"/>
                <w:sz w:val="20"/>
              </w:rPr>
              <w:t>questions</w:t>
            </w:r>
          </w:p>
        </w:tc>
        <w:tc>
          <w:tcPr>
            <w:tcW w:w="640" w:type="dxa"/>
          </w:tcPr>
          <w:p w14:paraId="4BAD15D4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D76C9F" w:rsidRPr="00ED59A5" w14:paraId="4C59806A" w14:textId="77777777" w:rsidTr="00E4578E">
        <w:trPr>
          <w:cantSplit/>
          <w:trHeight w:val="440"/>
        </w:trPr>
        <w:tc>
          <w:tcPr>
            <w:tcW w:w="529" w:type="dxa"/>
          </w:tcPr>
          <w:p w14:paraId="78D5DF5F" w14:textId="77777777" w:rsidR="00D76C9F" w:rsidRPr="00BB30F7" w:rsidRDefault="00D76C9F" w:rsidP="00D76C9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FE74B07" w14:textId="4C906D3F" w:rsidR="00D76C9F" w:rsidRPr="00BB30F7" w:rsidRDefault="00D76C9F" w:rsidP="00D76C9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27362DC7" w14:textId="77777777" w:rsidR="00D76C9F" w:rsidRPr="00BB30F7" w:rsidRDefault="00D76C9F" w:rsidP="00D76C9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486E3C9" w14:textId="04F00A82" w:rsidR="00D76C9F" w:rsidRPr="00BB30F7" w:rsidRDefault="00D76C9F" w:rsidP="00D76C9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Family needs and wants</w:t>
            </w:r>
          </w:p>
        </w:tc>
        <w:tc>
          <w:tcPr>
            <w:tcW w:w="3420" w:type="dxa"/>
          </w:tcPr>
          <w:p w14:paraId="0DC33DB3" w14:textId="77777777" w:rsidR="00D76C9F" w:rsidRDefault="00D76C9F" w:rsidP="00D76C9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622C1B7" w14:textId="5B830E26" w:rsidR="00D76C9F" w:rsidRPr="003060BC" w:rsidRDefault="00D76C9F" w:rsidP="00F30B7D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060BC">
              <w:rPr>
                <w:rFonts w:ascii="Adobe Devanagari" w:hAnsi="Adobe Devanagari" w:cs="Adobe Devanagari"/>
                <w:bCs/>
              </w:rPr>
              <w:t>Name the different family needs and wants</w:t>
            </w:r>
          </w:p>
          <w:p w14:paraId="3B199708" w14:textId="77777777" w:rsidR="00D76C9F" w:rsidRDefault="00D76C9F" w:rsidP="00F30B7D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Adobe Devanagari" w:hAnsi="Adobe Devanagari" w:cs="Adobe Devanagari"/>
                <w:bCs/>
              </w:rPr>
              <w:t>classify family needs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wants for financial literacy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083">
              <w:rPr>
                <w:rFonts w:ascii="Adobe Devanagari" w:hAnsi="Adobe Devanagari" w:cs="Adobe Devanagari"/>
                <w:bCs/>
              </w:rPr>
              <w:t>awareness,</w:t>
            </w:r>
          </w:p>
          <w:p w14:paraId="25DD9493" w14:textId="08157647" w:rsidR="00D76C9F" w:rsidRPr="003060BC" w:rsidRDefault="00D76C9F" w:rsidP="00F30B7D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060BC">
              <w:rPr>
                <w:rFonts w:ascii="Adobe Devanagari" w:hAnsi="Adobe Devanagari" w:cs="Adobe Devanagari"/>
                <w:bCs/>
              </w:rPr>
              <w:t>Appreciate the importance of meeting family needs.</w:t>
            </w:r>
          </w:p>
        </w:tc>
        <w:tc>
          <w:tcPr>
            <w:tcW w:w="1440" w:type="dxa"/>
          </w:tcPr>
          <w:p w14:paraId="40999D39" w14:textId="4907F5D5" w:rsidR="00D76C9F" w:rsidRPr="000E3079" w:rsidRDefault="00D76C9F" w:rsidP="00D76C9F">
            <w:pPr>
              <w:rPr>
                <w:rFonts w:ascii="Adobe Devanagari" w:hAnsi="Adobe Devanagari" w:cs="Adobe Devanagari"/>
                <w:bCs/>
              </w:rPr>
            </w:pPr>
            <w:r w:rsidRPr="000E3079">
              <w:rPr>
                <w:rFonts w:ascii="Adobe Devanagari" w:hAnsi="Adobe Devanagari" w:cs="Adobe Devanagari"/>
                <w:bCs/>
              </w:rPr>
              <w:t>What are family needs and wants?</w:t>
            </w:r>
          </w:p>
        </w:tc>
        <w:tc>
          <w:tcPr>
            <w:tcW w:w="3240" w:type="dxa"/>
          </w:tcPr>
          <w:p w14:paraId="19A49613" w14:textId="77777777" w:rsidR="00D76C9F" w:rsidRPr="00E97083" w:rsidRDefault="00D76C9F" w:rsidP="00D76C9F">
            <w:p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0317B08" w14:textId="6127FE74" w:rsidR="00D76C9F" w:rsidRPr="007E5780" w:rsidRDefault="00D76C9F" w:rsidP="00D76C9F">
            <w:pPr>
              <w:rPr>
                <w:rFonts w:ascii="Adobe Devanagari" w:hAnsi="Adobe Devanagari" w:cs="Adobe Devanagari"/>
                <w:bCs/>
              </w:rPr>
            </w:pPr>
            <w:r w:rsidRPr="007E5780">
              <w:rPr>
                <w:rFonts w:ascii="Times New Roman" w:hAnsi="Times New Roman" w:cs="Times New Roman"/>
                <w:bCs/>
              </w:rPr>
              <w:t>●</w:t>
            </w:r>
            <w:r w:rsidRPr="007E5780">
              <w:rPr>
                <w:rFonts w:ascii="Adobe Devanagari" w:hAnsi="Adobe Devanagari" w:cs="Adobe Devanagari"/>
                <w:bCs/>
              </w:rPr>
              <w:t xml:space="preserve"> watch video clips/listen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to a resource person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different ways of meeting</w:t>
            </w:r>
          </w:p>
          <w:p w14:paraId="5A9E6C46" w14:textId="77777777" w:rsidR="00D76C9F" w:rsidRPr="007E5780" w:rsidRDefault="00D76C9F" w:rsidP="00D76C9F">
            <w:pPr>
              <w:rPr>
                <w:rFonts w:ascii="Adobe Devanagari" w:hAnsi="Adobe Devanagari" w:cs="Adobe Devanagari"/>
                <w:bCs/>
              </w:rPr>
            </w:pPr>
            <w:r w:rsidRPr="007E5780">
              <w:rPr>
                <w:rFonts w:ascii="Adobe Devanagari" w:hAnsi="Adobe Devanagari" w:cs="Adobe Devanagari"/>
                <w:bCs/>
              </w:rPr>
              <w:t>family needs,</w:t>
            </w:r>
          </w:p>
          <w:p w14:paraId="0AACAB40" w14:textId="77777777" w:rsidR="00D76C9F" w:rsidRPr="00F15DE3" w:rsidRDefault="00D76C9F" w:rsidP="00D76C9F">
            <w:pPr>
              <w:rPr>
                <w:rFonts w:ascii="Adobe Devanagari" w:hAnsi="Adobe Devanagari" w:cs="Adobe Devanagari"/>
                <w:bCs/>
              </w:rPr>
            </w:pPr>
            <w:r w:rsidRPr="007E5780">
              <w:rPr>
                <w:rFonts w:ascii="Times New Roman" w:hAnsi="Times New Roman" w:cs="Times New Roman"/>
                <w:bCs/>
              </w:rPr>
              <w:t>●</w:t>
            </w:r>
            <w:r w:rsidRPr="007E5780">
              <w:rPr>
                <w:rFonts w:ascii="Adobe Devanagari" w:hAnsi="Adobe Devanagari" w:cs="Adobe Devanagari"/>
                <w:bCs/>
              </w:rPr>
              <w:t xml:space="preserve"> draw and colour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family needs and wants,</w:t>
            </w:r>
          </w:p>
        </w:tc>
        <w:tc>
          <w:tcPr>
            <w:tcW w:w="2340" w:type="dxa"/>
          </w:tcPr>
          <w:p w14:paraId="6776901C" w14:textId="77777777" w:rsidR="00D76C9F" w:rsidRPr="00E7343F" w:rsidRDefault="00D76C9F" w:rsidP="00D76C9F">
            <w:pPr>
              <w:rPr>
                <w:rFonts w:ascii="Perpetua" w:eastAsia="Arial" w:hAnsi="Perpetua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Pictures of utensils, charts, art supplies, school kitchen</w:t>
            </w:r>
          </w:p>
          <w:p w14:paraId="6549CE40" w14:textId="4A836826" w:rsidR="00D76C9F" w:rsidRPr="00BB30F7" w:rsidRDefault="00D76C9F" w:rsidP="00D76C9F">
            <w:pPr>
              <w:rPr>
                <w:rFonts w:ascii="Adobe Devanagari" w:hAnsi="Adobe Devanagari" w:cs="Adobe Devanagari"/>
                <w:b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Enrich Yourself Env. Activities Learners Bk. Grd. 1  page 33</w:t>
            </w:r>
          </w:p>
        </w:tc>
        <w:tc>
          <w:tcPr>
            <w:tcW w:w="1530" w:type="dxa"/>
          </w:tcPr>
          <w:p w14:paraId="4FB20484" w14:textId="77777777" w:rsidR="00D76C9F" w:rsidRPr="00E7343F" w:rsidRDefault="00D76C9F" w:rsidP="00D76C9F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Observation</w:t>
            </w:r>
          </w:p>
          <w:p w14:paraId="7B642081" w14:textId="77777777" w:rsidR="00D76C9F" w:rsidRPr="00E7343F" w:rsidRDefault="00D76C9F" w:rsidP="00D76C9F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written exercise</w:t>
            </w:r>
          </w:p>
          <w:p w14:paraId="5B7A601D" w14:textId="4B3FEBED" w:rsidR="00D76C9F" w:rsidRPr="00BB30F7" w:rsidRDefault="00D76C9F" w:rsidP="00D76C9F">
            <w:pPr>
              <w:rPr>
                <w:rFonts w:ascii="Adobe Devanagari" w:hAnsi="Adobe Devanagari" w:cs="Adobe Devanagari"/>
                <w:b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640" w:type="dxa"/>
          </w:tcPr>
          <w:p w14:paraId="00C623D6" w14:textId="77777777" w:rsidR="00D76C9F" w:rsidRPr="00BB30F7" w:rsidRDefault="00D76C9F" w:rsidP="00D76C9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D76C9F" w:rsidRPr="00ED59A5" w14:paraId="02A36DF4" w14:textId="77777777" w:rsidTr="00E4578E">
        <w:trPr>
          <w:cantSplit/>
          <w:trHeight w:val="440"/>
        </w:trPr>
        <w:tc>
          <w:tcPr>
            <w:tcW w:w="529" w:type="dxa"/>
          </w:tcPr>
          <w:p w14:paraId="20A03AC7" w14:textId="5BBBE8D2" w:rsidR="00D76C9F" w:rsidRPr="00BB30F7" w:rsidRDefault="00D76C9F" w:rsidP="00D76C9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6</w:t>
            </w:r>
          </w:p>
        </w:tc>
        <w:tc>
          <w:tcPr>
            <w:tcW w:w="529" w:type="dxa"/>
          </w:tcPr>
          <w:p w14:paraId="3DFBA22F" w14:textId="03586FEB" w:rsidR="00D76C9F" w:rsidRPr="00BB30F7" w:rsidRDefault="00D76C9F" w:rsidP="00D76C9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989C042" w14:textId="77777777" w:rsidR="00D76C9F" w:rsidRPr="00BB30F7" w:rsidRDefault="00D76C9F" w:rsidP="00D76C9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4A1A65A" w14:textId="3AF9AFF4" w:rsidR="00D76C9F" w:rsidRPr="00BB30F7" w:rsidRDefault="00D76C9F" w:rsidP="00D76C9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Family needs and wants</w:t>
            </w:r>
          </w:p>
        </w:tc>
        <w:tc>
          <w:tcPr>
            <w:tcW w:w="3420" w:type="dxa"/>
          </w:tcPr>
          <w:p w14:paraId="0B88391F" w14:textId="77777777" w:rsidR="00D76C9F" w:rsidRDefault="00D76C9F" w:rsidP="00D76C9F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404105D" w14:textId="6A3593C5" w:rsidR="00D76C9F" w:rsidRPr="000E3079" w:rsidRDefault="00D76C9F" w:rsidP="00F30B7D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0E3079">
              <w:rPr>
                <w:rFonts w:ascii="Adobe Devanagari" w:hAnsi="Adobe Devanagari" w:cs="Adobe Devanagari"/>
                <w:bCs/>
              </w:rPr>
              <w:t>Name the different family needs and wants</w:t>
            </w:r>
          </w:p>
          <w:p w14:paraId="1CEBA5FA" w14:textId="4F359597" w:rsidR="00D76C9F" w:rsidRDefault="00D76C9F" w:rsidP="00F30B7D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and colour different family needs and wants</w:t>
            </w:r>
            <w:r w:rsidRPr="00E97083">
              <w:rPr>
                <w:rFonts w:ascii="Adobe Devanagari" w:hAnsi="Adobe Devanagari" w:cs="Adobe Devanagari"/>
                <w:bCs/>
              </w:rPr>
              <w:t>,</w:t>
            </w:r>
          </w:p>
          <w:p w14:paraId="3877A6A2" w14:textId="710D0E54" w:rsidR="00D76C9F" w:rsidRPr="000E3079" w:rsidRDefault="00D76C9F" w:rsidP="00F30B7D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0E3079">
              <w:rPr>
                <w:rFonts w:ascii="Adobe Devanagari" w:hAnsi="Adobe Devanagari" w:cs="Adobe Devanagari"/>
                <w:bCs/>
              </w:rPr>
              <w:t>Appreciate the importance of meeting family needs.</w:t>
            </w:r>
          </w:p>
        </w:tc>
        <w:tc>
          <w:tcPr>
            <w:tcW w:w="1440" w:type="dxa"/>
          </w:tcPr>
          <w:p w14:paraId="614069D2" w14:textId="37331F64" w:rsidR="00D76C9F" w:rsidRPr="00BB30F7" w:rsidRDefault="00D76C9F" w:rsidP="00D76C9F">
            <w:pPr>
              <w:rPr>
                <w:rFonts w:ascii="Adobe Devanagari" w:hAnsi="Adobe Devanagari" w:cs="Adobe Devanagari"/>
                <w:b/>
              </w:rPr>
            </w:pPr>
            <w:r w:rsidRPr="000E3079">
              <w:rPr>
                <w:rFonts w:ascii="Adobe Devanagari" w:hAnsi="Adobe Devanagari" w:cs="Adobe Devanagari"/>
                <w:bCs/>
              </w:rPr>
              <w:t>What are family needs and wants?</w:t>
            </w:r>
          </w:p>
        </w:tc>
        <w:tc>
          <w:tcPr>
            <w:tcW w:w="3240" w:type="dxa"/>
          </w:tcPr>
          <w:p w14:paraId="661F4D23" w14:textId="77777777" w:rsidR="00D76C9F" w:rsidRPr="00E97083" w:rsidRDefault="00D76C9F" w:rsidP="00D76C9F">
            <w:p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0F8D416" w14:textId="74A2F126" w:rsidR="00D76C9F" w:rsidRPr="007E5780" w:rsidRDefault="00D76C9F" w:rsidP="00D76C9F">
            <w:pPr>
              <w:rPr>
                <w:rFonts w:ascii="Adobe Devanagari" w:hAnsi="Adobe Devanagari" w:cs="Adobe Devanagari"/>
                <w:bCs/>
              </w:rPr>
            </w:pPr>
            <w:r w:rsidRPr="007E5780">
              <w:rPr>
                <w:rFonts w:ascii="Times New Roman" w:hAnsi="Times New Roman" w:cs="Times New Roman"/>
                <w:bCs/>
              </w:rPr>
              <w:t>●</w:t>
            </w:r>
            <w:r w:rsidRPr="007E5780">
              <w:rPr>
                <w:rFonts w:ascii="Adobe Devanagari" w:hAnsi="Adobe Devanagari" w:cs="Adobe Devanagari"/>
                <w:bCs/>
              </w:rPr>
              <w:t xml:space="preserve"> watch video clips/listen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to a resource person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different ways of meeting</w:t>
            </w:r>
          </w:p>
          <w:p w14:paraId="1D32665B" w14:textId="77777777" w:rsidR="00D76C9F" w:rsidRPr="007E5780" w:rsidRDefault="00D76C9F" w:rsidP="00D76C9F">
            <w:pPr>
              <w:rPr>
                <w:rFonts w:ascii="Adobe Devanagari" w:hAnsi="Adobe Devanagari" w:cs="Adobe Devanagari"/>
                <w:bCs/>
              </w:rPr>
            </w:pPr>
            <w:r w:rsidRPr="007E5780">
              <w:rPr>
                <w:rFonts w:ascii="Adobe Devanagari" w:hAnsi="Adobe Devanagari" w:cs="Adobe Devanagari"/>
                <w:bCs/>
              </w:rPr>
              <w:t>family needs,</w:t>
            </w:r>
          </w:p>
          <w:p w14:paraId="318D7C10" w14:textId="77777777" w:rsidR="00D76C9F" w:rsidRPr="000E3079" w:rsidRDefault="00D76C9F" w:rsidP="00D76C9F">
            <w:pPr>
              <w:rPr>
                <w:rFonts w:ascii="Adobe Devanagari" w:hAnsi="Adobe Devanagari" w:cs="Adobe Devanagari"/>
                <w:bCs/>
              </w:rPr>
            </w:pPr>
            <w:r w:rsidRPr="007E5780">
              <w:rPr>
                <w:rFonts w:ascii="Times New Roman" w:hAnsi="Times New Roman" w:cs="Times New Roman"/>
                <w:bCs/>
              </w:rPr>
              <w:t>●</w:t>
            </w:r>
            <w:r w:rsidRPr="007E5780">
              <w:rPr>
                <w:rFonts w:ascii="Adobe Devanagari" w:hAnsi="Adobe Devanagari" w:cs="Adobe Devanagari"/>
                <w:bCs/>
              </w:rPr>
              <w:t xml:space="preserve"> draw and colour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family needs and wants,</w:t>
            </w:r>
          </w:p>
        </w:tc>
        <w:tc>
          <w:tcPr>
            <w:tcW w:w="2340" w:type="dxa"/>
          </w:tcPr>
          <w:p w14:paraId="421CED6E" w14:textId="77777777" w:rsidR="00D76C9F" w:rsidRPr="00E7343F" w:rsidRDefault="00D76C9F" w:rsidP="00D76C9F">
            <w:pPr>
              <w:rPr>
                <w:rFonts w:ascii="Perpetua" w:eastAsia="Arial" w:hAnsi="Perpetua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Pictures of utensils, charts, art supplies, school kitchen</w:t>
            </w:r>
          </w:p>
          <w:p w14:paraId="6ACD7E15" w14:textId="77777777" w:rsidR="00D76C9F" w:rsidRPr="00E7343F" w:rsidRDefault="00D76C9F" w:rsidP="00D76C9F">
            <w:pPr>
              <w:rPr>
                <w:rFonts w:ascii="Perpetua" w:eastAsia="Arial" w:hAnsi="Perpetua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Enrich Yourself Env. Activities Learners Bk. Grd. 1  page 33-34</w:t>
            </w:r>
          </w:p>
          <w:p w14:paraId="4E523FF4" w14:textId="6E4AAEB3" w:rsidR="00D76C9F" w:rsidRPr="00BB30F7" w:rsidRDefault="00D76C9F" w:rsidP="00D76C9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67FD46AD" w14:textId="77777777" w:rsidR="00D76C9F" w:rsidRPr="00E7343F" w:rsidRDefault="00D76C9F" w:rsidP="00D76C9F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Observation</w:t>
            </w:r>
          </w:p>
          <w:p w14:paraId="7A8D36B5" w14:textId="77777777" w:rsidR="00D76C9F" w:rsidRPr="00E7343F" w:rsidRDefault="00D76C9F" w:rsidP="00D76C9F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written exercise</w:t>
            </w:r>
          </w:p>
          <w:p w14:paraId="446C4FE1" w14:textId="1678B21F" w:rsidR="00D76C9F" w:rsidRPr="00BB30F7" w:rsidRDefault="00D76C9F" w:rsidP="00D76C9F">
            <w:pPr>
              <w:rPr>
                <w:rFonts w:ascii="Adobe Devanagari" w:hAnsi="Adobe Devanagari" w:cs="Adobe Devanagari"/>
                <w:b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640" w:type="dxa"/>
          </w:tcPr>
          <w:p w14:paraId="0A413538" w14:textId="77777777" w:rsidR="00D76C9F" w:rsidRPr="00BB30F7" w:rsidRDefault="00D76C9F" w:rsidP="00D76C9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49E075D8" w14:textId="77777777" w:rsidTr="00E4578E">
        <w:trPr>
          <w:cantSplit/>
          <w:trHeight w:val="440"/>
        </w:trPr>
        <w:tc>
          <w:tcPr>
            <w:tcW w:w="529" w:type="dxa"/>
          </w:tcPr>
          <w:p w14:paraId="52BDDD7D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8E6F8ED" w14:textId="72CA306F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FE877E3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44C0680" w14:textId="7A94B8EF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Meals taken at different time of the day</w:t>
            </w:r>
          </w:p>
        </w:tc>
        <w:tc>
          <w:tcPr>
            <w:tcW w:w="3420" w:type="dxa"/>
          </w:tcPr>
          <w:p w14:paraId="4B96F918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B0CBF02" w14:textId="73746B57" w:rsidR="009F593D" w:rsidRDefault="009F593D" w:rsidP="00F30B7D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AB0A6C">
              <w:rPr>
                <w:rFonts w:ascii="Adobe Devanagari" w:hAnsi="Adobe Devanagari" w:cs="Adobe Devanagari"/>
                <w:bCs/>
              </w:rPr>
              <w:t>prioritize family needs over family wants,</w:t>
            </w:r>
          </w:p>
          <w:p w14:paraId="45AE0FB2" w14:textId="11835CAC" w:rsidR="009F593D" w:rsidRPr="00AB0A6C" w:rsidRDefault="009F593D" w:rsidP="00F30B7D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different meals taken at different times of the day</w:t>
            </w:r>
          </w:p>
          <w:p w14:paraId="73A21777" w14:textId="2FDC9270" w:rsidR="009F593D" w:rsidRPr="00AB0A6C" w:rsidRDefault="009F593D" w:rsidP="00F30B7D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0E3079">
              <w:rPr>
                <w:rFonts w:ascii="Adobe Devanagari" w:hAnsi="Adobe Devanagari" w:cs="Adobe Devanagari"/>
                <w:bCs/>
              </w:rPr>
              <w:t>Appreciate the importance of meeting family needs.</w:t>
            </w:r>
          </w:p>
        </w:tc>
        <w:tc>
          <w:tcPr>
            <w:tcW w:w="1440" w:type="dxa"/>
          </w:tcPr>
          <w:p w14:paraId="2C6B2E90" w14:textId="20D6EF33" w:rsidR="009F593D" w:rsidRPr="006058C4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6058C4">
              <w:rPr>
                <w:rFonts w:ascii="Adobe Devanagari" w:hAnsi="Adobe Devanagari" w:cs="Adobe Devanagari"/>
                <w:bCs/>
              </w:rPr>
              <w:t>How many meals are taken in day?</w:t>
            </w:r>
          </w:p>
        </w:tc>
        <w:tc>
          <w:tcPr>
            <w:tcW w:w="3240" w:type="dxa"/>
          </w:tcPr>
          <w:p w14:paraId="3DF82D25" w14:textId="77777777" w:rsidR="009F593D" w:rsidRPr="00E97083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6E60762" w14:textId="5E19F317" w:rsidR="009F593D" w:rsidRPr="007E5780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7E5780">
              <w:rPr>
                <w:rFonts w:ascii="Times New Roman" w:hAnsi="Times New Roman" w:cs="Times New Roman"/>
                <w:bCs/>
              </w:rPr>
              <w:t>●</w:t>
            </w:r>
            <w:r w:rsidRPr="007E5780">
              <w:rPr>
                <w:rFonts w:ascii="Adobe Devanagari" w:hAnsi="Adobe Devanagari" w:cs="Adobe Devanagari"/>
                <w:bCs/>
              </w:rPr>
              <w:t xml:space="preserve"> observe video clips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pictures of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meals taken at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times of the day,</w:t>
            </w:r>
          </w:p>
          <w:p w14:paraId="1BDD44D6" w14:textId="77777777" w:rsidR="009F593D" w:rsidRPr="007E5780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7E5780">
              <w:rPr>
                <w:rFonts w:ascii="Times New Roman" w:hAnsi="Times New Roman" w:cs="Times New Roman"/>
                <w:bCs/>
              </w:rPr>
              <w:t>●</w:t>
            </w:r>
            <w:r w:rsidRPr="007E5780">
              <w:rPr>
                <w:rFonts w:ascii="Adobe Devanagari" w:hAnsi="Adobe Devanagari" w:cs="Adobe Devanagari"/>
                <w:bCs/>
              </w:rPr>
              <w:t xml:space="preserve"> keep a daily record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meals eaten at home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school for one week,</w:t>
            </w:r>
          </w:p>
          <w:p w14:paraId="12A6831D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118CBB1F" w14:textId="77777777" w:rsidR="009F593D" w:rsidRPr="00722D7E" w:rsidRDefault="009F593D" w:rsidP="009F593D">
            <w:pPr>
              <w:pStyle w:val="NoSpacing"/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722D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pictures of meals and snacks available in the locality, videos of people taking meals and snacks, realia of snacks and meals</w:t>
            </w:r>
          </w:p>
          <w:p w14:paraId="61B5EF80" w14:textId="4AF9EF09" w:rsidR="009F593D" w:rsidRPr="00722D7E" w:rsidRDefault="009F593D" w:rsidP="009F593D">
            <w:pPr>
              <w:pStyle w:val="NoSpacing"/>
              <w:rPr>
                <w:rFonts w:ascii="Adobe Devanagari" w:hAnsi="Adobe Devanagari" w:cs="Adobe Devanagari"/>
              </w:rPr>
            </w:pPr>
            <w:r w:rsidRPr="00722D7E">
              <w:rPr>
                <w:rFonts w:ascii="Adobe Devanagari" w:eastAsia="Times New Roman" w:hAnsi="Adobe Devanagari" w:cs="Adobe Devanagari"/>
              </w:rPr>
              <w:t>Focus on Hygiene and nutrition Grade 2 learners’ workbook pg. 40-41</w:t>
            </w:r>
          </w:p>
        </w:tc>
        <w:tc>
          <w:tcPr>
            <w:tcW w:w="1530" w:type="dxa"/>
          </w:tcPr>
          <w:p w14:paraId="1BB1E47C" w14:textId="041517C0" w:rsidR="009F593D" w:rsidRPr="00722D7E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722D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Oral questions</w:t>
            </w:r>
          </w:p>
        </w:tc>
        <w:tc>
          <w:tcPr>
            <w:tcW w:w="640" w:type="dxa"/>
          </w:tcPr>
          <w:p w14:paraId="12971A81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44EB77E4" w14:textId="77777777" w:rsidTr="00E4578E">
        <w:trPr>
          <w:cantSplit/>
          <w:trHeight w:val="440"/>
        </w:trPr>
        <w:tc>
          <w:tcPr>
            <w:tcW w:w="529" w:type="dxa"/>
          </w:tcPr>
          <w:p w14:paraId="4315B509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2CF04BE" w14:textId="51B10DA5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AF5CB22" w14:textId="2E62A5CB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27EB696" w14:textId="025861B5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Meals taken at different time of the day</w:t>
            </w:r>
          </w:p>
        </w:tc>
        <w:tc>
          <w:tcPr>
            <w:tcW w:w="3420" w:type="dxa"/>
          </w:tcPr>
          <w:p w14:paraId="634E78BD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47ADF66" w14:textId="44BF98B0" w:rsidR="009F593D" w:rsidRPr="006514AE" w:rsidRDefault="009F593D" w:rsidP="00F30B7D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6514AE">
              <w:rPr>
                <w:rFonts w:ascii="Adobe Devanagari" w:hAnsi="Adobe Devanagari" w:cs="Adobe Devanagari"/>
                <w:bCs/>
              </w:rPr>
              <w:t>prioritize family needs over family wants,</w:t>
            </w:r>
          </w:p>
          <w:p w14:paraId="03870D4C" w14:textId="77777777" w:rsidR="009F593D" w:rsidRDefault="009F593D" w:rsidP="00F30B7D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different meals taken at different times of the day</w:t>
            </w:r>
          </w:p>
          <w:p w14:paraId="622F6D29" w14:textId="55BE6073" w:rsidR="009F593D" w:rsidRPr="006514AE" w:rsidRDefault="009F593D" w:rsidP="00F30B7D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6514AE">
              <w:rPr>
                <w:rFonts w:ascii="Adobe Devanagari" w:hAnsi="Adobe Devanagari" w:cs="Adobe Devanagari"/>
                <w:bCs/>
              </w:rPr>
              <w:t>Appreciate the importance of meeting family needs.</w:t>
            </w:r>
          </w:p>
        </w:tc>
        <w:tc>
          <w:tcPr>
            <w:tcW w:w="1440" w:type="dxa"/>
          </w:tcPr>
          <w:p w14:paraId="507BA179" w14:textId="7B9B8AE4" w:rsidR="009F593D" w:rsidRPr="00F435FC" w:rsidRDefault="009F593D" w:rsidP="009F593D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6058C4">
              <w:rPr>
                <w:rFonts w:ascii="Adobe Devanagari" w:hAnsi="Adobe Devanagari" w:cs="Adobe Devanagari"/>
                <w:bCs/>
              </w:rPr>
              <w:t>How many meals are taken in day?</w:t>
            </w:r>
          </w:p>
        </w:tc>
        <w:tc>
          <w:tcPr>
            <w:tcW w:w="3240" w:type="dxa"/>
          </w:tcPr>
          <w:p w14:paraId="192C40AC" w14:textId="77777777" w:rsidR="009F593D" w:rsidRPr="00E97083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1EE8828" w14:textId="51B9B311" w:rsidR="009F593D" w:rsidRPr="007E5780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7E5780">
              <w:rPr>
                <w:rFonts w:ascii="Times New Roman" w:hAnsi="Times New Roman" w:cs="Times New Roman"/>
                <w:bCs/>
              </w:rPr>
              <w:t>●</w:t>
            </w:r>
            <w:r w:rsidRPr="007E5780">
              <w:rPr>
                <w:rFonts w:ascii="Adobe Devanagari" w:hAnsi="Adobe Devanagari" w:cs="Adobe Devanagari"/>
                <w:bCs/>
              </w:rPr>
              <w:t xml:space="preserve"> observe video clips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pictures of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meals taken at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times of the day,</w:t>
            </w:r>
          </w:p>
          <w:p w14:paraId="190099F3" w14:textId="77777777" w:rsidR="009F593D" w:rsidRPr="007E5780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7E5780">
              <w:rPr>
                <w:rFonts w:ascii="Times New Roman" w:hAnsi="Times New Roman" w:cs="Times New Roman"/>
                <w:bCs/>
              </w:rPr>
              <w:t>●</w:t>
            </w:r>
            <w:r w:rsidRPr="007E5780">
              <w:rPr>
                <w:rFonts w:ascii="Adobe Devanagari" w:hAnsi="Adobe Devanagari" w:cs="Adobe Devanagari"/>
                <w:bCs/>
              </w:rPr>
              <w:t xml:space="preserve"> keep a daily record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meals eaten at home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school for one week,</w:t>
            </w:r>
          </w:p>
          <w:p w14:paraId="471EAB69" w14:textId="77777777" w:rsidR="009F593D" w:rsidRPr="000F1CB4" w:rsidRDefault="009F593D" w:rsidP="009F593D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383CE10A" w14:textId="77777777" w:rsidR="009F593D" w:rsidRPr="00722D7E" w:rsidRDefault="009F593D" w:rsidP="009F593D">
            <w:pPr>
              <w:pStyle w:val="NoSpacing"/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722D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pictures of meals and snacks available in the locality, videos of people taking meals and snacks, realia of snacks and meals</w:t>
            </w:r>
          </w:p>
          <w:p w14:paraId="26EA4145" w14:textId="4D838E61" w:rsidR="009F593D" w:rsidRPr="00722D7E" w:rsidRDefault="009F593D" w:rsidP="009F593D">
            <w:pPr>
              <w:pStyle w:val="NoSpacing"/>
              <w:rPr>
                <w:rFonts w:ascii="Adobe Devanagari" w:hAnsi="Adobe Devanagari" w:cs="Adobe Devanagari"/>
              </w:rPr>
            </w:pPr>
            <w:r w:rsidRPr="00722D7E">
              <w:rPr>
                <w:rFonts w:ascii="Adobe Devanagari" w:eastAsia="Times New Roman" w:hAnsi="Adobe Devanagari" w:cs="Adobe Devanagari"/>
              </w:rPr>
              <w:t>Focus on Hygiene and nutrition Grade 2 learners’ workbook pg. 40-41</w:t>
            </w:r>
          </w:p>
        </w:tc>
        <w:tc>
          <w:tcPr>
            <w:tcW w:w="1530" w:type="dxa"/>
          </w:tcPr>
          <w:p w14:paraId="03D6CCA3" w14:textId="4CF24368" w:rsidR="009F593D" w:rsidRPr="00722D7E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722D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Oral questions</w:t>
            </w:r>
          </w:p>
        </w:tc>
        <w:tc>
          <w:tcPr>
            <w:tcW w:w="640" w:type="dxa"/>
          </w:tcPr>
          <w:p w14:paraId="62753126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5D2C4780" w14:textId="77777777" w:rsidTr="00E4578E">
        <w:trPr>
          <w:cantSplit/>
          <w:trHeight w:val="440"/>
        </w:trPr>
        <w:tc>
          <w:tcPr>
            <w:tcW w:w="529" w:type="dxa"/>
          </w:tcPr>
          <w:p w14:paraId="18632DB0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FDC73D5" w14:textId="10656343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7548361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040E147" w14:textId="63D47749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Grouping of different food items</w:t>
            </w:r>
          </w:p>
        </w:tc>
        <w:tc>
          <w:tcPr>
            <w:tcW w:w="3420" w:type="dxa"/>
          </w:tcPr>
          <w:p w14:paraId="432077D6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8137C50" w14:textId="77777777" w:rsidR="009F593D" w:rsidRDefault="009F593D" w:rsidP="00F30B7D">
            <w:pPr>
              <w:pStyle w:val="ListParagraph"/>
              <w:numPr>
                <w:ilvl w:val="0"/>
                <w:numId w:val="29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State the different groupings of food.</w:t>
            </w:r>
          </w:p>
          <w:p w14:paraId="2905F340" w14:textId="77777777" w:rsidR="009F593D" w:rsidRDefault="009F593D" w:rsidP="00F30B7D">
            <w:pPr>
              <w:pStyle w:val="ListParagraph"/>
              <w:numPr>
                <w:ilvl w:val="0"/>
                <w:numId w:val="29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Sort and group different food items into meals and snacks</w:t>
            </w:r>
          </w:p>
          <w:p w14:paraId="140F2DBF" w14:textId="1E930748" w:rsidR="009F593D" w:rsidRPr="001D2AE8" w:rsidRDefault="009F593D" w:rsidP="00F30B7D">
            <w:pPr>
              <w:pStyle w:val="ListParagraph"/>
              <w:numPr>
                <w:ilvl w:val="0"/>
                <w:numId w:val="29"/>
              </w:numPr>
              <w:rPr>
                <w:rFonts w:ascii="Adobe Devanagari" w:hAnsi="Adobe Devanagari" w:cs="Adobe Devanagari"/>
                <w:bCs/>
              </w:rPr>
            </w:pPr>
            <w:r w:rsidRPr="001D2AE8">
              <w:rPr>
                <w:rFonts w:ascii="Adobe Devanagari" w:hAnsi="Adobe Devanagari" w:cs="Adobe Devanagari"/>
                <w:bCs/>
              </w:rPr>
              <w:t>acknowledge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D2AE8">
              <w:rPr>
                <w:rFonts w:ascii="Adobe Devanagari" w:hAnsi="Adobe Devanagari" w:cs="Adobe Devanagari"/>
                <w:bCs/>
              </w:rPr>
              <w:t>ways of meeting family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D2AE8">
              <w:rPr>
                <w:rFonts w:ascii="Adobe Devanagari" w:hAnsi="Adobe Devanagari" w:cs="Adobe Devanagari"/>
                <w:bCs/>
              </w:rPr>
              <w:t>needs</w:t>
            </w:r>
          </w:p>
        </w:tc>
        <w:tc>
          <w:tcPr>
            <w:tcW w:w="1440" w:type="dxa"/>
          </w:tcPr>
          <w:p w14:paraId="255AC0C5" w14:textId="52B11C38" w:rsidR="009F593D" w:rsidRPr="00F435FC" w:rsidRDefault="009F593D" w:rsidP="009F593D">
            <w:pPr>
              <w:rPr>
                <w:rFonts w:ascii="Adobe Devanagari" w:hAnsi="Adobe Devanagari" w:cs="Adobe Devanagari"/>
                <w:bCs/>
                <w:i/>
                <w:iCs/>
              </w:rPr>
            </w:pPr>
          </w:p>
        </w:tc>
        <w:tc>
          <w:tcPr>
            <w:tcW w:w="3240" w:type="dxa"/>
          </w:tcPr>
          <w:p w14:paraId="2AF31056" w14:textId="77777777" w:rsidR="009F593D" w:rsidRPr="00E97083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E9708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5A20AE1" w14:textId="248F8EC7" w:rsidR="009F593D" w:rsidRPr="007E5780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7E5780">
              <w:rPr>
                <w:rFonts w:ascii="Times New Roman" w:hAnsi="Times New Roman" w:cs="Times New Roman"/>
                <w:bCs/>
              </w:rPr>
              <w:t>●</w:t>
            </w:r>
            <w:r w:rsidRPr="007E5780">
              <w:rPr>
                <w:rFonts w:ascii="Adobe Devanagari" w:hAnsi="Adobe Devanagari" w:cs="Adobe Devanagari"/>
                <w:bCs/>
              </w:rPr>
              <w:t xml:space="preserve"> sort and group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food items into meals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snacks,</w:t>
            </w:r>
          </w:p>
          <w:p w14:paraId="7EA2B475" w14:textId="77777777" w:rsidR="009F593D" w:rsidRPr="007E5780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7E5780">
              <w:rPr>
                <w:rFonts w:ascii="Times New Roman" w:hAnsi="Times New Roman" w:cs="Times New Roman"/>
                <w:bCs/>
              </w:rPr>
              <w:t>●</w:t>
            </w:r>
            <w:r w:rsidRPr="007E5780">
              <w:rPr>
                <w:rFonts w:ascii="Adobe Devanagari" w:hAnsi="Adobe Devanagari" w:cs="Adobe Devanagari"/>
                <w:bCs/>
              </w:rPr>
              <w:t xml:space="preserve"> draw and colour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foods that make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balanced diet in groups,</w:t>
            </w:r>
          </w:p>
          <w:p w14:paraId="42F1DA20" w14:textId="77777777" w:rsidR="009F593D" w:rsidRPr="00701970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7E5780">
              <w:rPr>
                <w:rFonts w:ascii="Times New Roman" w:hAnsi="Times New Roman" w:cs="Times New Roman"/>
                <w:bCs/>
              </w:rPr>
              <w:t>●</w:t>
            </w:r>
            <w:r w:rsidRPr="007E5780">
              <w:rPr>
                <w:rFonts w:ascii="Adobe Devanagari" w:hAnsi="Adobe Devanagari" w:cs="Adobe Devanagari"/>
                <w:bCs/>
              </w:rPr>
              <w:t xml:space="preserve"> portray a caring attitude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when playing a game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picking out flash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cards/paper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cuttings/pictures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E5780">
              <w:rPr>
                <w:rFonts w:ascii="Adobe Devanagari" w:hAnsi="Adobe Devanagari" w:cs="Adobe Devanagari"/>
                <w:bCs/>
              </w:rPr>
              <w:t>show family needs.</w:t>
            </w:r>
          </w:p>
        </w:tc>
        <w:tc>
          <w:tcPr>
            <w:tcW w:w="2340" w:type="dxa"/>
          </w:tcPr>
          <w:p w14:paraId="12A8723B" w14:textId="77777777" w:rsidR="009F593D" w:rsidRPr="00483FA8" w:rsidRDefault="009F593D" w:rsidP="009F593D">
            <w:pPr>
              <w:pStyle w:val="NoSpacing"/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483FA8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pictures of meals and snacks available in the locality, videos of people taking meals and snacks, realia of snacks and meals</w:t>
            </w:r>
          </w:p>
          <w:p w14:paraId="633302D8" w14:textId="77777777" w:rsidR="009F593D" w:rsidRPr="00483FA8" w:rsidRDefault="009F593D" w:rsidP="009F593D">
            <w:pPr>
              <w:pStyle w:val="NoSpacing"/>
              <w:rPr>
                <w:rFonts w:ascii="Adobe Devanagari" w:eastAsia="Times New Roman" w:hAnsi="Adobe Devanagari" w:cs="Adobe Devanagari"/>
              </w:rPr>
            </w:pPr>
          </w:p>
          <w:p w14:paraId="54880DE3" w14:textId="41A762BC" w:rsidR="009F593D" w:rsidRPr="00722D7E" w:rsidRDefault="009F593D" w:rsidP="009F593D">
            <w:pPr>
              <w:pStyle w:val="NoSpacing"/>
              <w:rPr>
                <w:rFonts w:ascii="Adobe Devanagari" w:hAnsi="Adobe Devanagari" w:cs="Adobe Devanagari"/>
                <w:b/>
                <w:i/>
              </w:rPr>
            </w:pPr>
            <w:r w:rsidRPr="00483FA8">
              <w:rPr>
                <w:rFonts w:ascii="Adobe Devanagari" w:eastAsia="Times New Roman" w:hAnsi="Adobe Devanagari" w:cs="Adobe Devanagari"/>
                <w:b/>
                <w:i/>
              </w:rPr>
              <w:t>Focus on Hygiene and nutrition Grade 2 learners’ workbook pg. 42-44</w:t>
            </w:r>
          </w:p>
        </w:tc>
        <w:tc>
          <w:tcPr>
            <w:tcW w:w="1530" w:type="dxa"/>
          </w:tcPr>
          <w:p w14:paraId="0289A77E" w14:textId="42FF51DE" w:rsidR="009F593D" w:rsidRPr="00483FA8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483FA8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Oral questions</w:t>
            </w:r>
          </w:p>
        </w:tc>
        <w:tc>
          <w:tcPr>
            <w:tcW w:w="640" w:type="dxa"/>
          </w:tcPr>
          <w:p w14:paraId="75EB4112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4A8E8E89" w14:textId="77777777" w:rsidTr="00E4578E">
        <w:trPr>
          <w:cantSplit/>
          <w:trHeight w:val="440"/>
        </w:trPr>
        <w:tc>
          <w:tcPr>
            <w:tcW w:w="529" w:type="dxa"/>
          </w:tcPr>
          <w:p w14:paraId="06BFE2EE" w14:textId="1C9DBF88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7</w:t>
            </w:r>
          </w:p>
        </w:tc>
        <w:tc>
          <w:tcPr>
            <w:tcW w:w="529" w:type="dxa"/>
          </w:tcPr>
          <w:p w14:paraId="0A716762" w14:textId="574FD6BE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B97C071" w14:textId="7930B563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Our school</w:t>
            </w:r>
          </w:p>
        </w:tc>
        <w:tc>
          <w:tcPr>
            <w:tcW w:w="1350" w:type="dxa"/>
          </w:tcPr>
          <w:p w14:paraId="47BE7E7A" w14:textId="4ACB2004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Keeping the school environment clean</w:t>
            </w:r>
          </w:p>
        </w:tc>
        <w:tc>
          <w:tcPr>
            <w:tcW w:w="3420" w:type="dxa"/>
          </w:tcPr>
          <w:p w14:paraId="3DD5FE2A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FDC34E4" w14:textId="77777777" w:rsidR="009F593D" w:rsidRDefault="009F593D" w:rsidP="00F30B7D">
            <w:pPr>
              <w:pStyle w:val="ListParagraph"/>
              <w:numPr>
                <w:ilvl w:val="0"/>
                <w:numId w:val="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name ways of keeping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school environment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clean,</w:t>
            </w:r>
          </w:p>
          <w:p w14:paraId="1613F115" w14:textId="0D72F918" w:rsidR="009F593D" w:rsidRDefault="009F593D" w:rsidP="00F30B7D">
            <w:pPr>
              <w:pStyle w:val="ListParagraph"/>
              <w:numPr>
                <w:ilvl w:val="0"/>
                <w:numId w:val="4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environmental cleanliness</w:t>
            </w:r>
            <w:r w:rsidRPr="00CB33F7">
              <w:rPr>
                <w:rFonts w:ascii="Adobe Devanagari" w:hAnsi="Adobe Devanagari" w:cs="Adobe Devanagari"/>
                <w:bCs/>
              </w:rPr>
              <w:t>,</w:t>
            </w:r>
          </w:p>
          <w:p w14:paraId="7206D679" w14:textId="255BF8D8" w:rsidR="009F593D" w:rsidRPr="00CB33F7" w:rsidRDefault="009F593D" w:rsidP="00F30B7D">
            <w:pPr>
              <w:pStyle w:val="ListParagraph"/>
              <w:numPr>
                <w:ilvl w:val="0"/>
                <w:numId w:val="4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a clean environment</w:t>
            </w:r>
            <w:r w:rsidRPr="00CB33F7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41427C4B" w14:textId="77777777" w:rsidR="009F593D" w:rsidRPr="002907DC" w:rsidRDefault="009F593D" w:rsidP="009F593D">
            <w:pPr>
              <w:rPr>
                <w:rFonts w:ascii="Adobe Devanagari" w:hAnsi="Adobe Devanagari" w:cs="Adobe Devanagari"/>
              </w:rPr>
            </w:pPr>
            <w:r w:rsidRPr="002907DC">
              <w:rPr>
                <w:rStyle w:val="fontstyle01"/>
                <w:rFonts w:ascii="Adobe Devanagari" w:hAnsi="Adobe Devanagari" w:cs="Adobe Devanagari"/>
              </w:rPr>
              <w:t>How can you keep the school environment safe?</w:t>
            </w:r>
          </w:p>
          <w:p w14:paraId="0B5EDD17" w14:textId="084208A1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7252074B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DF9162D" w14:textId="34AF0353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Times New Roman" w:hAnsi="Times New Roman" w:cs="Times New Roman"/>
                <w:bCs/>
              </w:rPr>
              <w:t>●</w:t>
            </w:r>
            <w:r w:rsidRPr="00CB33F7">
              <w:rPr>
                <w:rFonts w:ascii="Adobe Devanagari" w:hAnsi="Adobe Devanagari" w:cs="Adobe Devanagari"/>
                <w:bCs/>
              </w:rPr>
              <w:t xml:space="preserve"> use video clips or pictures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to find out how to keep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school environment clean,</w:t>
            </w:r>
          </w:p>
          <w:p w14:paraId="51547C05" w14:textId="174198B2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448FDD44" w14:textId="77777777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Learners, dictionary, books, school environment, flash card, video clips, pictures</w:t>
            </w:r>
          </w:p>
          <w:p w14:paraId="5E284860" w14:textId="77777777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Learner’s book page 66-67</w:t>
            </w:r>
          </w:p>
          <w:p w14:paraId="31269C4A" w14:textId="4A6D8070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Our lives today environmental activities Teachers guide pg. 72-73</w:t>
            </w:r>
          </w:p>
        </w:tc>
        <w:tc>
          <w:tcPr>
            <w:tcW w:w="1530" w:type="dxa"/>
          </w:tcPr>
          <w:p w14:paraId="65E5224D" w14:textId="77777777" w:rsidR="009F593D" w:rsidRPr="00186977" w:rsidRDefault="009F593D" w:rsidP="009F593D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31469FDF" w14:textId="2261C71B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7D6FF172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671B6650" w14:textId="77777777" w:rsidTr="00E4578E">
        <w:trPr>
          <w:cantSplit/>
          <w:trHeight w:val="440"/>
        </w:trPr>
        <w:tc>
          <w:tcPr>
            <w:tcW w:w="529" w:type="dxa"/>
          </w:tcPr>
          <w:p w14:paraId="59FEFBCE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60EE61A" w14:textId="2CEE198E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49E4C3D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7DF7D00" w14:textId="7FE961BD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Keeping the school environment clean</w:t>
            </w:r>
          </w:p>
        </w:tc>
        <w:tc>
          <w:tcPr>
            <w:tcW w:w="3420" w:type="dxa"/>
          </w:tcPr>
          <w:p w14:paraId="62E75AAC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08E6F82" w14:textId="790CE084" w:rsidR="009F593D" w:rsidRPr="00126E93" w:rsidRDefault="009F593D" w:rsidP="00F30B7D">
            <w:pPr>
              <w:pStyle w:val="ListParagraph"/>
              <w:numPr>
                <w:ilvl w:val="0"/>
                <w:numId w:val="30"/>
              </w:numPr>
              <w:ind w:left="257"/>
              <w:rPr>
                <w:rFonts w:ascii="Adobe Devanagari" w:hAnsi="Adobe Devanagari" w:cs="Adobe Devanagari"/>
                <w:bCs/>
              </w:rPr>
            </w:pPr>
            <w:r w:rsidRPr="00126E93">
              <w:rPr>
                <w:rFonts w:ascii="Adobe Devanagari" w:hAnsi="Adobe Devanagari" w:cs="Adobe Devanagari"/>
                <w:bCs/>
              </w:rPr>
              <w:t>name ways of keeping the school environment clean,</w:t>
            </w:r>
          </w:p>
          <w:p w14:paraId="39A8DDB1" w14:textId="77777777" w:rsidR="009F593D" w:rsidRDefault="009F593D" w:rsidP="00F30B7D">
            <w:pPr>
              <w:pStyle w:val="ListParagraph"/>
              <w:numPr>
                <w:ilvl w:val="0"/>
                <w:numId w:val="30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environmental cleanliness</w:t>
            </w:r>
            <w:r w:rsidRPr="00CB33F7">
              <w:rPr>
                <w:rFonts w:ascii="Adobe Devanagari" w:hAnsi="Adobe Devanagari" w:cs="Adobe Devanagari"/>
                <w:bCs/>
              </w:rPr>
              <w:t>,</w:t>
            </w:r>
          </w:p>
          <w:p w14:paraId="03CB55BA" w14:textId="0DF2E0DB" w:rsidR="009F593D" w:rsidRPr="00126E93" w:rsidRDefault="009F593D" w:rsidP="00F30B7D">
            <w:pPr>
              <w:pStyle w:val="ListParagraph"/>
              <w:numPr>
                <w:ilvl w:val="0"/>
                <w:numId w:val="30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126E93">
              <w:rPr>
                <w:rFonts w:ascii="Adobe Devanagari" w:hAnsi="Adobe Devanagari" w:cs="Adobe Devanagari"/>
                <w:bCs/>
              </w:rPr>
              <w:t>appreciate a clean environment.</w:t>
            </w:r>
          </w:p>
        </w:tc>
        <w:tc>
          <w:tcPr>
            <w:tcW w:w="1440" w:type="dxa"/>
          </w:tcPr>
          <w:p w14:paraId="236DEB25" w14:textId="77777777" w:rsidR="009F593D" w:rsidRPr="002907DC" w:rsidRDefault="009F593D" w:rsidP="009F593D">
            <w:pPr>
              <w:rPr>
                <w:rFonts w:ascii="Adobe Devanagari" w:hAnsi="Adobe Devanagari" w:cs="Adobe Devanagari"/>
              </w:rPr>
            </w:pPr>
            <w:r w:rsidRPr="002907DC">
              <w:rPr>
                <w:rStyle w:val="fontstyle01"/>
                <w:rFonts w:ascii="Adobe Devanagari" w:hAnsi="Adobe Devanagari" w:cs="Adobe Devanagari"/>
              </w:rPr>
              <w:t>How can you keep the school environment safe?</w:t>
            </w:r>
          </w:p>
          <w:p w14:paraId="2AA46330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4AE2BFC9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7E45796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Times New Roman" w:hAnsi="Times New Roman" w:cs="Times New Roman"/>
                <w:bCs/>
              </w:rPr>
              <w:t>●</w:t>
            </w:r>
            <w:r w:rsidRPr="00CB33F7">
              <w:rPr>
                <w:rFonts w:ascii="Adobe Devanagari" w:hAnsi="Adobe Devanagari" w:cs="Adobe Devanagari"/>
                <w:bCs/>
              </w:rPr>
              <w:t xml:space="preserve"> use video clips or pictures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to find out how to keep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school environment clean,</w:t>
            </w:r>
          </w:p>
          <w:p w14:paraId="7F7DFF20" w14:textId="03228BFB" w:rsidR="009F593D" w:rsidRPr="00701970" w:rsidRDefault="009F593D" w:rsidP="009F593D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1C201633" w14:textId="77777777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Learners, dictionary, books, school environment, flash card, video clips, pictures</w:t>
            </w:r>
          </w:p>
          <w:p w14:paraId="16006FA2" w14:textId="77777777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Learner’s book page 68</w:t>
            </w:r>
          </w:p>
          <w:p w14:paraId="1FB174E6" w14:textId="29C749CF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Our lives today environmental activities Teachers guide pg. 74</w:t>
            </w:r>
          </w:p>
        </w:tc>
        <w:tc>
          <w:tcPr>
            <w:tcW w:w="1530" w:type="dxa"/>
          </w:tcPr>
          <w:p w14:paraId="5D674744" w14:textId="77777777" w:rsidR="009F593D" w:rsidRPr="00186977" w:rsidRDefault="009F593D" w:rsidP="009F593D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75DE6236" w14:textId="5E25D6F7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6F6A9678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51F44146" w14:textId="77777777" w:rsidTr="00E4578E">
        <w:trPr>
          <w:cantSplit/>
          <w:trHeight w:val="440"/>
        </w:trPr>
        <w:tc>
          <w:tcPr>
            <w:tcW w:w="529" w:type="dxa"/>
          </w:tcPr>
          <w:p w14:paraId="2130FA7C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F061E57" w14:textId="455730F5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8C6F1C1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3356695" w14:textId="3119E44F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Dangerous places and items at school</w:t>
            </w:r>
          </w:p>
        </w:tc>
        <w:tc>
          <w:tcPr>
            <w:tcW w:w="3420" w:type="dxa"/>
          </w:tcPr>
          <w:p w14:paraId="343E7A0D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BDD26A7" w14:textId="53673A36" w:rsidR="009F593D" w:rsidRPr="00C27E93" w:rsidRDefault="009F593D" w:rsidP="00F30B7D">
            <w:pPr>
              <w:pStyle w:val="ListParagraph"/>
              <w:numPr>
                <w:ilvl w:val="0"/>
                <w:numId w:val="31"/>
              </w:numPr>
              <w:ind w:left="257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E93">
              <w:rPr>
                <w:rFonts w:ascii="Adobe Devanagari" w:hAnsi="Adobe Devanagari" w:cs="Adobe Devanagari"/>
                <w:bCs/>
              </w:rPr>
              <w:t>identify dangerous places and items in the school</w:t>
            </w:r>
          </w:p>
          <w:p w14:paraId="2EB7401E" w14:textId="77777777" w:rsidR="009F593D" w:rsidRDefault="009F593D" w:rsidP="00F30B7D">
            <w:pPr>
              <w:pStyle w:val="ListParagraph"/>
              <w:numPr>
                <w:ilvl w:val="0"/>
                <w:numId w:val="31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and colour dangerous places at school</w:t>
            </w:r>
          </w:p>
          <w:p w14:paraId="12AD4A6F" w14:textId="0CD3A6EB" w:rsidR="009F593D" w:rsidRPr="00C27E93" w:rsidRDefault="009F593D" w:rsidP="00F30B7D">
            <w:pPr>
              <w:pStyle w:val="ListParagraph"/>
              <w:numPr>
                <w:ilvl w:val="0"/>
                <w:numId w:val="3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27E93">
              <w:rPr>
                <w:rFonts w:ascii="Adobe Devanagari" w:hAnsi="Adobe Devanagari" w:cs="Adobe Devanagari"/>
                <w:bCs/>
              </w:rPr>
              <w:t>appreciate a clean environment.</w:t>
            </w:r>
          </w:p>
        </w:tc>
        <w:tc>
          <w:tcPr>
            <w:tcW w:w="1440" w:type="dxa"/>
          </w:tcPr>
          <w:p w14:paraId="1D0D31CF" w14:textId="76659380" w:rsidR="009F593D" w:rsidRPr="00564B4F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564B4F">
              <w:rPr>
                <w:rFonts w:ascii="Adobe Devanagari" w:hAnsi="Adobe Devanagari" w:cs="Adobe Devanagari"/>
                <w:bCs/>
              </w:rPr>
              <w:t>What are the dangerous places in school?</w:t>
            </w:r>
          </w:p>
        </w:tc>
        <w:tc>
          <w:tcPr>
            <w:tcW w:w="3240" w:type="dxa"/>
          </w:tcPr>
          <w:p w14:paraId="46B22D25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A8BAC5F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Times New Roman" w:hAnsi="Times New Roman" w:cs="Times New Roman"/>
                <w:bCs/>
              </w:rPr>
              <w:t>●</w:t>
            </w:r>
            <w:r w:rsidRPr="00CB33F7">
              <w:rPr>
                <w:rFonts w:ascii="Adobe Devanagari" w:hAnsi="Adobe Devanagari" w:cs="Adobe Devanagari"/>
                <w:bCs/>
              </w:rPr>
              <w:t xml:space="preserve"> develop the skill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knowing the school by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walking around the school</w:t>
            </w:r>
          </w:p>
          <w:p w14:paraId="6B608BD4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compound to find out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dangerous places and items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(fire places, sharp objects,</w:t>
            </w:r>
          </w:p>
          <w:p w14:paraId="1E3C8F7E" w14:textId="00D385CF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slippery floors, open pits,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plastic bags),</w:t>
            </w:r>
          </w:p>
          <w:p w14:paraId="5349CD93" w14:textId="77777777" w:rsidR="009F593D" w:rsidRPr="00616D9B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Times New Roman" w:hAnsi="Times New Roman" w:cs="Times New Roman"/>
                <w:bCs/>
              </w:rPr>
              <w:t>●</w:t>
            </w:r>
            <w:r w:rsidRPr="00CB33F7">
              <w:rPr>
                <w:rFonts w:ascii="Adobe Devanagari" w:hAnsi="Adobe Devanagari" w:cs="Adobe Devanagari"/>
                <w:bCs/>
              </w:rPr>
              <w:t xml:space="preserve"> take pictures, draw or write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down dangerous places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items in school,</w:t>
            </w:r>
          </w:p>
        </w:tc>
        <w:tc>
          <w:tcPr>
            <w:tcW w:w="2340" w:type="dxa"/>
          </w:tcPr>
          <w:p w14:paraId="5D2B0E31" w14:textId="77777777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Learners, dictionary, books, school environment, flash card, video clips, pictures</w:t>
            </w:r>
          </w:p>
          <w:p w14:paraId="57CC6396" w14:textId="77777777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Learner’s book page 73-74</w:t>
            </w:r>
          </w:p>
          <w:p w14:paraId="14599E95" w14:textId="57156003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Our lives today environmental activities Teachers guide pg. 78</w:t>
            </w:r>
          </w:p>
        </w:tc>
        <w:tc>
          <w:tcPr>
            <w:tcW w:w="1530" w:type="dxa"/>
          </w:tcPr>
          <w:p w14:paraId="6A1129DB" w14:textId="77777777" w:rsidR="009F593D" w:rsidRPr="00186977" w:rsidRDefault="009F593D" w:rsidP="009F593D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4D256A62" w14:textId="2F7F9D70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2F6F0A8B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60B9D952" w14:textId="77777777" w:rsidTr="00E4578E">
        <w:trPr>
          <w:cantSplit/>
          <w:trHeight w:val="440"/>
        </w:trPr>
        <w:tc>
          <w:tcPr>
            <w:tcW w:w="529" w:type="dxa"/>
          </w:tcPr>
          <w:p w14:paraId="2278FEE9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6D7FA60" w14:textId="3CFDEEB6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6AD0485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69365BD" w14:textId="2DD1875E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Dangerous places and items at school</w:t>
            </w:r>
          </w:p>
        </w:tc>
        <w:tc>
          <w:tcPr>
            <w:tcW w:w="3420" w:type="dxa"/>
          </w:tcPr>
          <w:p w14:paraId="73E2875C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56521C0" w14:textId="77777777" w:rsidR="009F593D" w:rsidRDefault="009F593D" w:rsidP="00F30B7D">
            <w:pPr>
              <w:pStyle w:val="ListParagraph"/>
              <w:numPr>
                <w:ilvl w:val="0"/>
                <w:numId w:val="3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27E93">
              <w:rPr>
                <w:rFonts w:ascii="Adobe Devanagari" w:hAnsi="Adobe Devanagari" w:cs="Adobe Devanagari"/>
                <w:bCs/>
              </w:rPr>
              <w:t>identify dangerous places and items in the school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</w:p>
          <w:p w14:paraId="3FA202CC" w14:textId="74BF9933" w:rsidR="009F593D" w:rsidRDefault="009F593D" w:rsidP="00F30B7D">
            <w:pPr>
              <w:pStyle w:val="ListParagraph"/>
              <w:numPr>
                <w:ilvl w:val="0"/>
                <w:numId w:val="32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and colour dangerous places at school.</w:t>
            </w:r>
          </w:p>
          <w:p w14:paraId="3FB2F494" w14:textId="3F79D30A" w:rsidR="009F593D" w:rsidRPr="00635218" w:rsidRDefault="009F593D" w:rsidP="00F30B7D">
            <w:pPr>
              <w:pStyle w:val="ListParagraph"/>
              <w:numPr>
                <w:ilvl w:val="0"/>
                <w:numId w:val="3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35218">
              <w:rPr>
                <w:rFonts w:ascii="Adobe Devanagari" w:hAnsi="Adobe Devanagari" w:cs="Adobe Devanagari"/>
                <w:bCs/>
              </w:rPr>
              <w:t>appreciate a clean environment.</w:t>
            </w:r>
          </w:p>
        </w:tc>
        <w:tc>
          <w:tcPr>
            <w:tcW w:w="1440" w:type="dxa"/>
          </w:tcPr>
          <w:p w14:paraId="4F5DA157" w14:textId="6B8F02A9" w:rsidR="009F593D" w:rsidRPr="00F435FC" w:rsidRDefault="009F593D" w:rsidP="009F593D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564B4F">
              <w:rPr>
                <w:rFonts w:ascii="Adobe Devanagari" w:hAnsi="Adobe Devanagari" w:cs="Adobe Devanagari"/>
                <w:bCs/>
              </w:rPr>
              <w:t>What are the dangerous places in school?</w:t>
            </w:r>
          </w:p>
        </w:tc>
        <w:tc>
          <w:tcPr>
            <w:tcW w:w="3240" w:type="dxa"/>
          </w:tcPr>
          <w:p w14:paraId="71FF0777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FCE53C5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Times New Roman" w:hAnsi="Times New Roman" w:cs="Times New Roman"/>
                <w:bCs/>
              </w:rPr>
              <w:t>●</w:t>
            </w:r>
            <w:r w:rsidRPr="00CB33F7">
              <w:rPr>
                <w:rFonts w:ascii="Adobe Devanagari" w:hAnsi="Adobe Devanagari" w:cs="Adobe Devanagari"/>
                <w:bCs/>
              </w:rPr>
              <w:t xml:space="preserve"> develop the skill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knowing the school by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walking around the school</w:t>
            </w:r>
          </w:p>
          <w:p w14:paraId="09708A01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compound to find out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dangerous places and items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(fire places, sharp objects,</w:t>
            </w:r>
          </w:p>
          <w:p w14:paraId="56035CB2" w14:textId="3D6B0F3F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slippery floors, open pits,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plastic bags),</w:t>
            </w:r>
          </w:p>
          <w:p w14:paraId="516052F9" w14:textId="77777777" w:rsidR="009F593D" w:rsidRPr="00701970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Times New Roman" w:hAnsi="Times New Roman" w:cs="Times New Roman"/>
                <w:bCs/>
              </w:rPr>
              <w:t>●</w:t>
            </w:r>
            <w:r w:rsidRPr="00CB33F7">
              <w:rPr>
                <w:rFonts w:ascii="Adobe Devanagari" w:hAnsi="Adobe Devanagari" w:cs="Adobe Devanagari"/>
                <w:bCs/>
              </w:rPr>
              <w:t xml:space="preserve"> take pictures, draw or write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down dangerous places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items in school,</w:t>
            </w:r>
          </w:p>
        </w:tc>
        <w:tc>
          <w:tcPr>
            <w:tcW w:w="2340" w:type="dxa"/>
          </w:tcPr>
          <w:p w14:paraId="4DC79439" w14:textId="77777777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Learners, dictionary, books, school environment, flash card, video clips, pictures</w:t>
            </w:r>
          </w:p>
          <w:p w14:paraId="7C8E33EF" w14:textId="77777777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Learner’s book page 75</w:t>
            </w:r>
          </w:p>
          <w:p w14:paraId="5A080D8D" w14:textId="766B40DF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Our lives today environmental activities Teachers guide pg. 78-79</w:t>
            </w:r>
          </w:p>
        </w:tc>
        <w:tc>
          <w:tcPr>
            <w:tcW w:w="1530" w:type="dxa"/>
          </w:tcPr>
          <w:p w14:paraId="0BA49E54" w14:textId="77777777" w:rsidR="009F593D" w:rsidRPr="00186977" w:rsidRDefault="009F593D" w:rsidP="009F593D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01FCC1DA" w14:textId="455AC4F9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58A583B0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06A676E9" w14:textId="77777777" w:rsidTr="00E4578E">
        <w:trPr>
          <w:cantSplit/>
          <w:trHeight w:val="440"/>
        </w:trPr>
        <w:tc>
          <w:tcPr>
            <w:tcW w:w="529" w:type="dxa"/>
          </w:tcPr>
          <w:p w14:paraId="54D2FC39" w14:textId="74BB8F6F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8</w:t>
            </w:r>
          </w:p>
        </w:tc>
        <w:tc>
          <w:tcPr>
            <w:tcW w:w="529" w:type="dxa"/>
          </w:tcPr>
          <w:p w14:paraId="3D2303F4" w14:textId="76A5055F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35B7B0A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78BE87A" w14:textId="6489CC5C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Cleaning the school environment</w:t>
            </w:r>
          </w:p>
        </w:tc>
        <w:tc>
          <w:tcPr>
            <w:tcW w:w="3420" w:type="dxa"/>
          </w:tcPr>
          <w:p w14:paraId="7D010E1C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AD11523" w14:textId="6CB27776" w:rsidR="009F593D" w:rsidRPr="004E2064" w:rsidRDefault="009F593D" w:rsidP="00F30B7D">
            <w:pPr>
              <w:pStyle w:val="ListParagraph"/>
              <w:numPr>
                <w:ilvl w:val="0"/>
                <w:numId w:val="33"/>
              </w:numPr>
              <w:ind w:left="257"/>
              <w:rPr>
                <w:rFonts w:ascii="Adobe Devanagari" w:hAnsi="Adobe Devanagari" w:cs="Adobe Devanagari"/>
                <w:bCs/>
              </w:rPr>
            </w:pPr>
            <w:r w:rsidRPr="004E2064">
              <w:rPr>
                <w:rFonts w:ascii="Adobe Devanagari" w:hAnsi="Adobe Devanagari" w:cs="Adobe Devanagari"/>
                <w:bCs/>
              </w:rPr>
              <w:t>identify the items used in cleaning the school environment.</w:t>
            </w:r>
          </w:p>
          <w:p w14:paraId="52421A90" w14:textId="77777777" w:rsidR="009F593D" w:rsidRDefault="009F593D" w:rsidP="00F30B7D">
            <w:pPr>
              <w:pStyle w:val="ListParagraph"/>
              <w:numPr>
                <w:ilvl w:val="0"/>
                <w:numId w:val="3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clean the school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environment for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wellbeing of self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others,</w:t>
            </w:r>
          </w:p>
          <w:p w14:paraId="7D6272D9" w14:textId="75DFC57E" w:rsidR="009F593D" w:rsidRPr="004E2064" w:rsidRDefault="009F593D" w:rsidP="00F30B7D">
            <w:pPr>
              <w:pStyle w:val="ListParagraph"/>
              <w:numPr>
                <w:ilvl w:val="0"/>
                <w:numId w:val="3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35218">
              <w:rPr>
                <w:rFonts w:ascii="Adobe Devanagari" w:hAnsi="Adobe Devanagari" w:cs="Adobe Devanagari"/>
                <w:bCs/>
              </w:rPr>
              <w:t>appreciate a clean environment.</w:t>
            </w:r>
          </w:p>
        </w:tc>
        <w:tc>
          <w:tcPr>
            <w:tcW w:w="1440" w:type="dxa"/>
          </w:tcPr>
          <w:p w14:paraId="44DCE991" w14:textId="4CBDCB0D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What items do we use to clean the school compound?</w:t>
            </w:r>
          </w:p>
        </w:tc>
        <w:tc>
          <w:tcPr>
            <w:tcW w:w="3240" w:type="dxa"/>
          </w:tcPr>
          <w:p w14:paraId="343A722C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17E3FB0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Times New Roman" w:hAnsi="Times New Roman" w:cs="Times New Roman"/>
                <w:bCs/>
              </w:rPr>
              <w:t>●</w:t>
            </w:r>
            <w:r w:rsidRPr="00CB33F7">
              <w:rPr>
                <w:rFonts w:ascii="Adobe Devanagari" w:hAnsi="Adobe Devanagari" w:cs="Adobe Devanagari"/>
                <w:bCs/>
              </w:rPr>
              <w:t xml:space="preserve"> enhance cooperation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cleaning the school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environment, (sweeping,</w:t>
            </w:r>
          </w:p>
          <w:p w14:paraId="135E30EF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disposing of waste,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mopping the floor, wiping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the windows and furniture)</w:t>
            </w:r>
          </w:p>
          <w:p w14:paraId="1F880D2E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in groups,</w:t>
            </w:r>
          </w:p>
          <w:p w14:paraId="74ED1F57" w14:textId="2F55921F" w:rsidR="009F593D" w:rsidRPr="00701970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Times New Roman" w:hAnsi="Times New Roman" w:cs="Times New Roman"/>
                <w:bCs/>
              </w:rPr>
              <w:t>●</w:t>
            </w:r>
            <w:r w:rsidRPr="00CB33F7">
              <w:rPr>
                <w:rFonts w:ascii="Adobe Devanagari" w:hAnsi="Adobe Devanagari" w:cs="Adobe Devanagari"/>
                <w:bCs/>
              </w:rPr>
              <w:t xml:space="preserve"> recite poems or sing songs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about a clean school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environment in groups,</w:t>
            </w:r>
          </w:p>
        </w:tc>
        <w:tc>
          <w:tcPr>
            <w:tcW w:w="2340" w:type="dxa"/>
          </w:tcPr>
          <w:p w14:paraId="595121C7" w14:textId="77777777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Learners, dictionary, books, school environment, flash card, video clips, pictures</w:t>
            </w:r>
          </w:p>
          <w:p w14:paraId="1889A3BD" w14:textId="77777777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Learner’s book page 69</w:t>
            </w:r>
          </w:p>
          <w:p w14:paraId="166E6DAB" w14:textId="735B5855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Our lives today environmental activities Teachers guide pg. 74-75</w:t>
            </w:r>
          </w:p>
        </w:tc>
        <w:tc>
          <w:tcPr>
            <w:tcW w:w="1530" w:type="dxa"/>
          </w:tcPr>
          <w:p w14:paraId="1258AA72" w14:textId="77777777" w:rsidR="009F593D" w:rsidRPr="00186977" w:rsidRDefault="009F593D" w:rsidP="009F593D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2571E3C2" w14:textId="6E8F8ABD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1D3B4A84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7D15E51E" w14:textId="77777777" w:rsidTr="00E4578E">
        <w:trPr>
          <w:cantSplit/>
          <w:trHeight w:val="440"/>
        </w:trPr>
        <w:tc>
          <w:tcPr>
            <w:tcW w:w="529" w:type="dxa"/>
          </w:tcPr>
          <w:p w14:paraId="3B2C6AAA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204C111" w14:textId="33CC0DF1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7B6F83B0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01BE0F7" w14:textId="181FEAE9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Cleaning the school environment</w:t>
            </w:r>
          </w:p>
        </w:tc>
        <w:tc>
          <w:tcPr>
            <w:tcW w:w="3420" w:type="dxa"/>
          </w:tcPr>
          <w:p w14:paraId="1B83A538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4660E24" w14:textId="67329352" w:rsidR="009F593D" w:rsidRPr="004E2064" w:rsidRDefault="009F593D" w:rsidP="00F30B7D">
            <w:pPr>
              <w:pStyle w:val="ListParagraph"/>
              <w:numPr>
                <w:ilvl w:val="0"/>
                <w:numId w:val="34"/>
              </w:numPr>
              <w:ind w:left="257"/>
              <w:rPr>
                <w:rFonts w:ascii="Adobe Devanagari" w:hAnsi="Adobe Devanagari" w:cs="Adobe Devanagari"/>
                <w:bCs/>
              </w:rPr>
            </w:pPr>
            <w:r w:rsidRPr="004E2064">
              <w:rPr>
                <w:rFonts w:ascii="Adobe Devanagari" w:hAnsi="Adobe Devanagari" w:cs="Adobe Devanagari"/>
                <w:bCs/>
              </w:rPr>
              <w:t>identify the items used in cleaning the school environment.</w:t>
            </w:r>
          </w:p>
          <w:p w14:paraId="56040786" w14:textId="77777777" w:rsidR="009F593D" w:rsidRDefault="009F593D" w:rsidP="00F30B7D">
            <w:pPr>
              <w:pStyle w:val="ListParagraph"/>
              <w:numPr>
                <w:ilvl w:val="0"/>
                <w:numId w:val="3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clean the school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environment for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wellbeing of self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others,</w:t>
            </w:r>
          </w:p>
          <w:p w14:paraId="4892181B" w14:textId="34CDCB7B" w:rsidR="009F593D" w:rsidRPr="004E2064" w:rsidRDefault="009F593D" w:rsidP="00F30B7D">
            <w:pPr>
              <w:pStyle w:val="ListParagraph"/>
              <w:numPr>
                <w:ilvl w:val="0"/>
                <w:numId w:val="3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E2064">
              <w:rPr>
                <w:rFonts w:ascii="Adobe Devanagari" w:hAnsi="Adobe Devanagari" w:cs="Adobe Devanagari"/>
                <w:bCs/>
              </w:rPr>
              <w:t>appreciate a clean environment.</w:t>
            </w:r>
          </w:p>
        </w:tc>
        <w:tc>
          <w:tcPr>
            <w:tcW w:w="1440" w:type="dxa"/>
          </w:tcPr>
          <w:p w14:paraId="27B39C61" w14:textId="459A550E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What items do we use to clean the school compound?</w:t>
            </w:r>
          </w:p>
        </w:tc>
        <w:tc>
          <w:tcPr>
            <w:tcW w:w="3240" w:type="dxa"/>
          </w:tcPr>
          <w:p w14:paraId="4A4FB619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F09BB57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Times New Roman" w:hAnsi="Times New Roman" w:cs="Times New Roman"/>
                <w:bCs/>
              </w:rPr>
              <w:t>●</w:t>
            </w:r>
            <w:r w:rsidRPr="00CB33F7">
              <w:rPr>
                <w:rFonts w:ascii="Adobe Devanagari" w:hAnsi="Adobe Devanagari" w:cs="Adobe Devanagari"/>
                <w:bCs/>
              </w:rPr>
              <w:t xml:space="preserve"> enhance cooperation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cleaning the school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environment, (sweeping,</w:t>
            </w:r>
          </w:p>
          <w:p w14:paraId="6364FCC7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disposing of waste,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mopping the floor, wiping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the windows and furniture)</w:t>
            </w:r>
          </w:p>
          <w:p w14:paraId="34424805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in groups,</w:t>
            </w:r>
          </w:p>
          <w:p w14:paraId="3082EB90" w14:textId="6DD1A69B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CB33F7">
              <w:rPr>
                <w:rFonts w:ascii="Times New Roman" w:hAnsi="Times New Roman" w:cs="Times New Roman"/>
                <w:bCs/>
              </w:rPr>
              <w:t>●</w:t>
            </w:r>
            <w:r w:rsidRPr="00CB33F7">
              <w:rPr>
                <w:rFonts w:ascii="Adobe Devanagari" w:hAnsi="Adobe Devanagari" w:cs="Adobe Devanagari"/>
                <w:bCs/>
              </w:rPr>
              <w:t xml:space="preserve"> recite poems or sing songs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about a clean school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environment in groups,</w:t>
            </w:r>
          </w:p>
        </w:tc>
        <w:tc>
          <w:tcPr>
            <w:tcW w:w="2340" w:type="dxa"/>
          </w:tcPr>
          <w:p w14:paraId="13CA5EC3" w14:textId="77777777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Learners, dictionary, books, school environment, flash card, video clips, pictures</w:t>
            </w:r>
          </w:p>
          <w:p w14:paraId="55A21A1B" w14:textId="77777777" w:rsidR="009F593D" w:rsidRPr="00186977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Learner’s book page 71-72</w:t>
            </w:r>
          </w:p>
          <w:p w14:paraId="2993C13D" w14:textId="46D071A6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Our lives today environmental activities Teachers guide pg. 76-77</w:t>
            </w:r>
          </w:p>
        </w:tc>
        <w:tc>
          <w:tcPr>
            <w:tcW w:w="1530" w:type="dxa"/>
          </w:tcPr>
          <w:p w14:paraId="45A4C01A" w14:textId="77777777" w:rsidR="009F593D" w:rsidRPr="00186977" w:rsidRDefault="009F593D" w:rsidP="009F593D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24691768" w14:textId="5C6A7445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186977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6EB3A6E1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605AC6DB" w14:textId="77777777" w:rsidTr="007A2164">
        <w:trPr>
          <w:cantSplit/>
          <w:trHeight w:val="440"/>
        </w:trPr>
        <w:tc>
          <w:tcPr>
            <w:tcW w:w="529" w:type="dxa"/>
          </w:tcPr>
          <w:p w14:paraId="4C03B8F1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5DAD7EE" w14:textId="5C52BFEC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3-4</w:t>
            </w:r>
          </w:p>
        </w:tc>
        <w:tc>
          <w:tcPr>
            <w:tcW w:w="15242" w:type="dxa"/>
            <w:gridSpan w:val="8"/>
            <w:vAlign w:val="center"/>
          </w:tcPr>
          <w:p w14:paraId="532C2A2C" w14:textId="593590DC" w:rsidR="009F593D" w:rsidRPr="00BB30F7" w:rsidRDefault="009F593D" w:rsidP="009F593D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7A2164">
              <w:rPr>
                <w:rFonts w:ascii="Adobe Devanagari" w:hAnsi="Adobe Devanagari" w:cs="Adobe Devanagari"/>
                <w:b/>
                <w:sz w:val="32"/>
                <w:szCs w:val="32"/>
              </w:rPr>
              <w:t>HALF TERM</w:t>
            </w:r>
          </w:p>
        </w:tc>
      </w:tr>
      <w:tr w:rsidR="009F593D" w:rsidRPr="00ED59A5" w14:paraId="2793BB20" w14:textId="77777777" w:rsidTr="00E4578E">
        <w:trPr>
          <w:cantSplit/>
          <w:trHeight w:val="440"/>
        </w:trPr>
        <w:tc>
          <w:tcPr>
            <w:tcW w:w="529" w:type="dxa"/>
          </w:tcPr>
          <w:p w14:paraId="384F9203" w14:textId="4BB9E92A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9</w:t>
            </w:r>
          </w:p>
        </w:tc>
        <w:tc>
          <w:tcPr>
            <w:tcW w:w="529" w:type="dxa"/>
          </w:tcPr>
          <w:p w14:paraId="5FA154C1" w14:textId="44AAE991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4B3D5DE2" w14:textId="66AB4485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C4784EA" w14:textId="70EFD212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First aid</w:t>
            </w:r>
          </w:p>
        </w:tc>
        <w:tc>
          <w:tcPr>
            <w:tcW w:w="3420" w:type="dxa"/>
          </w:tcPr>
          <w:p w14:paraId="46BEA4BD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C31C23E" w14:textId="2A767364" w:rsidR="009F593D" w:rsidRPr="00C37F81" w:rsidRDefault="009F593D" w:rsidP="00F30B7D">
            <w:pPr>
              <w:pStyle w:val="ListParagraph"/>
              <w:numPr>
                <w:ilvl w:val="0"/>
                <w:numId w:val="35"/>
              </w:numPr>
              <w:ind w:left="257"/>
              <w:rPr>
                <w:rFonts w:ascii="Adobe Devanagari" w:hAnsi="Adobe Devanagari" w:cs="Adobe Devanagari"/>
                <w:bCs/>
              </w:rPr>
            </w:pPr>
            <w:r w:rsidRPr="00C37F81">
              <w:rPr>
                <w:rFonts w:ascii="Adobe Devanagari" w:hAnsi="Adobe Devanagari" w:cs="Adobe Devanagari"/>
                <w:bCs/>
              </w:rPr>
              <w:t>identify common accidents at school,</w:t>
            </w:r>
          </w:p>
          <w:p w14:paraId="49463CD3" w14:textId="77777777" w:rsidR="009F593D" w:rsidRDefault="009F593D" w:rsidP="00F30B7D">
            <w:pPr>
              <w:pStyle w:val="ListParagraph"/>
              <w:numPr>
                <w:ilvl w:val="0"/>
                <w:numId w:val="35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play ways of giving first aid to common accidents in school</w:t>
            </w:r>
          </w:p>
          <w:p w14:paraId="2EC2C85F" w14:textId="61A31AC1" w:rsidR="009F593D" w:rsidRPr="00C37F81" w:rsidRDefault="009F593D" w:rsidP="00F30B7D">
            <w:pPr>
              <w:pStyle w:val="ListParagraph"/>
              <w:numPr>
                <w:ilvl w:val="0"/>
                <w:numId w:val="3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37F81">
              <w:rPr>
                <w:rFonts w:ascii="Adobe Devanagari" w:hAnsi="Adobe Devanagari" w:cs="Adobe Devanagari"/>
                <w:bCs/>
              </w:rPr>
              <w:t>appreciate the importance of first aid.</w:t>
            </w:r>
          </w:p>
        </w:tc>
        <w:tc>
          <w:tcPr>
            <w:tcW w:w="1440" w:type="dxa"/>
          </w:tcPr>
          <w:p w14:paraId="018DA34E" w14:textId="08EB2E0F" w:rsidR="009F593D" w:rsidRPr="00564B4F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564B4F">
              <w:rPr>
                <w:rFonts w:ascii="Adobe Devanagari" w:hAnsi="Adobe Devanagari" w:cs="Adobe Devanagari"/>
                <w:bCs/>
              </w:rPr>
              <w:t>How do we conduct first aid?</w:t>
            </w:r>
          </w:p>
        </w:tc>
        <w:tc>
          <w:tcPr>
            <w:tcW w:w="3240" w:type="dxa"/>
          </w:tcPr>
          <w:p w14:paraId="024ADFAB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1BEA30E" w14:textId="1FA85CCC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Times New Roman" w:hAnsi="Times New Roman" w:cs="Times New Roman"/>
                <w:bCs/>
              </w:rPr>
              <w:t>●</w:t>
            </w:r>
            <w:r w:rsidRPr="00CB33F7">
              <w:rPr>
                <w:rFonts w:ascii="Adobe Devanagari" w:hAnsi="Adobe Devanagari" w:cs="Adobe Devanagari"/>
                <w:bCs/>
              </w:rPr>
              <w:t xml:space="preserve"> role play ways of giving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first aid to common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accidents in school</w:t>
            </w:r>
          </w:p>
          <w:p w14:paraId="775BFABD" w14:textId="77777777" w:rsidR="009F593D" w:rsidRPr="007A2164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(Suffocation, falls, burns,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cuts, choking),</w:t>
            </w:r>
          </w:p>
        </w:tc>
        <w:tc>
          <w:tcPr>
            <w:tcW w:w="2340" w:type="dxa"/>
          </w:tcPr>
          <w:p w14:paraId="78A95BFA" w14:textId="77777777" w:rsidR="009F593D" w:rsidRPr="00A156F5" w:rsidRDefault="009F593D" w:rsidP="009F593D">
            <w:pPr>
              <w:spacing w:line="0" w:lineRule="atLeast"/>
              <w:ind w:left="80"/>
              <w:rPr>
                <w:rFonts w:ascii="Adobe Devanagari" w:eastAsia="Times New Roman" w:hAnsi="Adobe Devanagari" w:cs="Adobe Devanagari"/>
              </w:rPr>
            </w:pPr>
            <w:r w:rsidRPr="00A156F5">
              <w:rPr>
                <w:rFonts w:ascii="Adobe Devanagari" w:eastAsia="Times New Roman" w:hAnsi="Adobe Devanagari" w:cs="Adobe Devanagari"/>
              </w:rPr>
              <w:t>pictures, charts, video clips, first aid kit</w:t>
            </w:r>
          </w:p>
          <w:p w14:paraId="143A71F2" w14:textId="77777777" w:rsidR="009F593D" w:rsidRPr="00A156F5" w:rsidRDefault="009F593D" w:rsidP="009F593D">
            <w:pPr>
              <w:spacing w:line="0" w:lineRule="atLeast"/>
              <w:ind w:left="80"/>
              <w:rPr>
                <w:rFonts w:ascii="Adobe Devanagari" w:eastAsia="Times New Roman" w:hAnsi="Adobe Devanagari" w:cs="Adobe Devanagari"/>
              </w:rPr>
            </w:pPr>
            <w:r w:rsidRPr="00A156F5">
              <w:rPr>
                <w:rFonts w:ascii="Adobe Devanagari" w:eastAsia="Times New Roman" w:hAnsi="Adobe Devanagari" w:cs="Adobe Devanagari"/>
              </w:rPr>
              <w:t>Focus on Hygiene and nutrition activities learners book pg. 60-70</w:t>
            </w:r>
          </w:p>
          <w:p w14:paraId="79822102" w14:textId="6C842902" w:rsidR="009F593D" w:rsidRPr="00A156F5" w:rsidRDefault="009F593D" w:rsidP="009F593D">
            <w:pPr>
              <w:pStyle w:val="TableParagraph"/>
              <w:ind w:left="107"/>
              <w:rPr>
                <w:rFonts w:ascii="Adobe Devanagari" w:hAnsi="Adobe Devanagari" w:cs="Adobe Devanagari"/>
              </w:rPr>
            </w:pPr>
          </w:p>
        </w:tc>
        <w:tc>
          <w:tcPr>
            <w:tcW w:w="1530" w:type="dxa"/>
          </w:tcPr>
          <w:p w14:paraId="103935AA" w14:textId="21320897" w:rsidR="009F593D" w:rsidRPr="00A156F5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A156F5">
              <w:rPr>
                <w:rFonts w:ascii="Adobe Devanagari" w:eastAsia="Times New Roman" w:hAnsi="Adobe Devanagari" w:cs="Adobe Devanagari"/>
              </w:rPr>
              <w:t>observation, oral reports, oral questions</w:t>
            </w:r>
          </w:p>
        </w:tc>
        <w:tc>
          <w:tcPr>
            <w:tcW w:w="640" w:type="dxa"/>
          </w:tcPr>
          <w:p w14:paraId="7DCC7439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75948CEE" w14:textId="77777777" w:rsidTr="00E4578E">
        <w:trPr>
          <w:cantSplit/>
          <w:trHeight w:val="440"/>
        </w:trPr>
        <w:tc>
          <w:tcPr>
            <w:tcW w:w="529" w:type="dxa"/>
          </w:tcPr>
          <w:p w14:paraId="697E7D62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49D12BC" w14:textId="6BCF36AA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8E492FD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3E79B79" w14:textId="275EFEB8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Waste management</w:t>
            </w:r>
          </w:p>
        </w:tc>
        <w:tc>
          <w:tcPr>
            <w:tcW w:w="3420" w:type="dxa"/>
          </w:tcPr>
          <w:p w14:paraId="3AB9814B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9A1FD13" w14:textId="54F92887" w:rsidR="009F593D" w:rsidRPr="00C37F81" w:rsidRDefault="009F593D" w:rsidP="00F30B7D">
            <w:pPr>
              <w:pStyle w:val="ListParagraph"/>
              <w:numPr>
                <w:ilvl w:val="0"/>
                <w:numId w:val="36"/>
              </w:numPr>
              <w:ind w:left="257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the different types of waste in the school compound</w:t>
            </w:r>
          </w:p>
          <w:p w14:paraId="5676B225" w14:textId="4118FFB2" w:rsidR="009F593D" w:rsidRDefault="009F593D" w:rsidP="00F30B7D">
            <w:pPr>
              <w:pStyle w:val="ListParagraph"/>
              <w:numPr>
                <w:ilvl w:val="0"/>
                <w:numId w:val="36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sort paper waste and recycle to make papier-mache art</w:t>
            </w:r>
          </w:p>
          <w:p w14:paraId="27444734" w14:textId="4E766760" w:rsidR="009F593D" w:rsidRPr="00C37F81" w:rsidRDefault="009F593D" w:rsidP="00F30B7D">
            <w:pPr>
              <w:pStyle w:val="ListParagraph"/>
              <w:numPr>
                <w:ilvl w:val="0"/>
                <w:numId w:val="3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37F81">
              <w:rPr>
                <w:rFonts w:ascii="Adobe Devanagari" w:hAnsi="Adobe Devanagari" w:cs="Adobe Devanagari"/>
                <w:bCs/>
              </w:rPr>
              <w:t>advocate for a clean and safe school environment.</w:t>
            </w:r>
          </w:p>
        </w:tc>
        <w:tc>
          <w:tcPr>
            <w:tcW w:w="1440" w:type="dxa"/>
          </w:tcPr>
          <w:p w14:paraId="016C4BFE" w14:textId="4A721B19" w:rsidR="009F593D" w:rsidRPr="00564B4F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564B4F">
              <w:rPr>
                <w:rFonts w:ascii="Adobe Devanagari" w:hAnsi="Adobe Devanagari" w:cs="Adobe Devanagari"/>
                <w:bCs/>
              </w:rPr>
              <w:t>How do we make papier-mache art?</w:t>
            </w:r>
          </w:p>
        </w:tc>
        <w:tc>
          <w:tcPr>
            <w:tcW w:w="3240" w:type="dxa"/>
          </w:tcPr>
          <w:p w14:paraId="0D735F25" w14:textId="77777777" w:rsidR="009F593D" w:rsidRPr="00CB33F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2AC084C" w14:textId="10FBC8E6" w:rsidR="009F593D" w:rsidRPr="000E6B07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CB33F7">
              <w:rPr>
                <w:rFonts w:ascii="Times New Roman" w:hAnsi="Times New Roman" w:cs="Times New Roman"/>
                <w:bCs/>
              </w:rPr>
              <w:t>●</w:t>
            </w:r>
            <w:r w:rsidRPr="00CB33F7">
              <w:rPr>
                <w:rFonts w:ascii="Adobe Devanagari" w:hAnsi="Adobe Devanagari" w:cs="Adobe Devanagari"/>
                <w:bCs/>
              </w:rPr>
              <w:t xml:space="preserve"> sort paper waste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B33F7">
              <w:rPr>
                <w:rFonts w:ascii="Adobe Devanagari" w:hAnsi="Adobe Devanagari" w:cs="Adobe Devanagari"/>
                <w:bCs/>
              </w:rPr>
              <w:t>recycle to make papier-mâché art.</w:t>
            </w:r>
          </w:p>
        </w:tc>
        <w:tc>
          <w:tcPr>
            <w:tcW w:w="2340" w:type="dxa"/>
          </w:tcPr>
          <w:p w14:paraId="1F958B17" w14:textId="77777777" w:rsidR="009F593D" w:rsidRPr="009F593D" w:rsidRDefault="009F593D" w:rsidP="009F593D">
            <w:pPr>
              <w:rPr>
                <w:rFonts w:ascii="Adobe Devanagari" w:hAnsi="Adobe Devanagari" w:cs="Adobe Devanagari"/>
                <w:b/>
                <w:sz w:val="24"/>
                <w:szCs w:val="18"/>
              </w:rPr>
            </w:pPr>
            <w:r w:rsidRPr="009F593D">
              <w:rPr>
                <w:rFonts w:ascii="Adobe Devanagari" w:hAnsi="Adobe Devanagari" w:cs="Adobe Devanagari"/>
                <w:sz w:val="24"/>
                <w:szCs w:val="18"/>
              </w:rPr>
              <w:t>Learners, dictionary, local environment, resource person, flash cards, video clips page 125-126</w:t>
            </w:r>
          </w:p>
          <w:p w14:paraId="0CC707DB" w14:textId="4705AA01" w:rsidR="009F593D" w:rsidRPr="009F593D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9F593D">
              <w:rPr>
                <w:rFonts w:ascii="Adobe Devanagari" w:hAnsi="Adobe Devanagari" w:cs="Adobe Devanagari"/>
                <w:sz w:val="24"/>
                <w:szCs w:val="18"/>
              </w:rPr>
              <w:t>Our lives today environmental activities Teachers guide pg. 137-139</w:t>
            </w:r>
          </w:p>
        </w:tc>
        <w:tc>
          <w:tcPr>
            <w:tcW w:w="1530" w:type="dxa"/>
          </w:tcPr>
          <w:p w14:paraId="2301AABD" w14:textId="77777777" w:rsidR="009F593D" w:rsidRPr="009F593D" w:rsidRDefault="009F593D" w:rsidP="009F593D">
            <w:pPr>
              <w:ind w:left="108" w:right="141"/>
              <w:rPr>
                <w:rFonts w:ascii="Adobe Devanagari" w:hAnsi="Adobe Devanagari" w:cs="Adobe Devanagari"/>
              </w:rPr>
            </w:pPr>
            <w:r w:rsidRPr="009F593D">
              <w:rPr>
                <w:rFonts w:ascii="Adobe Devanagari" w:hAnsi="Adobe Devanagari" w:cs="Adobe Devanagari"/>
                <w:sz w:val="20"/>
              </w:rPr>
              <w:t xml:space="preserve">Observation Oral questions Written </w:t>
            </w:r>
          </w:p>
          <w:p w14:paraId="4A851D09" w14:textId="11FFE4C3" w:rsidR="009F593D" w:rsidRPr="009F593D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9F593D">
              <w:rPr>
                <w:rFonts w:ascii="Adobe Devanagari" w:hAnsi="Adobe Devanagari" w:cs="Adobe Devanagari"/>
                <w:sz w:val="20"/>
              </w:rPr>
              <w:t>questions</w:t>
            </w:r>
          </w:p>
        </w:tc>
        <w:tc>
          <w:tcPr>
            <w:tcW w:w="640" w:type="dxa"/>
          </w:tcPr>
          <w:p w14:paraId="6FB7B480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3BECEF90" w14:textId="77777777" w:rsidTr="00E4578E">
        <w:trPr>
          <w:cantSplit/>
          <w:trHeight w:val="440"/>
        </w:trPr>
        <w:tc>
          <w:tcPr>
            <w:tcW w:w="529" w:type="dxa"/>
          </w:tcPr>
          <w:p w14:paraId="5EEF7F2B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4EE8670" w14:textId="0771138B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DA84D27" w14:textId="07DBE940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Our National Flag</w:t>
            </w:r>
          </w:p>
        </w:tc>
        <w:tc>
          <w:tcPr>
            <w:tcW w:w="1350" w:type="dxa"/>
          </w:tcPr>
          <w:p w14:paraId="6CA4C288" w14:textId="0AD07B92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Colours of the Kenyan National flag</w:t>
            </w:r>
          </w:p>
        </w:tc>
        <w:tc>
          <w:tcPr>
            <w:tcW w:w="3420" w:type="dxa"/>
          </w:tcPr>
          <w:p w14:paraId="1E9927FF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D118E2E" w14:textId="77777777" w:rsidR="009F593D" w:rsidRDefault="009F593D" w:rsidP="00F30B7D">
            <w:pPr>
              <w:pStyle w:val="ListParagraph"/>
              <w:numPr>
                <w:ilvl w:val="0"/>
                <w:numId w:val="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Adobe Devanagari" w:hAnsi="Adobe Devanagari" w:cs="Adobe Devanagari"/>
                <w:bCs/>
              </w:rPr>
              <w:t>identify colours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Kenya National flag,</w:t>
            </w:r>
          </w:p>
          <w:p w14:paraId="08096E2F" w14:textId="77777777" w:rsidR="009F593D" w:rsidRDefault="009F593D" w:rsidP="00F30B7D">
            <w:pPr>
              <w:pStyle w:val="ListParagraph"/>
              <w:numPr>
                <w:ilvl w:val="0"/>
                <w:numId w:val="5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the colours of the Kenyan National anthem.</w:t>
            </w:r>
          </w:p>
          <w:p w14:paraId="07C7D4DE" w14:textId="21ACB2D3" w:rsidR="009F593D" w:rsidRPr="00D00691" w:rsidRDefault="009F593D" w:rsidP="00F30B7D">
            <w:pPr>
              <w:pStyle w:val="ListParagraph"/>
              <w:numPr>
                <w:ilvl w:val="0"/>
                <w:numId w:val="5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the Kenyan flag.</w:t>
            </w:r>
          </w:p>
        </w:tc>
        <w:tc>
          <w:tcPr>
            <w:tcW w:w="1440" w:type="dxa"/>
          </w:tcPr>
          <w:p w14:paraId="183E0D10" w14:textId="298D82EA" w:rsidR="009F593D" w:rsidRPr="00F4724E" w:rsidRDefault="009F593D" w:rsidP="009F593D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>
              <w:rPr>
                <w:rFonts w:ascii="Adobe Devanagari" w:hAnsi="Adobe Devanagari" w:cs="Adobe Devanagari"/>
                <w:bCs/>
                <w:i/>
                <w:iCs/>
              </w:rPr>
              <w:t>What are the colours of the Kenya National anthem?</w:t>
            </w:r>
          </w:p>
        </w:tc>
        <w:tc>
          <w:tcPr>
            <w:tcW w:w="3240" w:type="dxa"/>
          </w:tcPr>
          <w:p w14:paraId="3FE8D46A" w14:textId="77777777" w:rsidR="009F593D" w:rsidRPr="00D00691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374EE27" w14:textId="6854E7F8" w:rsidR="009F593D" w:rsidRPr="00D00691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Times New Roman" w:hAnsi="Times New Roman" w:cs="Times New Roman"/>
                <w:bCs/>
              </w:rPr>
              <w:t>●</w:t>
            </w:r>
            <w:r w:rsidRPr="00D00691">
              <w:rPr>
                <w:rFonts w:ascii="Adobe Devanagari" w:hAnsi="Adobe Devanagari" w:cs="Adobe Devanagari"/>
                <w:bCs/>
              </w:rPr>
              <w:t xml:space="preserve"> watch videos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observe pictures with</w:t>
            </w:r>
          </w:p>
          <w:p w14:paraId="47AE19AC" w14:textId="5C9A4621" w:rsidR="009F593D" w:rsidRPr="00D00691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Adobe Devanagari" w:hAnsi="Adobe Devanagari" w:cs="Adobe Devanagari"/>
                <w:bCs/>
              </w:rPr>
              <w:t>colours of the Kenya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National flag in</w:t>
            </w:r>
          </w:p>
          <w:p w14:paraId="7D1BB83E" w14:textId="77777777" w:rsidR="009F593D" w:rsidRPr="00D00691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Adobe Devanagari" w:hAnsi="Adobe Devanagari" w:cs="Adobe Devanagari"/>
                <w:bCs/>
              </w:rPr>
              <w:t>groups,</w:t>
            </w:r>
          </w:p>
          <w:p w14:paraId="1F87CC12" w14:textId="538DC270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6C2F5C26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Learners, dictionary, books, local environment, crayons, coloured pencils clips, real objects</w:t>
            </w:r>
          </w:p>
          <w:p w14:paraId="6FEF0248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Learner’s book page 77-79</w:t>
            </w:r>
          </w:p>
          <w:p w14:paraId="37AC9D4A" w14:textId="3F377453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Our lives today environmental activities Teachers guide pg. 81-83</w:t>
            </w:r>
          </w:p>
        </w:tc>
        <w:tc>
          <w:tcPr>
            <w:tcW w:w="1530" w:type="dxa"/>
          </w:tcPr>
          <w:p w14:paraId="4D766AD8" w14:textId="77777777" w:rsidR="009F593D" w:rsidRPr="00505D1A" w:rsidRDefault="009F593D" w:rsidP="009F593D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741AF60C" w14:textId="52EDC060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495E2637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0FF14BF3" w14:textId="77777777" w:rsidTr="00E4578E">
        <w:trPr>
          <w:cantSplit/>
          <w:trHeight w:val="440"/>
        </w:trPr>
        <w:tc>
          <w:tcPr>
            <w:tcW w:w="529" w:type="dxa"/>
          </w:tcPr>
          <w:p w14:paraId="0BAF2A27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9F0CE8B" w14:textId="180771AC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06308311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E20CB1E" w14:textId="4A0AF920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Colours of the Kenyan National flag</w:t>
            </w:r>
          </w:p>
        </w:tc>
        <w:tc>
          <w:tcPr>
            <w:tcW w:w="3420" w:type="dxa"/>
          </w:tcPr>
          <w:p w14:paraId="76302CC4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1324B39" w14:textId="77777777" w:rsidR="009F593D" w:rsidRDefault="009F593D" w:rsidP="00F30B7D">
            <w:pPr>
              <w:pStyle w:val="ListParagraph"/>
              <w:numPr>
                <w:ilvl w:val="0"/>
                <w:numId w:val="37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Adobe Devanagari" w:hAnsi="Adobe Devanagari" w:cs="Adobe Devanagari"/>
                <w:bCs/>
              </w:rPr>
              <w:t>identify colours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Kenya National flag,</w:t>
            </w:r>
          </w:p>
          <w:p w14:paraId="1294E510" w14:textId="12AABCD4" w:rsidR="009F593D" w:rsidRDefault="009F593D" w:rsidP="00F30B7D">
            <w:pPr>
              <w:pStyle w:val="ListParagraph"/>
              <w:numPr>
                <w:ilvl w:val="0"/>
                <w:numId w:val="37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and colour the national flag.</w:t>
            </w:r>
          </w:p>
          <w:p w14:paraId="1B1CEA42" w14:textId="0A770203" w:rsidR="009F593D" w:rsidRPr="004A7DAF" w:rsidRDefault="009F593D" w:rsidP="00F30B7D">
            <w:pPr>
              <w:pStyle w:val="ListParagraph"/>
              <w:numPr>
                <w:ilvl w:val="0"/>
                <w:numId w:val="3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A7DAF">
              <w:rPr>
                <w:rFonts w:ascii="Adobe Devanagari" w:hAnsi="Adobe Devanagari" w:cs="Adobe Devanagari"/>
                <w:bCs/>
              </w:rPr>
              <w:t>Appreciate the importance of the Kenyan flag.</w:t>
            </w:r>
          </w:p>
        </w:tc>
        <w:tc>
          <w:tcPr>
            <w:tcW w:w="1440" w:type="dxa"/>
          </w:tcPr>
          <w:p w14:paraId="3F53ADD5" w14:textId="2CD14840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  <w:i/>
                <w:iCs/>
              </w:rPr>
              <w:t>What are the colours of the Kenya National anthem?</w:t>
            </w:r>
          </w:p>
        </w:tc>
        <w:tc>
          <w:tcPr>
            <w:tcW w:w="3240" w:type="dxa"/>
          </w:tcPr>
          <w:p w14:paraId="70DC2201" w14:textId="77777777" w:rsidR="009F593D" w:rsidRPr="00D00691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840A5A4" w14:textId="700F547D" w:rsidR="009F593D" w:rsidRPr="004A7DAF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Times New Roman" w:hAnsi="Times New Roman" w:cs="Times New Roman"/>
                <w:bCs/>
              </w:rPr>
              <w:t>●</w:t>
            </w:r>
            <w:r w:rsidRPr="00D00691">
              <w:rPr>
                <w:rFonts w:ascii="Adobe Devanagari" w:hAnsi="Adobe Devanagari" w:cs="Adobe Devanagari"/>
                <w:bCs/>
              </w:rPr>
              <w:t xml:space="preserve"> draw and colour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national flag in pairs,</w:t>
            </w:r>
          </w:p>
        </w:tc>
        <w:tc>
          <w:tcPr>
            <w:tcW w:w="2340" w:type="dxa"/>
          </w:tcPr>
          <w:p w14:paraId="4B7D313B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Learners, dictionary, books, local environment, crayons, coloured pencils clips, real objects</w:t>
            </w:r>
          </w:p>
          <w:p w14:paraId="1CD6718A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Learner’s book page 77-79</w:t>
            </w:r>
          </w:p>
          <w:p w14:paraId="331F2F37" w14:textId="69CE6B16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Our lives today environmental activities Teachers guide pg. 81-83</w:t>
            </w:r>
          </w:p>
        </w:tc>
        <w:tc>
          <w:tcPr>
            <w:tcW w:w="1530" w:type="dxa"/>
          </w:tcPr>
          <w:p w14:paraId="2EEF0E6C" w14:textId="77777777" w:rsidR="009F593D" w:rsidRPr="00505D1A" w:rsidRDefault="009F593D" w:rsidP="009F593D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4E631205" w14:textId="24092080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49B716C4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7E1C56D7" w14:textId="77777777" w:rsidTr="00E4578E">
        <w:trPr>
          <w:cantSplit/>
          <w:trHeight w:val="440"/>
        </w:trPr>
        <w:tc>
          <w:tcPr>
            <w:tcW w:w="529" w:type="dxa"/>
          </w:tcPr>
          <w:p w14:paraId="36FB6E96" w14:textId="5B466771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10</w:t>
            </w:r>
          </w:p>
        </w:tc>
        <w:tc>
          <w:tcPr>
            <w:tcW w:w="529" w:type="dxa"/>
          </w:tcPr>
          <w:p w14:paraId="66CE4B01" w14:textId="41613ABA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3204F64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99263A0" w14:textId="10A284B0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Reciting the national anthem</w:t>
            </w:r>
          </w:p>
        </w:tc>
        <w:tc>
          <w:tcPr>
            <w:tcW w:w="3420" w:type="dxa"/>
          </w:tcPr>
          <w:p w14:paraId="29D5450A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5C66287" w14:textId="77979306" w:rsidR="009F593D" w:rsidRPr="005A504C" w:rsidRDefault="009F593D" w:rsidP="00F30B7D">
            <w:pPr>
              <w:pStyle w:val="ListParagraph"/>
              <w:numPr>
                <w:ilvl w:val="0"/>
                <w:numId w:val="38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5A504C">
              <w:rPr>
                <w:rFonts w:ascii="Adobe Devanagari" w:hAnsi="Adobe Devanagari" w:cs="Adobe Devanagari"/>
                <w:bCs/>
              </w:rPr>
              <w:t>State the number of stanzas our Kenya national anthem has.</w:t>
            </w:r>
          </w:p>
          <w:p w14:paraId="4DF3FF31" w14:textId="77777777" w:rsidR="009F593D" w:rsidRDefault="009F593D" w:rsidP="00F30B7D">
            <w:pPr>
              <w:pStyle w:val="ListParagraph"/>
              <w:numPr>
                <w:ilvl w:val="0"/>
                <w:numId w:val="38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Sing the Kenya national anthem.</w:t>
            </w:r>
          </w:p>
          <w:p w14:paraId="6004E915" w14:textId="4CE024E3" w:rsidR="009F593D" w:rsidRPr="005A504C" w:rsidRDefault="009F593D" w:rsidP="00F30B7D">
            <w:pPr>
              <w:pStyle w:val="ListParagraph"/>
              <w:numPr>
                <w:ilvl w:val="0"/>
                <w:numId w:val="3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A504C">
              <w:rPr>
                <w:rFonts w:ascii="Adobe Devanagari" w:hAnsi="Adobe Devanagari" w:cs="Adobe Devanagari"/>
                <w:bCs/>
              </w:rPr>
              <w:t>Appreciate the importance of the National anthem.</w:t>
            </w:r>
          </w:p>
        </w:tc>
        <w:tc>
          <w:tcPr>
            <w:tcW w:w="1440" w:type="dxa"/>
          </w:tcPr>
          <w:p w14:paraId="376EC36A" w14:textId="72FAA26F" w:rsidR="009F593D" w:rsidRPr="00A77A52" w:rsidRDefault="009F593D" w:rsidP="009F593D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>
              <w:rPr>
                <w:rFonts w:ascii="Adobe Devanagari" w:hAnsi="Adobe Devanagari" w:cs="Adobe Devanagari"/>
                <w:bCs/>
                <w:i/>
                <w:iCs/>
              </w:rPr>
              <w:t>How many stanzas does a Kenyan national anthem has?</w:t>
            </w:r>
          </w:p>
        </w:tc>
        <w:tc>
          <w:tcPr>
            <w:tcW w:w="3240" w:type="dxa"/>
          </w:tcPr>
          <w:p w14:paraId="44059366" w14:textId="77777777" w:rsidR="009F593D" w:rsidRPr="00D00691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06915DD" w14:textId="77777777" w:rsidR="009F593D" w:rsidRPr="00D00691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Times New Roman" w:hAnsi="Times New Roman" w:cs="Times New Roman"/>
                <w:bCs/>
              </w:rPr>
              <w:t>●</w:t>
            </w:r>
            <w:r w:rsidRPr="00D00691">
              <w:rPr>
                <w:rFonts w:ascii="Adobe Devanagari" w:hAnsi="Adobe Devanagari" w:cs="Adobe Devanagari"/>
                <w:bCs/>
              </w:rPr>
              <w:t xml:space="preserve"> enhance loyalty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rehearsing and singing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the national anthem,</w:t>
            </w:r>
          </w:p>
          <w:p w14:paraId="2F4B8BDB" w14:textId="61AC0032" w:rsidR="009F593D" w:rsidRPr="003F5495" w:rsidRDefault="009F593D" w:rsidP="009F593D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1C933CF8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Learners, dictionary, books, audio clips</w:t>
            </w:r>
          </w:p>
          <w:p w14:paraId="5796BB1A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Posters, resource person</w:t>
            </w:r>
          </w:p>
          <w:p w14:paraId="4C94B973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Learner’s book page 80-83</w:t>
            </w:r>
          </w:p>
          <w:p w14:paraId="00411BF1" w14:textId="009B44ED" w:rsidR="009F593D" w:rsidRPr="00505D1A" w:rsidRDefault="009F593D" w:rsidP="009F593D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Our lives today environmental activities Teachers guide pg. 84-86</w:t>
            </w:r>
          </w:p>
        </w:tc>
        <w:tc>
          <w:tcPr>
            <w:tcW w:w="1530" w:type="dxa"/>
          </w:tcPr>
          <w:p w14:paraId="5FAFEAE6" w14:textId="77777777" w:rsidR="009F593D" w:rsidRPr="00505D1A" w:rsidRDefault="009F593D" w:rsidP="009F593D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5CD995AF" w14:textId="7AD3593C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22505011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156D62F9" w14:textId="77777777" w:rsidTr="00E4578E">
        <w:trPr>
          <w:cantSplit/>
          <w:trHeight w:val="440"/>
        </w:trPr>
        <w:tc>
          <w:tcPr>
            <w:tcW w:w="529" w:type="dxa"/>
          </w:tcPr>
          <w:p w14:paraId="203C7EED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BDE17A6" w14:textId="4A16BD66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23E1512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2BB1E3E" w14:textId="42F92121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Reciting the national anthem</w:t>
            </w:r>
          </w:p>
        </w:tc>
        <w:tc>
          <w:tcPr>
            <w:tcW w:w="3420" w:type="dxa"/>
          </w:tcPr>
          <w:p w14:paraId="7D284066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C3B8CEF" w14:textId="296C0574" w:rsidR="009F593D" w:rsidRPr="00254128" w:rsidRDefault="009F593D" w:rsidP="00F30B7D">
            <w:pPr>
              <w:pStyle w:val="ListParagraph"/>
              <w:numPr>
                <w:ilvl w:val="0"/>
                <w:numId w:val="39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254128">
              <w:rPr>
                <w:rFonts w:ascii="Adobe Devanagari" w:hAnsi="Adobe Devanagari" w:cs="Adobe Devanagari"/>
                <w:bCs/>
              </w:rPr>
              <w:t>State the number of stanzas our Kenya national anthem has.</w:t>
            </w:r>
          </w:p>
          <w:p w14:paraId="204A2051" w14:textId="77777777" w:rsidR="009F593D" w:rsidRDefault="009F593D" w:rsidP="00F30B7D">
            <w:pPr>
              <w:pStyle w:val="ListParagraph"/>
              <w:numPr>
                <w:ilvl w:val="0"/>
                <w:numId w:val="39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Sing the Kenya national anthem.</w:t>
            </w:r>
          </w:p>
          <w:p w14:paraId="1F840E09" w14:textId="2DAEA704" w:rsidR="009F593D" w:rsidRPr="00254128" w:rsidRDefault="009F593D" w:rsidP="00F30B7D">
            <w:pPr>
              <w:pStyle w:val="ListParagraph"/>
              <w:numPr>
                <w:ilvl w:val="0"/>
                <w:numId w:val="3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54128">
              <w:rPr>
                <w:rFonts w:ascii="Adobe Devanagari" w:hAnsi="Adobe Devanagari" w:cs="Adobe Devanagari"/>
                <w:bCs/>
              </w:rPr>
              <w:t>Appreciate the importance of the National anthem.</w:t>
            </w:r>
          </w:p>
        </w:tc>
        <w:tc>
          <w:tcPr>
            <w:tcW w:w="1440" w:type="dxa"/>
          </w:tcPr>
          <w:p w14:paraId="281B3D1F" w14:textId="7193D3D2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  <w:i/>
                <w:iCs/>
              </w:rPr>
              <w:t>How many stanzas does a Kenyan national anthem has?</w:t>
            </w:r>
          </w:p>
        </w:tc>
        <w:tc>
          <w:tcPr>
            <w:tcW w:w="3240" w:type="dxa"/>
          </w:tcPr>
          <w:p w14:paraId="4F3224A9" w14:textId="77777777" w:rsidR="009F593D" w:rsidRPr="00D00691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1B54D85" w14:textId="77777777" w:rsidR="009F593D" w:rsidRPr="00D00691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Times New Roman" w:hAnsi="Times New Roman" w:cs="Times New Roman"/>
                <w:bCs/>
              </w:rPr>
              <w:t>●</w:t>
            </w:r>
            <w:r w:rsidRPr="00D00691">
              <w:rPr>
                <w:rFonts w:ascii="Adobe Devanagari" w:hAnsi="Adobe Devanagari" w:cs="Adobe Devanagari"/>
                <w:bCs/>
              </w:rPr>
              <w:t xml:space="preserve"> enhance loyalty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rehearsing and singing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the national anthem,</w:t>
            </w:r>
          </w:p>
          <w:p w14:paraId="38049D89" w14:textId="26EBEE1C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60C5D457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Learners, dictionary, books, audio clips</w:t>
            </w:r>
          </w:p>
          <w:p w14:paraId="206FE50D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Posters, resource person</w:t>
            </w:r>
          </w:p>
          <w:p w14:paraId="7FB2D639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Learner’s book page 80-83</w:t>
            </w:r>
          </w:p>
          <w:p w14:paraId="241C715B" w14:textId="0AD132E2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Our lives today environmental activities Teachers guide pg. 84-86</w:t>
            </w:r>
          </w:p>
        </w:tc>
        <w:tc>
          <w:tcPr>
            <w:tcW w:w="1530" w:type="dxa"/>
          </w:tcPr>
          <w:p w14:paraId="1699CA6A" w14:textId="77777777" w:rsidR="009F593D" w:rsidRPr="00505D1A" w:rsidRDefault="009F593D" w:rsidP="009F593D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723568B4" w14:textId="24F714D5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05FEA786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0E242AF9" w14:textId="77777777" w:rsidTr="00E4578E">
        <w:trPr>
          <w:cantSplit/>
          <w:trHeight w:val="440"/>
        </w:trPr>
        <w:tc>
          <w:tcPr>
            <w:tcW w:w="529" w:type="dxa"/>
          </w:tcPr>
          <w:p w14:paraId="207AB324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E3726E6" w14:textId="656CC500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4DC0F95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94EB2A7" w14:textId="3480C811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Expected behaviour when singing the national anthem</w:t>
            </w:r>
          </w:p>
        </w:tc>
        <w:tc>
          <w:tcPr>
            <w:tcW w:w="3420" w:type="dxa"/>
          </w:tcPr>
          <w:p w14:paraId="15F5052E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929136C" w14:textId="103D028F" w:rsidR="009F593D" w:rsidRPr="0064026C" w:rsidRDefault="009F593D" w:rsidP="00F30B7D">
            <w:pPr>
              <w:pStyle w:val="ListParagraph"/>
              <w:numPr>
                <w:ilvl w:val="0"/>
                <w:numId w:val="40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64026C">
              <w:rPr>
                <w:rFonts w:ascii="Adobe Devanagari" w:hAnsi="Adobe Devanagari" w:cs="Adobe Devanagari"/>
                <w:bCs/>
              </w:rPr>
              <w:t>Name some of the behavious expected during raising of the flag and singing the national anthem.</w:t>
            </w:r>
          </w:p>
          <w:p w14:paraId="5D5F4A9E" w14:textId="77777777" w:rsidR="009F593D" w:rsidRDefault="009F593D" w:rsidP="00F30B7D">
            <w:pPr>
              <w:pStyle w:val="ListParagraph"/>
              <w:numPr>
                <w:ilvl w:val="0"/>
                <w:numId w:val="4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Adobe Devanagari" w:hAnsi="Adobe Devanagari" w:cs="Adobe Devanagari"/>
                <w:bCs/>
              </w:rPr>
              <w:t>conduct raising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lowering of the Kenya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National flag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etiquette,</w:t>
            </w:r>
          </w:p>
          <w:p w14:paraId="6B287D3E" w14:textId="155AF46A" w:rsidR="009F593D" w:rsidRPr="0064026C" w:rsidRDefault="009F593D" w:rsidP="00F30B7D">
            <w:pPr>
              <w:pStyle w:val="ListParagraph"/>
              <w:numPr>
                <w:ilvl w:val="0"/>
                <w:numId w:val="4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64026C">
              <w:rPr>
                <w:rFonts w:ascii="Adobe Devanagari" w:hAnsi="Adobe Devanagari" w:cs="Adobe Devanagari"/>
                <w:bCs/>
              </w:rPr>
              <w:t>Appreciate the importance of the National anthem.</w:t>
            </w:r>
          </w:p>
        </w:tc>
        <w:tc>
          <w:tcPr>
            <w:tcW w:w="1440" w:type="dxa"/>
          </w:tcPr>
          <w:p w14:paraId="0A521A80" w14:textId="77777777" w:rsidR="009F593D" w:rsidRPr="00D00691" w:rsidRDefault="009F593D" w:rsidP="009F593D">
            <w:pPr>
              <w:rPr>
                <w:rFonts w:ascii="Adobe Devanagari" w:hAnsi="Adobe Devanagari" w:cs="Adobe Devanagari"/>
              </w:rPr>
            </w:pPr>
            <w:r w:rsidRPr="00D00691">
              <w:rPr>
                <w:rStyle w:val="fontstyle01"/>
                <w:rFonts w:ascii="Adobe Devanagari" w:hAnsi="Adobe Devanagari" w:cs="Adobe Devanagari"/>
              </w:rPr>
              <w:t>How can you show respect for the Kenya National flag?</w:t>
            </w:r>
          </w:p>
          <w:p w14:paraId="0B59A5CB" w14:textId="6845695A" w:rsidR="009F593D" w:rsidRPr="00F8544D" w:rsidRDefault="009F593D" w:rsidP="009F593D">
            <w:pPr>
              <w:rPr>
                <w:rFonts w:ascii="Adobe Devanagari" w:hAnsi="Adobe Devanagari" w:cs="Adobe Devanagari"/>
                <w:bCs/>
                <w:i/>
                <w:iCs/>
              </w:rPr>
            </w:pPr>
          </w:p>
        </w:tc>
        <w:tc>
          <w:tcPr>
            <w:tcW w:w="3240" w:type="dxa"/>
          </w:tcPr>
          <w:p w14:paraId="7204EA6D" w14:textId="77777777" w:rsidR="009F593D" w:rsidRPr="00D00691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E907108" w14:textId="77777777" w:rsidR="009F593D" w:rsidRPr="00D00691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Times New Roman" w:hAnsi="Times New Roman" w:cs="Times New Roman"/>
                <w:bCs/>
              </w:rPr>
              <w:t>●</w:t>
            </w:r>
            <w:r w:rsidRPr="00D00691">
              <w:rPr>
                <w:rFonts w:ascii="Adobe Devanagari" w:hAnsi="Adobe Devanagari" w:cs="Adobe Devanagari"/>
                <w:bCs/>
              </w:rPr>
              <w:t xml:space="preserve"> develop active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community skills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role playing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expected behaviour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(stand at attention,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silence, removing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hats/caps, facing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flag as a sign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respect) when raising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and lowering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National Flag,</w:t>
            </w:r>
          </w:p>
          <w:p w14:paraId="47D83428" w14:textId="3CB5736C" w:rsidR="009F593D" w:rsidRPr="00147AE6" w:rsidRDefault="009F593D" w:rsidP="009F593D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1FD56537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Learners, dictionary, books, audio clips</w:t>
            </w:r>
          </w:p>
          <w:p w14:paraId="5898A8AD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Posters, resource person</w:t>
            </w:r>
          </w:p>
          <w:p w14:paraId="738BC970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Learner’s book page 80-83</w:t>
            </w:r>
          </w:p>
          <w:p w14:paraId="1392EC20" w14:textId="54BBD0A9" w:rsidR="009F593D" w:rsidRPr="00AF4BB7" w:rsidRDefault="009F593D" w:rsidP="009F593D">
            <w:pPr>
              <w:pStyle w:val="TableParagraph"/>
              <w:ind w:left="107"/>
              <w:rPr>
                <w:rFonts w:ascii="Adobe Devanagari" w:hAnsi="Adobe Devanagari" w:cs="Adobe Devanagari"/>
                <w:sz w:val="24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Our lives today environmental activities Teachers guide pg. 84-86</w:t>
            </w:r>
          </w:p>
        </w:tc>
        <w:tc>
          <w:tcPr>
            <w:tcW w:w="1530" w:type="dxa"/>
          </w:tcPr>
          <w:p w14:paraId="4440D0B7" w14:textId="77777777" w:rsidR="009F593D" w:rsidRPr="00505D1A" w:rsidRDefault="009F593D" w:rsidP="009F593D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0679326A" w14:textId="0593D6D9" w:rsidR="009F593D" w:rsidRPr="00AF4BB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728FB51E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0913ED8E" w14:textId="77777777" w:rsidTr="00E4578E">
        <w:trPr>
          <w:cantSplit/>
          <w:trHeight w:val="440"/>
        </w:trPr>
        <w:tc>
          <w:tcPr>
            <w:tcW w:w="529" w:type="dxa"/>
          </w:tcPr>
          <w:p w14:paraId="1C915BAA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F764DFF" w14:textId="18CE6DC4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489ADCD1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8162C11" w14:textId="585463CA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Expected behaviour when singing the national anthem</w:t>
            </w:r>
          </w:p>
        </w:tc>
        <w:tc>
          <w:tcPr>
            <w:tcW w:w="3420" w:type="dxa"/>
          </w:tcPr>
          <w:p w14:paraId="6901BEB2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2FD94F9" w14:textId="6CC00EEA" w:rsidR="009F593D" w:rsidRPr="00796847" w:rsidRDefault="009F593D" w:rsidP="00F30B7D">
            <w:pPr>
              <w:pStyle w:val="ListParagraph"/>
              <w:numPr>
                <w:ilvl w:val="0"/>
                <w:numId w:val="41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796847">
              <w:rPr>
                <w:rFonts w:ascii="Adobe Devanagari" w:hAnsi="Adobe Devanagari" w:cs="Adobe Devanagari"/>
                <w:bCs/>
              </w:rPr>
              <w:t>Name some of the behavious expected during raising of the flag and singing the national anthem.</w:t>
            </w:r>
          </w:p>
          <w:p w14:paraId="7A039F0C" w14:textId="77777777" w:rsidR="009F593D" w:rsidRDefault="009F593D" w:rsidP="00F30B7D">
            <w:pPr>
              <w:pStyle w:val="ListParagraph"/>
              <w:numPr>
                <w:ilvl w:val="0"/>
                <w:numId w:val="4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Adobe Devanagari" w:hAnsi="Adobe Devanagari" w:cs="Adobe Devanagari"/>
                <w:bCs/>
              </w:rPr>
              <w:t>conduct raising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lowering of the Kenya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National flag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etiquette,</w:t>
            </w:r>
          </w:p>
          <w:p w14:paraId="05A588D5" w14:textId="1C2CB40A" w:rsidR="009F593D" w:rsidRPr="00796847" w:rsidRDefault="009F593D" w:rsidP="00F30B7D">
            <w:pPr>
              <w:pStyle w:val="ListParagraph"/>
              <w:numPr>
                <w:ilvl w:val="0"/>
                <w:numId w:val="4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96847">
              <w:rPr>
                <w:rFonts w:ascii="Adobe Devanagari" w:hAnsi="Adobe Devanagari" w:cs="Adobe Devanagari"/>
                <w:bCs/>
              </w:rPr>
              <w:t>Appreciate the importance of the National anthem.</w:t>
            </w:r>
          </w:p>
        </w:tc>
        <w:tc>
          <w:tcPr>
            <w:tcW w:w="1440" w:type="dxa"/>
          </w:tcPr>
          <w:p w14:paraId="0ACF61B1" w14:textId="77777777" w:rsidR="009F593D" w:rsidRPr="00D00691" w:rsidRDefault="009F593D" w:rsidP="009F593D">
            <w:pPr>
              <w:rPr>
                <w:rFonts w:ascii="Adobe Devanagari" w:hAnsi="Adobe Devanagari" w:cs="Adobe Devanagari"/>
              </w:rPr>
            </w:pPr>
            <w:r w:rsidRPr="00D00691">
              <w:rPr>
                <w:rStyle w:val="fontstyle01"/>
                <w:rFonts w:ascii="Adobe Devanagari" w:hAnsi="Adobe Devanagari" w:cs="Adobe Devanagari"/>
              </w:rPr>
              <w:t>How can you show respect for the Kenya National flag?</w:t>
            </w:r>
          </w:p>
          <w:p w14:paraId="3A7F0236" w14:textId="6F3A9C0E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35849940" w14:textId="18C8ED0C" w:rsidR="009F593D" w:rsidRPr="00147AE6" w:rsidRDefault="009F593D" w:rsidP="009F593D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340" w:type="dxa"/>
          </w:tcPr>
          <w:p w14:paraId="115BD6AA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Learners, dictionary, books, audio clips</w:t>
            </w:r>
          </w:p>
          <w:p w14:paraId="0B46F92C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Posters, resource person</w:t>
            </w:r>
          </w:p>
          <w:p w14:paraId="3CD1D66A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Learner’s book page 80-83</w:t>
            </w:r>
          </w:p>
          <w:p w14:paraId="3AF7F89A" w14:textId="591B7AA5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Our lives today environmental activities Teachers guide pg. 84-86</w:t>
            </w:r>
          </w:p>
        </w:tc>
        <w:tc>
          <w:tcPr>
            <w:tcW w:w="1530" w:type="dxa"/>
          </w:tcPr>
          <w:p w14:paraId="0E3CF97D" w14:textId="77777777" w:rsidR="009F593D" w:rsidRPr="00505D1A" w:rsidRDefault="009F593D" w:rsidP="009F593D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5609094E" w14:textId="543BF951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33B6DB9D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47AA3FFC" w14:textId="77777777" w:rsidTr="00E4578E">
        <w:trPr>
          <w:cantSplit/>
          <w:trHeight w:val="440"/>
        </w:trPr>
        <w:tc>
          <w:tcPr>
            <w:tcW w:w="529" w:type="dxa"/>
          </w:tcPr>
          <w:p w14:paraId="5C8D1A0E" w14:textId="6AEA4C6A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11</w:t>
            </w:r>
          </w:p>
        </w:tc>
        <w:tc>
          <w:tcPr>
            <w:tcW w:w="529" w:type="dxa"/>
          </w:tcPr>
          <w:p w14:paraId="2C2D7124" w14:textId="1C883720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65A34B0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DA43023" w14:textId="17863086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Occasions when the Kenyan National anthem is sung</w:t>
            </w:r>
          </w:p>
        </w:tc>
        <w:tc>
          <w:tcPr>
            <w:tcW w:w="3420" w:type="dxa"/>
          </w:tcPr>
          <w:p w14:paraId="020CC18B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6C52C4D" w14:textId="0FF0C260" w:rsidR="009F593D" w:rsidRPr="00A8450C" w:rsidRDefault="009F593D" w:rsidP="00F30B7D">
            <w:pPr>
              <w:pStyle w:val="ListParagraph"/>
              <w:numPr>
                <w:ilvl w:val="0"/>
                <w:numId w:val="42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A8450C">
              <w:rPr>
                <w:rFonts w:ascii="Adobe Devanagari" w:hAnsi="Adobe Devanagari" w:cs="Adobe Devanagari"/>
                <w:bCs/>
              </w:rPr>
              <w:t>name events in which Kenya National Anthem is sung</w:t>
            </w:r>
          </w:p>
          <w:p w14:paraId="35FC3ED6" w14:textId="77777777" w:rsidR="009F593D" w:rsidRDefault="009F593D" w:rsidP="00F30B7D">
            <w:pPr>
              <w:pStyle w:val="ListParagraph"/>
              <w:numPr>
                <w:ilvl w:val="0"/>
                <w:numId w:val="42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occasions when the Kenyan national anthem is sung</w:t>
            </w:r>
            <w:r w:rsidRPr="00D00691">
              <w:rPr>
                <w:rFonts w:ascii="Adobe Devanagari" w:hAnsi="Adobe Devanagari" w:cs="Adobe Devanagari"/>
                <w:bCs/>
              </w:rPr>
              <w:t>,</w:t>
            </w:r>
          </w:p>
          <w:p w14:paraId="0ED76D49" w14:textId="55DA625C" w:rsidR="009F593D" w:rsidRPr="00A8450C" w:rsidRDefault="009F593D" w:rsidP="00F30B7D">
            <w:pPr>
              <w:pStyle w:val="ListParagraph"/>
              <w:numPr>
                <w:ilvl w:val="0"/>
                <w:numId w:val="4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A8450C">
              <w:rPr>
                <w:rFonts w:ascii="Adobe Devanagari" w:hAnsi="Adobe Devanagari" w:cs="Adobe Devanagari"/>
                <w:bCs/>
              </w:rPr>
              <w:t>Appreciate the importance of the National anthem.</w:t>
            </w:r>
          </w:p>
        </w:tc>
        <w:tc>
          <w:tcPr>
            <w:tcW w:w="1440" w:type="dxa"/>
          </w:tcPr>
          <w:p w14:paraId="79883054" w14:textId="5F0F6F1B" w:rsidR="009F593D" w:rsidRPr="006A492A" w:rsidRDefault="009F593D" w:rsidP="009F593D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>
              <w:rPr>
                <w:rFonts w:ascii="Adobe Devanagari" w:hAnsi="Adobe Devanagari" w:cs="Adobe Devanagari"/>
                <w:bCs/>
                <w:i/>
                <w:iCs/>
              </w:rPr>
              <w:t>What occasions do we sing the Kenya National Anthem?</w:t>
            </w:r>
          </w:p>
        </w:tc>
        <w:tc>
          <w:tcPr>
            <w:tcW w:w="3240" w:type="dxa"/>
          </w:tcPr>
          <w:p w14:paraId="1CFEF080" w14:textId="77777777" w:rsidR="009F593D" w:rsidRPr="00D00691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C55BD92" w14:textId="503EF15A" w:rsidR="009F593D" w:rsidRPr="00D00691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Times New Roman" w:hAnsi="Times New Roman" w:cs="Times New Roman"/>
                <w:bCs/>
              </w:rPr>
              <w:t>●</w:t>
            </w:r>
            <w:r w:rsidRPr="00D00691">
              <w:rPr>
                <w:rFonts w:ascii="Adobe Devanagari" w:hAnsi="Adobe Devanagari" w:cs="Adobe Devanagari"/>
                <w:bCs/>
              </w:rPr>
              <w:t xml:space="preserve"> watch and listen audio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visual clips or read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print media to identify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occasions when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Kenya National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Anthem is sung,</w:t>
            </w:r>
          </w:p>
          <w:p w14:paraId="1EAF0E29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58F54575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Learners, dictionary, books, audio clips</w:t>
            </w:r>
          </w:p>
          <w:p w14:paraId="547685ED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Posters, resource person</w:t>
            </w:r>
          </w:p>
          <w:p w14:paraId="61FCA891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Learner’s book page 80-83</w:t>
            </w:r>
          </w:p>
          <w:p w14:paraId="0799CCA5" w14:textId="34DBA9DA" w:rsidR="009F593D" w:rsidRPr="00AF4BB7" w:rsidRDefault="009F593D" w:rsidP="009F593D">
            <w:pPr>
              <w:rPr>
                <w:rFonts w:ascii="Adobe Devanagari" w:hAnsi="Adobe Devanagari" w:cs="Adobe Devanagari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Our lives today environmental activities Teachers guide pg. 84-86</w:t>
            </w:r>
          </w:p>
        </w:tc>
        <w:tc>
          <w:tcPr>
            <w:tcW w:w="1530" w:type="dxa"/>
          </w:tcPr>
          <w:p w14:paraId="6A0FEE9A" w14:textId="77777777" w:rsidR="009F593D" w:rsidRPr="00505D1A" w:rsidRDefault="009F593D" w:rsidP="009F593D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324C9243" w14:textId="0041850F" w:rsidR="009F593D" w:rsidRPr="00AF4BB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3E93D048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2730F32F" w14:textId="77777777" w:rsidTr="00E4578E">
        <w:trPr>
          <w:cantSplit/>
          <w:trHeight w:val="440"/>
        </w:trPr>
        <w:tc>
          <w:tcPr>
            <w:tcW w:w="529" w:type="dxa"/>
          </w:tcPr>
          <w:p w14:paraId="69657A9D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51DD198" w14:textId="30B7911B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3FE9807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91AF5EC" w14:textId="360A3AE4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Importance of Kenya National anthem</w:t>
            </w:r>
          </w:p>
        </w:tc>
        <w:tc>
          <w:tcPr>
            <w:tcW w:w="3420" w:type="dxa"/>
          </w:tcPr>
          <w:p w14:paraId="4D27CDC8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50E4E14" w14:textId="7AC98E28" w:rsidR="009F593D" w:rsidRPr="00A8450C" w:rsidRDefault="009F593D" w:rsidP="00F30B7D">
            <w:pPr>
              <w:pStyle w:val="ListParagraph"/>
              <w:numPr>
                <w:ilvl w:val="0"/>
                <w:numId w:val="43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A8450C">
              <w:rPr>
                <w:rFonts w:ascii="Adobe Devanagari" w:hAnsi="Adobe Devanagari" w:cs="Adobe Devanagari"/>
                <w:bCs/>
              </w:rPr>
              <w:t>Identify the importance of the Kenyan national anthem</w:t>
            </w:r>
          </w:p>
          <w:p w14:paraId="23BE9F4E" w14:textId="77777777" w:rsidR="009F593D" w:rsidRDefault="009F593D" w:rsidP="00F30B7D">
            <w:pPr>
              <w:pStyle w:val="ListParagraph"/>
              <w:numPr>
                <w:ilvl w:val="0"/>
                <w:numId w:val="43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Write down stanza one of the Kenyan national anthem</w:t>
            </w:r>
            <w:r w:rsidRPr="00D00691">
              <w:rPr>
                <w:rFonts w:ascii="Adobe Devanagari" w:hAnsi="Adobe Devanagari" w:cs="Adobe Devanagari"/>
                <w:bCs/>
              </w:rPr>
              <w:t>,</w:t>
            </w:r>
          </w:p>
          <w:p w14:paraId="0A592D1D" w14:textId="20421F7C" w:rsidR="009F593D" w:rsidRPr="00A8450C" w:rsidRDefault="009F593D" w:rsidP="00F30B7D">
            <w:pPr>
              <w:pStyle w:val="ListParagraph"/>
              <w:numPr>
                <w:ilvl w:val="0"/>
                <w:numId w:val="4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A8450C">
              <w:rPr>
                <w:rFonts w:ascii="Adobe Devanagari" w:hAnsi="Adobe Devanagari" w:cs="Adobe Devanagari"/>
                <w:bCs/>
              </w:rPr>
              <w:t>appreciate the importance of the National Anthem.</w:t>
            </w:r>
          </w:p>
        </w:tc>
        <w:tc>
          <w:tcPr>
            <w:tcW w:w="1440" w:type="dxa"/>
          </w:tcPr>
          <w:p w14:paraId="1A2464DD" w14:textId="6827F4ED" w:rsidR="009F593D" w:rsidRPr="00B439ED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B439ED">
              <w:rPr>
                <w:rFonts w:ascii="Adobe Devanagari" w:hAnsi="Adobe Devanagari" w:cs="Adobe Devanagari"/>
                <w:bCs/>
              </w:rPr>
              <w:t>What is the importance of the Kenyan National Anthem?</w:t>
            </w:r>
          </w:p>
        </w:tc>
        <w:tc>
          <w:tcPr>
            <w:tcW w:w="3240" w:type="dxa"/>
          </w:tcPr>
          <w:p w14:paraId="6CF66376" w14:textId="77777777" w:rsidR="009F593D" w:rsidRPr="00D00691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0069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B7F34B7" w14:textId="19BDDCB8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D00691">
              <w:rPr>
                <w:rFonts w:ascii="Times New Roman" w:hAnsi="Times New Roman" w:cs="Times New Roman"/>
                <w:bCs/>
              </w:rPr>
              <w:t>●</w:t>
            </w:r>
            <w:r w:rsidRPr="00D00691">
              <w:rPr>
                <w:rFonts w:ascii="Adobe Devanagari" w:hAnsi="Adobe Devanagari" w:cs="Adobe Devanagari"/>
                <w:bCs/>
              </w:rPr>
              <w:t xml:space="preserve"> find out from parents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or guardians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importance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National Anthem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00691">
              <w:rPr>
                <w:rFonts w:ascii="Adobe Devanagari" w:hAnsi="Adobe Devanagari" w:cs="Adobe Devanagari"/>
                <w:bCs/>
              </w:rPr>
              <w:t>Kenya.</w:t>
            </w:r>
          </w:p>
        </w:tc>
        <w:tc>
          <w:tcPr>
            <w:tcW w:w="2340" w:type="dxa"/>
          </w:tcPr>
          <w:p w14:paraId="39823C7B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Learners, dictionary, books, audio clips</w:t>
            </w:r>
          </w:p>
          <w:p w14:paraId="5456FC2C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Posters, resource person</w:t>
            </w:r>
          </w:p>
          <w:p w14:paraId="2814F462" w14:textId="77777777" w:rsidR="009F593D" w:rsidRPr="00505D1A" w:rsidRDefault="009F593D" w:rsidP="009F593D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Learner’s book page 80-83</w:t>
            </w:r>
          </w:p>
          <w:p w14:paraId="4AAB3F73" w14:textId="46F0299F" w:rsidR="009F593D" w:rsidRPr="00AF4BB7" w:rsidRDefault="009F593D" w:rsidP="009F593D">
            <w:pPr>
              <w:pStyle w:val="TableParagraph"/>
              <w:ind w:left="107"/>
              <w:rPr>
                <w:rFonts w:ascii="Adobe Devanagari" w:hAnsi="Adobe Devanagari" w:cs="Adobe Devanagari"/>
                <w:sz w:val="24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Our lives today environmental activities Teachers guide pg. 84-86</w:t>
            </w:r>
          </w:p>
        </w:tc>
        <w:tc>
          <w:tcPr>
            <w:tcW w:w="1530" w:type="dxa"/>
          </w:tcPr>
          <w:p w14:paraId="06798052" w14:textId="77777777" w:rsidR="009F593D" w:rsidRPr="00505D1A" w:rsidRDefault="009F593D" w:rsidP="009F593D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26ADEC42" w14:textId="7E3C8F2B" w:rsidR="009F593D" w:rsidRPr="00AF4BB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505D1A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794D57DF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7C3E88B7" w14:textId="77777777" w:rsidTr="00E4578E">
        <w:trPr>
          <w:cantSplit/>
          <w:trHeight w:val="440"/>
        </w:trPr>
        <w:tc>
          <w:tcPr>
            <w:tcW w:w="529" w:type="dxa"/>
          </w:tcPr>
          <w:p w14:paraId="1BEE1E94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917D8B4" w14:textId="0D46816B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2E12910" w14:textId="5BE28969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Our rights and responsibilities</w:t>
            </w:r>
          </w:p>
        </w:tc>
        <w:tc>
          <w:tcPr>
            <w:tcW w:w="1350" w:type="dxa"/>
          </w:tcPr>
          <w:p w14:paraId="52F12314" w14:textId="4C966BEB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Child rights and responsibilities</w:t>
            </w:r>
          </w:p>
        </w:tc>
        <w:tc>
          <w:tcPr>
            <w:tcW w:w="3420" w:type="dxa"/>
          </w:tcPr>
          <w:p w14:paraId="6093ED32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A548521" w14:textId="77777777" w:rsidR="009F593D" w:rsidRDefault="009F593D" w:rsidP="00F30B7D">
            <w:pPr>
              <w:pStyle w:val="ListParagraph"/>
              <w:numPr>
                <w:ilvl w:val="0"/>
                <w:numId w:val="6"/>
              </w:num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Adobe Devanagari" w:hAnsi="Adobe Devanagari" w:cs="Adobe Devanagari"/>
                <w:bCs/>
              </w:rPr>
              <w:t>outline Child Rights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and Responsibilities 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home and in the school,</w:t>
            </w:r>
          </w:p>
          <w:p w14:paraId="7B95F619" w14:textId="50A610AB" w:rsidR="009F593D" w:rsidRDefault="009F593D" w:rsidP="00F30B7D">
            <w:pPr>
              <w:pStyle w:val="ListParagraph"/>
              <w:numPr>
                <w:ilvl w:val="0"/>
                <w:numId w:val="6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the child rights and responsibilities</w:t>
            </w:r>
            <w:r w:rsidRPr="00DF5D46">
              <w:rPr>
                <w:rFonts w:ascii="Adobe Devanagari" w:hAnsi="Adobe Devanagari" w:cs="Adobe Devanagari"/>
                <w:bCs/>
              </w:rPr>
              <w:t>,</w:t>
            </w:r>
          </w:p>
          <w:p w14:paraId="07DB8F0F" w14:textId="3CF92B84" w:rsidR="009F593D" w:rsidRPr="00DF5D46" w:rsidRDefault="009F593D" w:rsidP="00F30B7D">
            <w:pPr>
              <w:pStyle w:val="ListParagraph"/>
              <w:numPr>
                <w:ilvl w:val="0"/>
                <w:numId w:val="6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child rights and responsibilities.</w:t>
            </w:r>
          </w:p>
        </w:tc>
        <w:tc>
          <w:tcPr>
            <w:tcW w:w="1440" w:type="dxa"/>
          </w:tcPr>
          <w:p w14:paraId="1D30C74B" w14:textId="77777777" w:rsidR="009F593D" w:rsidRPr="00DF5D46" w:rsidRDefault="009F593D" w:rsidP="009F593D">
            <w:pPr>
              <w:rPr>
                <w:rFonts w:ascii="Adobe Devanagari" w:hAnsi="Adobe Devanagari" w:cs="Adobe Devanagari"/>
              </w:rPr>
            </w:pPr>
            <w:r w:rsidRPr="00DF5D46">
              <w:rPr>
                <w:rStyle w:val="fontstyle01"/>
                <w:rFonts w:ascii="Adobe Devanagari" w:hAnsi="Adobe Devanagari" w:cs="Adobe Devanagari"/>
              </w:rPr>
              <w:t>Why are child rights and responsibilities important at home and school?</w:t>
            </w:r>
          </w:p>
          <w:p w14:paraId="0D0BEF4B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333EF1C6" w14:textId="77777777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52E0AE7" w14:textId="3FCA7DF8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Times New Roman" w:hAnsi="Times New Roman" w:cs="Times New Roman"/>
                <w:bCs/>
              </w:rPr>
              <w:t>●</w:t>
            </w:r>
            <w:r w:rsidRPr="00DF5D46">
              <w:rPr>
                <w:rFonts w:ascii="Adobe Devanagari" w:hAnsi="Adobe Devanagari" w:cs="Adobe Devanagari"/>
                <w:bCs/>
              </w:rPr>
              <w:t xml:space="preserve"> share expectations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experiences with peers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Child Rights and</w:t>
            </w:r>
          </w:p>
          <w:p w14:paraId="1D030843" w14:textId="4EB4ABDA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Adobe Devanagari" w:hAnsi="Adobe Devanagari" w:cs="Adobe Devanagari"/>
                <w:bCs/>
              </w:rPr>
              <w:t>Responsibilities using age</w:t>
            </w:r>
            <w:r>
              <w:rPr>
                <w:rFonts w:ascii="Adobe Devanagari" w:hAnsi="Adobe Devanagari" w:cs="Adobe Devanagari"/>
                <w:bCs/>
              </w:rPr>
              <w:t>-appropriate</w:t>
            </w:r>
            <w:r w:rsidRPr="00DF5D46">
              <w:rPr>
                <w:rFonts w:ascii="Adobe Devanagari" w:hAnsi="Adobe Devanagari" w:cs="Adobe Devanagari"/>
                <w:bCs/>
              </w:rPr>
              <w:t xml:space="preserve"> stories (parental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care, health care, protection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from exploitation and</w:t>
            </w:r>
          </w:p>
          <w:p w14:paraId="1860B81A" w14:textId="77777777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Adobe Devanagari" w:hAnsi="Adobe Devanagari" w:cs="Adobe Devanagari"/>
                <w:bCs/>
              </w:rPr>
              <w:t>cruelty),</w:t>
            </w:r>
          </w:p>
          <w:p w14:paraId="5183750B" w14:textId="77777777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Times New Roman" w:hAnsi="Times New Roman" w:cs="Times New Roman"/>
                <w:bCs/>
              </w:rPr>
              <w:t>●</w:t>
            </w:r>
            <w:r w:rsidRPr="00DF5D46">
              <w:rPr>
                <w:rFonts w:ascii="Adobe Devanagari" w:hAnsi="Adobe Devanagari" w:cs="Adobe Devanagari"/>
                <w:bCs/>
              </w:rPr>
              <w:t xml:space="preserve"> listen to a resource person on</w:t>
            </w:r>
          </w:p>
          <w:p w14:paraId="1DE7D69B" w14:textId="3E072C7D" w:rsidR="009F593D" w:rsidRPr="005116F3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Adobe Devanagari" w:hAnsi="Adobe Devanagari" w:cs="Adobe Devanagari"/>
                <w:bCs/>
              </w:rPr>
              <w:t>Child Rights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responsibilities in a home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school.</w:t>
            </w:r>
          </w:p>
        </w:tc>
        <w:tc>
          <w:tcPr>
            <w:tcW w:w="2340" w:type="dxa"/>
          </w:tcPr>
          <w:p w14:paraId="179B1FDF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Learners, dictionary, books, audio clips</w:t>
            </w:r>
          </w:p>
          <w:p w14:paraId="3522647C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Posters, resource person, a copy of the constitution, manila paper, crayons</w:t>
            </w:r>
          </w:p>
          <w:p w14:paraId="0375C4EA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Learner’s book page 84-86</w:t>
            </w:r>
          </w:p>
          <w:p w14:paraId="6220C149" w14:textId="580FECA5" w:rsidR="009F593D" w:rsidRPr="00334791" w:rsidRDefault="009F593D" w:rsidP="009F593D">
            <w:pPr>
              <w:pStyle w:val="TableParagraph"/>
              <w:ind w:left="107"/>
              <w:rPr>
                <w:rFonts w:ascii="Adobe Devanagari" w:hAnsi="Adobe Devanagari" w:cs="Adobe Devanagari"/>
              </w:rPr>
            </w:pPr>
            <w:r w:rsidRPr="00334791">
              <w:rPr>
                <w:rFonts w:ascii="Adobe Devanagari" w:hAnsi="Adobe Devanagari" w:cs="Adobe Devanagari"/>
              </w:rPr>
              <w:t>Our lives today environmental activities Teachers guide pg. 87-89</w:t>
            </w:r>
          </w:p>
        </w:tc>
        <w:tc>
          <w:tcPr>
            <w:tcW w:w="1530" w:type="dxa"/>
          </w:tcPr>
          <w:p w14:paraId="75F65326" w14:textId="77777777" w:rsidR="009F593D" w:rsidRPr="00334791" w:rsidRDefault="009F593D" w:rsidP="009F593D">
            <w:pPr>
              <w:ind w:left="108" w:right="141"/>
              <w:rPr>
                <w:rFonts w:ascii="Adobe Devanagari" w:hAnsi="Adobe Devanagari" w:cs="Adobe Devanagari"/>
              </w:rPr>
            </w:pPr>
            <w:r w:rsidRPr="00334791">
              <w:rPr>
                <w:rFonts w:ascii="Adobe Devanagari" w:hAnsi="Adobe Devanagari" w:cs="Adobe Devanagari"/>
              </w:rPr>
              <w:t xml:space="preserve">Observation Oral questions Written </w:t>
            </w:r>
          </w:p>
          <w:p w14:paraId="1DA40A94" w14:textId="05E0D783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questions</w:t>
            </w:r>
          </w:p>
        </w:tc>
        <w:tc>
          <w:tcPr>
            <w:tcW w:w="640" w:type="dxa"/>
          </w:tcPr>
          <w:p w14:paraId="39368950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0B1F5879" w14:textId="77777777" w:rsidTr="00E4578E">
        <w:trPr>
          <w:cantSplit/>
          <w:trHeight w:val="440"/>
        </w:trPr>
        <w:tc>
          <w:tcPr>
            <w:tcW w:w="529" w:type="dxa"/>
          </w:tcPr>
          <w:p w14:paraId="060FDFB3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A059C63" w14:textId="64DF99B8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44D4AF2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440FC9C" w14:textId="63802F26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Child rights and responsibilities</w:t>
            </w:r>
          </w:p>
        </w:tc>
        <w:tc>
          <w:tcPr>
            <w:tcW w:w="3420" w:type="dxa"/>
          </w:tcPr>
          <w:p w14:paraId="7DA57424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F659498" w14:textId="50D1A786" w:rsidR="009F593D" w:rsidRPr="0054710C" w:rsidRDefault="009F593D" w:rsidP="00F30B7D">
            <w:pPr>
              <w:pStyle w:val="ListParagraph"/>
              <w:numPr>
                <w:ilvl w:val="0"/>
                <w:numId w:val="44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54710C">
              <w:rPr>
                <w:rFonts w:ascii="Adobe Devanagari" w:hAnsi="Adobe Devanagari" w:cs="Adobe Devanagari"/>
                <w:bCs/>
              </w:rPr>
              <w:t>outline Child Rights and Responsibilities at home and in the school,</w:t>
            </w:r>
          </w:p>
          <w:p w14:paraId="61A807A0" w14:textId="77777777" w:rsidR="009F593D" w:rsidRDefault="009F593D" w:rsidP="00F30B7D">
            <w:pPr>
              <w:pStyle w:val="ListParagraph"/>
              <w:numPr>
                <w:ilvl w:val="0"/>
                <w:numId w:val="44"/>
              </w:numPr>
              <w:ind w:left="347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the child rights and responsibilities</w:t>
            </w:r>
            <w:r w:rsidRPr="00DF5D46">
              <w:rPr>
                <w:rFonts w:ascii="Adobe Devanagari" w:hAnsi="Adobe Devanagari" w:cs="Adobe Devanagari"/>
                <w:bCs/>
              </w:rPr>
              <w:t>,</w:t>
            </w:r>
          </w:p>
          <w:p w14:paraId="1C27A638" w14:textId="1CB833CD" w:rsidR="009F593D" w:rsidRPr="0054710C" w:rsidRDefault="009F593D" w:rsidP="00F30B7D">
            <w:pPr>
              <w:pStyle w:val="ListParagraph"/>
              <w:numPr>
                <w:ilvl w:val="0"/>
                <w:numId w:val="44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54710C">
              <w:rPr>
                <w:rFonts w:ascii="Adobe Devanagari" w:hAnsi="Adobe Devanagari" w:cs="Adobe Devanagari"/>
                <w:bCs/>
              </w:rPr>
              <w:t>appreciate the importance of child rights and responsibilities.</w:t>
            </w:r>
          </w:p>
        </w:tc>
        <w:tc>
          <w:tcPr>
            <w:tcW w:w="1440" w:type="dxa"/>
          </w:tcPr>
          <w:p w14:paraId="0B514C69" w14:textId="77777777" w:rsidR="009F593D" w:rsidRPr="00DF5D46" w:rsidRDefault="009F593D" w:rsidP="009F593D">
            <w:pPr>
              <w:rPr>
                <w:rFonts w:ascii="Adobe Devanagari" w:hAnsi="Adobe Devanagari" w:cs="Adobe Devanagari"/>
              </w:rPr>
            </w:pPr>
            <w:r w:rsidRPr="00DF5D46">
              <w:rPr>
                <w:rStyle w:val="fontstyle01"/>
                <w:rFonts w:ascii="Adobe Devanagari" w:hAnsi="Adobe Devanagari" w:cs="Adobe Devanagari"/>
              </w:rPr>
              <w:t>Why are child rights and responsibilities important at home and school?</w:t>
            </w:r>
          </w:p>
          <w:p w14:paraId="38207900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48ED039B" w14:textId="77777777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7B02944" w14:textId="77777777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Times New Roman" w:hAnsi="Times New Roman" w:cs="Times New Roman"/>
                <w:bCs/>
              </w:rPr>
              <w:t>●</w:t>
            </w:r>
            <w:r w:rsidRPr="00DF5D46">
              <w:rPr>
                <w:rFonts w:ascii="Adobe Devanagari" w:hAnsi="Adobe Devanagari" w:cs="Adobe Devanagari"/>
                <w:bCs/>
              </w:rPr>
              <w:t xml:space="preserve"> share expectations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experiences with peers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Child Rights and</w:t>
            </w:r>
          </w:p>
          <w:p w14:paraId="4C2BE9B3" w14:textId="77777777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Adobe Devanagari" w:hAnsi="Adobe Devanagari" w:cs="Adobe Devanagari"/>
                <w:bCs/>
              </w:rPr>
              <w:t>Responsibilities using age</w:t>
            </w:r>
            <w:r>
              <w:rPr>
                <w:rFonts w:ascii="Adobe Devanagari" w:hAnsi="Adobe Devanagari" w:cs="Adobe Devanagari"/>
                <w:bCs/>
              </w:rPr>
              <w:t>-appropriate</w:t>
            </w:r>
            <w:r w:rsidRPr="00DF5D46">
              <w:rPr>
                <w:rFonts w:ascii="Adobe Devanagari" w:hAnsi="Adobe Devanagari" w:cs="Adobe Devanagari"/>
                <w:bCs/>
              </w:rPr>
              <w:t xml:space="preserve"> stories (parental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care, health care, protection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from exploitation and</w:t>
            </w:r>
          </w:p>
          <w:p w14:paraId="4BB14341" w14:textId="77777777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Adobe Devanagari" w:hAnsi="Adobe Devanagari" w:cs="Adobe Devanagari"/>
                <w:bCs/>
              </w:rPr>
              <w:t>cruelty),</w:t>
            </w:r>
          </w:p>
          <w:p w14:paraId="6A6DFC89" w14:textId="77777777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Times New Roman" w:hAnsi="Times New Roman" w:cs="Times New Roman"/>
                <w:bCs/>
              </w:rPr>
              <w:t>●</w:t>
            </w:r>
            <w:r w:rsidRPr="00DF5D46">
              <w:rPr>
                <w:rFonts w:ascii="Adobe Devanagari" w:hAnsi="Adobe Devanagari" w:cs="Adobe Devanagari"/>
                <w:bCs/>
              </w:rPr>
              <w:t xml:space="preserve"> listen to a resource person on</w:t>
            </w:r>
          </w:p>
          <w:p w14:paraId="50CED9DA" w14:textId="187E1180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DF5D46">
              <w:rPr>
                <w:rFonts w:ascii="Adobe Devanagari" w:hAnsi="Adobe Devanagari" w:cs="Adobe Devanagari"/>
                <w:bCs/>
              </w:rPr>
              <w:t>Child Rights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responsibilities in a home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school.</w:t>
            </w:r>
          </w:p>
        </w:tc>
        <w:tc>
          <w:tcPr>
            <w:tcW w:w="2340" w:type="dxa"/>
          </w:tcPr>
          <w:p w14:paraId="1DB87610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Learners, dictionary, books, audio clips</w:t>
            </w:r>
          </w:p>
          <w:p w14:paraId="48960380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Posters, resource person, a copy of the constitution, manila paper, crayons</w:t>
            </w:r>
          </w:p>
          <w:p w14:paraId="3E112E7A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Learner’s book page 87-89</w:t>
            </w:r>
          </w:p>
          <w:p w14:paraId="2A886CC5" w14:textId="3430C428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Our lives today environmental activities Teachers guide pg. 89-90</w:t>
            </w:r>
          </w:p>
        </w:tc>
        <w:tc>
          <w:tcPr>
            <w:tcW w:w="1530" w:type="dxa"/>
          </w:tcPr>
          <w:p w14:paraId="4DE1F119" w14:textId="77777777" w:rsidR="009F593D" w:rsidRPr="00334791" w:rsidRDefault="009F593D" w:rsidP="009F593D">
            <w:pPr>
              <w:ind w:left="108" w:right="141"/>
              <w:rPr>
                <w:rFonts w:ascii="Adobe Devanagari" w:hAnsi="Adobe Devanagari" w:cs="Adobe Devanagari"/>
              </w:rPr>
            </w:pPr>
            <w:r w:rsidRPr="00334791">
              <w:rPr>
                <w:rFonts w:ascii="Adobe Devanagari" w:hAnsi="Adobe Devanagari" w:cs="Adobe Devanagari"/>
              </w:rPr>
              <w:t xml:space="preserve">Observation Oral questions Written </w:t>
            </w:r>
          </w:p>
          <w:p w14:paraId="4EC17C9C" w14:textId="6FEB1941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questions</w:t>
            </w:r>
          </w:p>
        </w:tc>
        <w:tc>
          <w:tcPr>
            <w:tcW w:w="640" w:type="dxa"/>
          </w:tcPr>
          <w:p w14:paraId="6FD64B9A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0A82F81F" w14:textId="77777777" w:rsidTr="00E4578E">
        <w:trPr>
          <w:cantSplit/>
          <w:trHeight w:val="440"/>
        </w:trPr>
        <w:tc>
          <w:tcPr>
            <w:tcW w:w="529" w:type="dxa"/>
          </w:tcPr>
          <w:p w14:paraId="4C91C172" w14:textId="6B61BA34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12</w:t>
            </w:r>
          </w:p>
        </w:tc>
        <w:tc>
          <w:tcPr>
            <w:tcW w:w="529" w:type="dxa"/>
          </w:tcPr>
          <w:p w14:paraId="0EB701B1" w14:textId="303C2792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DC89D86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44FD654" w14:textId="2E5E6025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Responsibilities of children at home and school</w:t>
            </w:r>
          </w:p>
        </w:tc>
        <w:tc>
          <w:tcPr>
            <w:tcW w:w="3420" w:type="dxa"/>
          </w:tcPr>
          <w:p w14:paraId="02E4AAFE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9808D2B" w14:textId="30513E3F" w:rsidR="009F593D" w:rsidRPr="0054710C" w:rsidRDefault="009F593D" w:rsidP="00F30B7D">
            <w:pPr>
              <w:pStyle w:val="ListParagraph"/>
              <w:numPr>
                <w:ilvl w:val="0"/>
                <w:numId w:val="45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54710C">
              <w:rPr>
                <w:rFonts w:ascii="Adobe Devanagari" w:hAnsi="Adobe Devanagari" w:cs="Adobe Devanagari"/>
                <w:bCs/>
              </w:rPr>
              <w:t>List Child Rights and Responsibilities at home and in the school,</w:t>
            </w:r>
          </w:p>
          <w:p w14:paraId="7E40AB93" w14:textId="77777777" w:rsidR="009F593D" w:rsidRDefault="009F593D" w:rsidP="00F30B7D">
            <w:pPr>
              <w:pStyle w:val="ListParagraph"/>
              <w:numPr>
                <w:ilvl w:val="0"/>
                <w:numId w:val="45"/>
              </w:numPr>
              <w:ind w:left="347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child responsibilities at school and at home</w:t>
            </w:r>
            <w:r w:rsidRPr="00DF5D46">
              <w:rPr>
                <w:rFonts w:ascii="Adobe Devanagari" w:hAnsi="Adobe Devanagari" w:cs="Adobe Devanagari"/>
                <w:bCs/>
              </w:rPr>
              <w:t>,</w:t>
            </w:r>
          </w:p>
          <w:p w14:paraId="75DE1447" w14:textId="51AE3BE2" w:rsidR="009F593D" w:rsidRPr="0054710C" w:rsidRDefault="009F593D" w:rsidP="00F30B7D">
            <w:pPr>
              <w:pStyle w:val="ListParagraph"/>
              <w:numPr>
                <w:ilvl w:val="0"/>
                <w:numId w:val="45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54710C">
              <w:rPr>
                <w:rFonts w:ascii="Adobe Devanagari" w:hAnsi="Adobe Devanagari" w:cs="Adobe Devanagari"/>
                <w:bCs/>
              </w:rPr>
              <w:t>appreciate the importance of child rights and responsibilities.</w:t>
            </w:r>
          </w:p>
        </w:tc>
        <w:tc>
          <w:tcPr>
            <w:tcW w:w="1440" w:type="dxa"/>
          </w:tcPr>
          <w:p w14:paraId="06D8C142" w14:textId="77777777" w:rsidR="009F593D" w:rsidRPr="00DF5D46" w:rsidRDefault="009F593D" w:rsidP="009F593D">
            <w:pPr>
              <w:rPr>
                <w:rFonts w:ascii="Adobe Devanagari" w:hAnsi="Adobe Devanagari" w:cs="Adobe Devanagari"/>
              </w:rPr>
            </w:pPr>
            <w:r w:rsidRPr="00DF5D46">
              <w:rPr>
                <w:rStyle w:val="fontstyle01"/>
                <w:rFonts w:ascii="Adobe Devanagari" w:hAnsi="Adobe Devanagari" w:cs="Adobe Devanagari"/>
              </w:rPr>
              <w:t>Why are child rights and responsibilities important at home and school?</w:t>
            </w:r>
          </w:p>
          <w:p w14:paraId="63BCD7BC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5D32A1C2" w14:textId="77777777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BF869AB" w14:textId="77777777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Times New Roman" w:hAnsi="Times New Roman" w:cs="Times New Roman"/>
                <w:bCs/>
              </w:rPr>
              <w:t>●</w:t>
            </w:r>
            <w:r w:rsidRPr="00DF5D46">
              <w:rPr>
                <w:rFonts w:ascii="Adobe Devanagari" w:hAnsi="Adobe Devanagari" w:cs="Adobe Devanagari"/>
                <w:bCs/>
              </w:rPr>
              <w:t xml:space="preserve"> use multimedia resources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explore responsibilities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children at home and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school (keeping peace,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caring for one another,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respect, keeping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environment clean, caring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for home and school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property),</w:t>
            </w:r>
          </w:p>
          <w:p w14:paraId="5EAD2F85" w14:textId="45BC3A9D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2934D644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Learners, dictionary, books, audio clips</w:t>
            </w:r>
          </w:p>
          <w:p w14:paraId="6B0CA7B9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Posters, resource person, a copy of the constitution, manila paper, crayons</w:t>
            </w:r>
          </w:p>
          <w:p w14:paraId="5F8B46D0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Learner’s book page 89</w:t>
            </w:r>
          </w:p>
          <w:p w14:paraId="3504F48F" w14:textId="7D2874E6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Our lives today environmental activities Teachers guide pg. 90-91</w:t>
            </w:r>
          </w:p>
        </w:tc>
        <w:tc>
          <w:tcPr>
            <w:tcW w:w="1530" w:type="dxa"/>
          </w:tcPr>
          <w:p w14:paraId="14198582" w14:textId="77777777" w:rsidR="009F593D" w:rsidRPr="00334791" w:rsidRDefault="009F593D" w:rsidP="009F593D">
            <w:pPr>
              <w:ind w:left="108" w:right="141"/>
              <w:rPr>
                <w:rFonts w:ascii="Adobe Devanagari" w:hAnsi="Adobe Devanagari" w:cs="Adobe Devanagari"/>
              </w:rPr>
            </w:pPr>
            <w:r w:rsidRPr="00334791">
              <w:rPr>
                <w:rFonts w:ascii="Adobe Devanagari" w:hAnsi="Adobe Devanagari" w:cs="Adobe Devanagari"/>
              </w:rPr>
              <w:t xml:space="preserve">Observation Oral questions Written </w:t>
            </w:r>
          </w:p>
          <w:p w14:paraId="1A26D35D" w14:textId="322379B6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questions</w:t>
            </w:r>
          </w:p>
        </w:tc>
        <w:tc>
          <w:tcPr>
            <w:tcW w:w="640" w:type="dxa"/>
          </w:tcPr>
          <w:p w14:paraId="5E876037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37E36A5D" w14:textId="77777777" w:rsidTr="00E4578E">
        <w:trPr>
          <w:cantSplit/>
          <w:trHeight w:val="440"/>
        </w:trPr>
        <w:tc>
          <w:tcPr>
            <w:tcW w:w="529" w:type="dxa"/>
          </w:tcPr>
          <w:p w14:paraId="5D758471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066D253" w14:textId="0EC6CEBB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39F6384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4B97CA0" w14:textId="715CC8F0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Responsibilities of children at home and school</w:t>
            </w:r>
          </w:p>
        </w:tc>
        <w:tc>
          <w:tcPr>
            <w:tcW w:w="3420" w:type="dxa"/>
          </w:tcPr>
          <w:p w14:paraId="6D99CA22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FEC7695" w14:textId="59A7393D" w:rsidR="009F593D" w:rsidRPr="0054710C" w:rsidRDefault="009F593D" w:rsidP="00F30B7D">
            <w:pPr>
              <w:pStyle w:val="ListParagraph"/>
              <w:numPr>
                <w:ilvl w:val="0"/>
                <w:numId w:val="46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54710C">
              <w:rPr>
                <w:rFonts w:ascii="Adobe Devanagari" w:hAnsi="Adobe Devanagari" w:cs="Adobe Devanagari"/>
                <w:bCs/>
              </w:rPr>
              <w:t>List Child Rights and Responsibilities at home and in the school,</w:t>
            </w:r>
          </w:p>
          <w:p w14:paraId="0D8CEC40" w14:textId="6605043C" w:rsidR="009F593D" w:rsidRDefault="009F593D" w:rsidP="00F30B7D">
            <w:pPr>
              <w:pStyle w:val="ListParagraph"/>
              <w:numPr>
                <w:ilvl w:val="0"/>
                <w:numId w:val="46"/>
              </w:numPr>
              <w:ind w:left="347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child responsibilities at school and at home</w:t>
            </w:r>
            <w:r w:rsidRPr="00DF5D46">
              <w:rPr>
                <w:rFonts w:ascii="Adobe Devanagari" w:hAnsi="Adobe Devanagari" w:cs="Adobe Devanagari"/>
                <w:bCs/>
              </w:rPr>
              <w:t>,</w:t>
            </w:r>
          </w:p>
          <w:p w14:paraId="2AEEB46B" w14:textId="012F4594" w:rsidR="009F593D" w:rsidRPr="0054710C" w:rsidRDefault="009F593D" w:rsidP="00F30B7D">
            <w:pPr>
              <w:pStyle w:val="ListParagraph"/>
              <w:numPr>
                <w:ilvl w:val="0"/>
                <w:numId w:val="46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54710C">
              <w:rPr>
                <w:rFonts w:ascii="Adobe Devanagari" w:hAnsi="Adobe Devanagari" w:cs="Adobe Devanagari"/>
                <w:bCs/>
              </w:rPr>
              <w:t>appreciate the importance of child rights and responsibilities.</w:t>
            </w:r>
          </w:p>
        </w:tc>
        <w:tc>
          <w:tcPr>
            <w:tcW w:w="1440" w:type="dxa"/>
          </w:tcPr>
          <w:p w14:paraId="2E54C98F" w14:textId="77777777" w:rsidR="009F593D" w:rsidRPr="00DF5D46" w:rsidRDefault="009F593D" w:rsidP="009F593D">
            <w:pPr>
              <w:rPr>
                <w:rFonts w:ascii="Adobe Devanagari" w:hAnsi="Adobe Devanagari" w:cs="Adobe Devanagari"/>
              </w:rPr>
            </w:pPr>
            <w:r w:rsidRPr="00DF5D46">
              <w:rPr>
                <w:rStyle w:val="fontstyle01"/>
                <w:rFonts w:ascii="Adobe Devanagari" w:hAnsi="Adobe Devanagari" w:cs="Adobe Devanagari"/>
              </w:rPr>
              <w:t>Why are child rights and responsibilities important at home and school?</w:t>
            </w:r>
          </w:p>
          <w:p w14:paraId="228C3990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05C5484C" w14:textId="77777777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C733AD0" w14:textId="77777777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Times New Roman" w:hAnsi="Times New Roman" w:cs="Times New Roman"/>
                <w:bCs/>
              </w:rPr>
              <w:t>●</w:t>
            </w:r>
            <w:r w:rsidRPr="00DF5D46">
              <w:rPr>
                <w:rFonts w:ascii="Adobe Devanagari" w:hAnsi="Adobe Devanagari" w:cs="Adobe Devanagari"/>
                <w:bCs/>
              </w:rPr>
              <w:t xml:space="preserve"> use multimedia resources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explore responsibilities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children at home and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school (keeping peace,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caring for one another,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respect, keeping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environment clean, caring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for home and school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property),</w:t>
            </w:r>
          </w:p>
          <w:p w14:paraId="78890C7C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340" w:type="dxa"/>
          </w:tcPr>
          <w:p w14:paraId="4CD6896C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Learners, dictionary, books, audio clips</w:t>
            </w:r>
          </w:p>
          <w:p w14:paraId="5D62C60E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Posters, resource person, a copy of the constitution, manila paper, crayons</w:t>
            </w:r>
          </w:p>
          <w:p w14:paraId="3154EE6A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Learner’s book page 89</w:t>
            </w:r>
          </w:p>
          <w:p w14:paraId="3CB0D7F6" w14:textId="224B1E7E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Our lives today environmental activities Teachers guide pg. 90-91</w:t>
            </w:r>
          </w:p>
        </w:tc>
        <w:tc>
          <w:tcPr>
            <w:tcW w:w="1530" w:type="dxa"/>
          </w:tcPr>
          <w:p w14:paraId="36DD9447" w14:textId="77777777" w:rsidR="009F593D" w:rsidRPr="00334791" w:rsidRDefault="009F593D" w:rsidP="009F593D">
            <w:pPr>
              <w:ind w:left="108" w:right="141"/>
              <w:rPr>
                <w:rFonts w:ascii="Adobe Devanagari" w:hAnsi="Adobe Devanagari" w:cs="Adobe Devanagari"/>
              </w:rPr>
            </w:pPr>
            <w:r w:rsidRPr="00334791">
              <w:rPr>
                <w:rFonts w:ascii="Adobe Devanagari" w:hAnsi="Adobe Devanagari" w:cs="Adobe Devanagari"/>
              </w:rPr>
              <w:t xml:space="preserve">Observation Oral questions Written </w:t>
            </w:r>
          </w:p>
          <w:p w14:paraId="6759D19B" w14:textId="6D8E2CB9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questions</w:t>
            </w:r>
          </w:p>
        </w:tc>
        <w:tc>
          <w:tcPr>
            <w:tcW w:w="640" w:type="dxa"/>
          </w:tcPr>
          <w:p w14:paraId="7BCB0DF5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0ED7F88D" w14:textId="77777777" w:rsidTr="00E4578E">
        <w:trPr>
          <w:cantSplit/>
          <w:trHeight w:val="440"/>
        </w:trPr>
        <w:tc>
          <w:tcPr>
            <w:tcW w:w="529" w:type="dxa"/>
          </w:tcPr>
          <w:p w14:paraId="2A743D17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85863E3" w14:textId="7BF5825E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1FCCEB7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A92EE63" w14:textId="5644EC80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Role playing responsibilities of children in school</w:t>
            </w:r>
          </w:p>
        </w:tc>
        <w:tc>
          <w:tcPr>
            <w:tcW w:w="3420" w:type="dxa"/>
          </w:tcPr>
          <w:p w14:paraId="456354CC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EB8E65C" w14:textId="2631A8CB" w:rsidR="009F593D" w:rsidRPr="008A7E6B" w:rsidRDefault="009F593D" w:rsidP="00F30B7D">
            <w:pPr>
              <w:pStyle w:val="ListParagraph"/>
              <w:numPr>
                <w:ilvl w:val="0"/>
                <w:numId w:val="47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8A7E6B">
              <w:rPr>
                <w:rFonts w:ascii="Adobe Devanagari" w:hAnsi="Adobe Devanagari" w:cs="Adobe Devanagari"/>
                <w:bCs/>
              </w:rPr>
              <w:t>state the responsibilities of a child,</w:t>
            </w:r>
          </w:p>
          <w:p w14:paraId="73FFAF04" w14:textId="77777777" w:rsidR="009F593D" w:rsidRDefault="009F593D" w:rsidP="00F30B7D">
            <w:pPr>
              <w:pStyle w:val="ListParagraph"/>
              <w:numPr>
                <w:ilvl w:val="0"/>
                <w:numId w:val="47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Adobe Devanagari" w:hAnsi="Adobe Devanagari" w:cs="Adobe Devanagari"/>
                <w:bCs/>
              </w:rPr>
              <w:t>carry out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responsibilities of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child at home and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school,</w:t>
            </w:r>
          </w:p>
          <w:p w14:paraId="51D036BD" w14:textId="15583541" w:rsidR="009F593D" w:rsidRPr="008A7E6B" w:rsidRDefault="009F593D" w:rsidP="00F30B7D">
            <w:pPr>
              <w:pStyle w:val="ListParagraph"/>
              <w:numPr>
                <w:ilvl w:val="0"/>
                <w:numId w:val="47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8A7E6B">
              <w:rPr>
                <w:rFonts w:ascii="Adobe Devanagari" w:hAnsi="Adobe Devanagari" w:cs="Adobe Devanagari"/>
                <w:bCs/>
              </w:rPr>
              <w:t>appreciate the importance of child rights and responsibilities.</w:t>
            </w:r>
          </w:p>
        </w:tc>
        <w:tc>
          <w:tcPr>
            <w:tcW w:w="1440" w:type="dxa"/>
          </w:tcPr>
          <w:p w14:paraId="33A8A975" w14:textId="77777777" w:rsidR="009F593D" w:rsidRPr="00DF5D46" w:rsidRDefault="009F593D" w:rsidP="009F593D">
            <w:pPr>
              <w:rPr>
                <w:rFonts w:ascii="Adobe Devanagari" w:hAnsi="Adobe Devanagari" w:cs="Adobe Devanagari"/>
              </w:rPr>
            </w:pPr>
            <w:r w:rsidRPr="00DF5D46">
              <w:rPr>
                <w:rStyle w:val="fontstyle01"/>
                <w:rFonts w:ascii="Adobe Devanagari" w:hAnsi="Adobe Devanagari" w:cs="Adobe Devanagari"/>
              </w:rPr>
              <w:t>Why are child rights and responsibilities important at home and school?</w:t>
            </w:r>
          </w:p>
          <w:p w14:paraId="3BD0DB49" w14:textId="1C7DE4C6" w:rsidR="009F593D" w:rsidRPr="00FD4965" w:rsidRDefault="009F593D" w:rsidP="009F593D">
            <w:pPr>
              <w:rPr>
                <w:rFonts w:ascii="Adobe Devanagari" w:hAnsi="Adobe Devanagari" w:cs="Adobe Devanagari"/>
                <w:bCs/>
                <w:i/>
                <w:iCs/>
              </w:rPr>
            </w:pPr>
          </w:p>
        </w:tc>
        <w:tc>
          <w:tcPr>
            <w:tcW w:w="3240" w:type="dxa"/>
          </w:tcPr>
          <w:p w14:paraId="47EAC9B9" w14:textId="77777777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6794534" w14:textId="61217B1D" w:rsidR="009F593D" w:rsidRPr="005679C9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Times New Roman" w:hAnsi="Times New Roman" w:cs="Times New Roman"/>
                <w:bCs/>
              </w:rPr>
              <w:t>●</w:t>
            </w:r>
            <w:r w:rsidRPr="00DF5D46">
              <w:rPr>
                <w:rFonts w:ascii="Adobe Devanagari" w:hAnsi="Adobe Devanagari" w:cs="Adobe Devanagari"/>
                <w:bCs/>
              </w:rPr>
              <w:t xml:space="preserve"> develop teamwork when role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679C9">
              <w:rPr>
                <w:rFonts w:ascii="Adobe Devanagari" w:hAnsi="Adobe Devanagari" w:cs="Adobe Devanagari"/>
                <w:bCs/>
              </w:rPr>
              <w:t>playing responsibilities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679C9">
              <w:rPr>
                <w:rFonts w:ascii="Adobe Devanagari" w:hAnsi="Adobe Devanagari" w:cs="Adobe Devanagari"/>
                <w:bCs/>
              </w:rPr>
              <w:t>children in school,</w:t>
            </w:r>
          </w:p>
          <w:p w14:paraId="3CBF0B25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5679C9">
              <w:rPr>
                <w:rFonts w:ascii="Times New Roman" w:hAnsi="Times New Roman" w:cs="Times New Roman"/>
                <w:bCs/>
              </w:rPr>
              <w:t>●</w:t>
            </w:r>
            <w:r w:rsidRPr="005679C9">
              <w:rPr>
                <w:rFonts w:ascii="Adobe Devanagari" w:hAnsi="Adobe Devanagari" w:cs="Adobe Devanagari"/>
                <w:bCs/>
              </w:rPr>
              <w:t xml:space="preserve"> enhance social equity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679C9">
              <w:rPr>
                <w:rFonts w:ascii="Adobe Devanagari" w:hAnsi="Adobe Devanagari" w:cs="Adobe Devanagari"/>
                <w:bCs/>
              </w:rPr>
              <w:t>performing age-appropriate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679C9">
              <w:rPr>
                <w:rFonts w:ascii="Adobe Devanagari" w:hAnsi="Adobe Devanagari" w:cs="Adobe Devanagari"/>
                <w:bCs/>
              </w:rPr>
              <w:t>responsibilities at school.</w:t>
            </w:r>
          </w:p>
        </w:tc>
        <w:tc>
          <w:tcPr>
            <w:tcW w:w="2340" w:type="dxa"/>
          </w:tcPr>
          <w:p w14:paraId="46A979C6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Learners, dictionary, books, audio clips</w:t>
            </w:r>
          </w:p>
          <w:p w14:paraId="6EB1894D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Posters, resource person, a copy of the constitution, manila paper, crayons</w:t>
            </w:r>
          </w:p>
          <w:p w14:paraId="2BED5027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Learner’s book page 89</w:t>
            </w:r>
          </w:p>
          <w:p w14:paraId="0560B2E3" w14:textId="4A28A15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Our lives today environmental activities Teachers guide pg. 90-91</w:t>
            </w:r>
          </w:p>
        </w:tc>
        <w:tc>
          <w:tcPr>
            <w:tcW w:w="1530" w:type="dxa"/>
          </w:tcPr>
          <w:p w14:paraId="13C250CA" w14:textId="77777777" w:rsidR="009F593D" w:rsidRPr="00334791" w:rsidRDefault="009F593D" w:rsidP="009F593D">
            <w:pPr>
              <w:ind w:left="108" w:right="141"/>
              <w:rPr>
                <w:rFonts w:ascii="Adobe Devanagari" w:hAnsi="Adobe Devanagari" w:cs="Adobe Devanagari"/>
              </w:rPr>
            </w:pPr>
            <w:r w:rsidRPr="00334791">
              <w:rPr>
                <w:rFonts w:ascii="Adobe Devanagari" w:hAnsi="Adobe Devanagari" w:cs="Adobe Devanagari"/>
              </w:rPr>
              <w:t xml:space="preserve">Observation Oral questions Written </w:t>
            </w:r>
          </w:p>
          <w:p w14:paraId="69BB5D85" w14:textId="20A2021E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questions</w:t>
            </w:r>
          </w:p>
        </w:tc>
        <w:tc>
          <w:tcPr>
            <w:tcW w:w="640" w:type="dxa"/>
          </w:tcPr>
          <w:p w14:paraId="53FF93DA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F593D" w:rsidRPr="00ED59A5" w14:paraId="6B6957F1" w14:textId="77777777" w:rsidTr="00E4578E">
        <w:trPr>
          <w:cantSplit/>
          <w:trHeight w:val="440"/>
        </w:trPr>
        <w:tc>
          <w:tcPr>
            <w:tcW w:w="529" w:type="dxa"/>
          </w:tcPr>
          <w:p w14:paraId="0E66F159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E4598AF" w14:textId="14975752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6EFF31A3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F201FAB" w14:textId="06CA4A86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Role playing responsibilities of children In school</w:t>
            </w:r>
          </w:p>
        </w:tc>
        <w:tc>
          <w:tcPr>
            <w:tcW w:w="3420" w:type="dxa"/>
          </w:tcPr>
          <w:p w14:paraId="03FE32F2" w14:textId="77777777" w:rsidR="009F593D" w:rsidRDefault="009F593D" w:rsidP="009F593D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9F532B3" w14:textId="3F54B6EA" w:rsidR="009F593D" w:rsidRPr="00F470C9" w:rsidRDefault="009F593D" w:rsidP="00F30B7D">
            <w:pPr>
              <w:pStyle w:val="ListParagraph"/>
              <w:numPr>
                <w:ilvl w:val="0"/>
                <w:numId w:val="48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F470C9">
              <w:rPr>
                <w:rFonts w:ascii="Adobe Devanagari" w:hAnsi="Adobe Devanagari" w:cs="Adobe Devanagari"/>
                <w:bCs/>
              </w:rPr>
              <w:t>state the responsibilities of a child,</w:t>
            </w:r>
          </w:p>
          <w:p w14:paraId="1C073CFD" w14:textId="77777777" w:rsidR="009F593D" w:rsidRDefault="009F593D" w:rsidP="00F30B7D">
            <w:pPr>
              <w:pStyle w:val="ListParagraph"/>
              <w:numPr>
                <w:ilvl w:val="0"/>
                <w:numId w:val="48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Adobe Devanagari" w:hAnsi="Adobe Devanagari" w:cs="Adobe Devanagari"/>
                <w:bCs/>
              </w:rPr>
              <w:t>carry out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responsibilities of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child at home and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5D46">
              <w:rPr>
                <w:rFonts w:ascii="Adobe Devanagari" w:hAnsi="Adobe Devanagari" w:cs="Adobe Devanagari"/>
                <w:bCs/>
              </w:rPr>
              <w:t>school,</w:t>
            </w:r>
          </w:p>
          <w:p w14:paraId="1E6BBADD" w14:textId="41C77604" w:rsidR="009F593D" w:rsidRPr="00F470C9" w:rsidRDefault="009F593D" w:rsidP="00F30B7D">
            <w:pPr>
              <w:pStyle w:val="ListParagraph"/>
              <w:numPr>
                <w:ilvl w:val="0"/>
                <w:numId w:val="48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F470C9">
              <w:rPr>
                <w:rFonts w:ascii="Adobe Devanagari" w:hAnsi="Adobe Devanagari" w:cs="Adobe Devanagari"/>
                <w:bCs/>
              </w:rPr>
              <w:t>appreciate the importance of child rights and responsibilities.</w:t>
            </w:r>
          </w:p>
        </w:tc>
        <w:tc>
          <w:tcPr>
            <w:tcW w:w="1440" w:type="dxa"/>
          </w:tcPr>
          <w:p w14:paraId="5B862393" w14:textId="77777777" w:rsidR="009F593D" w:rsidRPr="00DF5D46" w:rsidRDefault="009F593D" w:rsidP="009F593D">
            <w:pPr>
              <w:rPr>
                <w:rFonts w:ascii="Adobe Devanagari" w:hAnsi="Adobe Devanagari" w:cs="Adobe Devanagari"/>
              </w:rPr>
            </w:pPr>
            <w:r w:rsidRPr="00DF5D46">
              <w:rPr>
                <w:rStyle w:val="fontstyle01"/>
                <w:rFonts w:ascii="Adobe Devanagari" w:hAnsi="Adobe Devanagari" w:cs="Adobe Devanagari"/>
              </w:rPr>
              <w:t>Why are child rights and responsibilities important at home and school?</w:t>
            </w:r>
          </w:p>
          <w:p w14:paraId="25EC7EA9" w14:textId="79556164" w:rsidR="009F593D" w:rsidRPr="0054710C" w:rsidRDefault="009F593D" w:rsidP="009F593D">
            <w:pPr>
              <w:rPr>
                <w:rFonts w:ascii="Adobe Devanagari" w:hAnsi="Adobe Devanagari" w:cs="Adobe Devanagari"/>
              </w:rPr>
            </w:pPr>
          </w:p>
        </w:tc>
        <w:tc>
          <w:tcPr>
            <w:tcW w:w="3240" w:type="dxa"/>
          </w:tcPr>
          <w:p w14:paraId="440FAE1F" w14:textId="77777777" w:rsidR="009F593D" w:rsidRPr="00DF5D46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CC3F315" w14:textId="2897AE6F" w:rsidR="009F593D" w:rsidRPr="005679C9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DF5D46">
              <w:rPr>
                <w:rFonts w:ascii="Times New Roman" w:hAnsi="Times New Roman" w:cs="Times New Roman"/>
                <w:bCs/>
              </w:rPr>
              <w:t>●</w:t>
            </w:r>
            <w:r w:rsidRPr="00DF5D46">
              <w:rPr>
                <w:rFonts w:ascii="Adobe Devanagari" w:hAnsi="Adobe Devanagari" w:cs="Adobe Devanagari"/>
                <w:bCs/>
              </w:rPr>
              <w:t xml:space="preserve"> develop teamwork when role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679C9">
              <w:rPr>
                <w:rFonts w:ascii="Adobe Devanagari" w:hAnsi="Adobe Devanagari" w:cs="Adobe Devanagari"/>
                <w:bCs/>
              </w:rPr>
              <w:t>playing responsibilities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679C9">
              <w:rPr>
                <w:rFonts w:ascii="Adobe Devanagari" w:hAnsi="Adobe Devanagari" w:cs="Adobe Devanagari"/>
                <w:bCs/>
              </w:rPr>
              <w:t>children in school,</w:t>
            </w:r>
          </w:p>
          <w:p w14:paraId="081B5287" w14:textId="77777777" w:rsidR="009F593D" w:rsidRPr="00FD4965" w:rsidRDefault="009F593D" w:rsidP="009F593D">
            <w:pPr>
              <w:rPr>
                <w:rFonts w:ascii="Adobe Devanagari" w:hAnsi="Adobe Devanagari" w:cs="Adobe Devanagari"/>
                <w:bCs/>
              </w:rPr>
            </w:pPr>
            <w:r w:rsidRPr="005679C9">
              <w:rPr>
                <w:rFonts w:ascii="Times New Roman" w:hAnsi="Times New Roman" w:cs="Times New Roman"/>
                <w:bCs/>
              </w:rPr>
              <w:t>●</w:t>
            </w:r>
            <w:r w:rsidRPr="005679C9">
              <w:rPr>
                <w:rFonts w:ascii="Adobe Devanagari" w:hAnsi="Adobe Devanagari" w:cs="Adobe Devanagari"/>
                <w:bCs/>
              </w:rPr>
              <w:t xml:space="preserve"> enhance social equity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679C9">
              <w:rPr>
                <w:rFonts w:ascii="Adobe Devanagari" w:hAnsi="Adobe Devanagari" w:cs="Adobe Devanagari"/>
                <w:bCs/>
              </w:rPr>
              <w:t>performing age-appropriate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679C9">
              <w:rPr>
                <w:rFonts w:ascii="Adobe Devanagari" w:hAnsi="Adobe Devanagari" w:cs="Adobe Devanagari"/>
                <w:bCs/>
              </w:rPr>
              <w:t>responsibilities at school.</w:t>
            </w:r>
          </w:p>
        </w:tc>
        <w:tc>
          <w:tcPr>
            <w:tcW w:w="2340" w:type="dxa"/>
          </w:tcPr>
          <w:p w14:paraId="664A1443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Learners, dictionary, books, audio clips</w:t>
            </w:r>
          </w:p>
          <w:p w14:paraId="42F82EA0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Posters, resource person, a copy of the constitution, manila paper, crayons</w:t>
            </w:r>
          </w:p>
          <w:p w14:paraId="46218A44" w14:textId="77777777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Learner’s book page 89</w:t>
            </w:r>
          </w:p>
          <w:p w14:paraId="045156BB" w14:textId="0FC219E3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Our lives today environmental activities Teachers guide pg. 90-91</w:t>
            </w:r>
          </w:p>
        </w:tc>
        <w:tc>
          <w:tcPr>
            <w:tcW w:w="1530" w:type="dxa"/>
          </w:tcPr>
          <w:p w14:paraId="2467E25F" w14:textId="77777777" w:rsidR="009F593D" w:rsidRPr="00334791" w:rsidRDefault="009F593D" w:rsidP="009F593D">
            <w:pPr>
              <w:ind w:left="108" w:right="141"/>
              <w:rPr>
                <w:rFonts w:ascii="Adobe Devanagari" w:hAnsi="Adobe Devanagari" w:cs="Adobe Devanagari"/>
              </w:rPr>
            </w:pPr>
            <w:r w:rsidRPr="00334791">
              <w:rPr>
                <w:rFonts w:ascii="Adobe Devanagari" w:hAnsi="Adobe Devanagari" w:cs="Adobe Devanagari"/>
              </w:rPr>
              <w:t xml:space="preserve">Observation Oral questions Written </w:t>
            </w:r>
          </w:p>
          <w:p w14:paraId="3F78FF34" w14:textId="4064263C" w:rsidR="009F593D" w:rsidRPr="00334791" w:rsidRDefault="009F593D" w:rsidP="009F593D">
            <w:pPr>
              <w:rPr>
                <w:rFonts w:ascii="Adobe Devanagari" w:hAnsi="Adobe Devanagari" w:cs="Adobe Devanagari"/>
                <w:b/>
              </w:rPr>
            </w:pPr>
            <w:r w:rsidRPr="00334791">
              <w:rPr>
                <w:rFonts w:ascii="Adobe Devanagari" w:hAnsi="Adobe Devanagari" w:cs="Adobe Devanagari"/>
              </w:rPr>
              <w:t>questions</w:t>
            </w:r>
          </w:p>
        </w:tc>
        <w:tc>
          <w:tcPr>
            <w:tcW w:w="640" w:type="dxa"/>
          </w:tcPr>
          <w:p w14:paraId="1FE33B5E" w14:textId="77777777" w:rsidR="009F593D" w:rsidRPr="00BB30F7" w:rsidRDefault="009F593D" w:rsidP="009F593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2B269E" w:rsidRPr="00ED59A5" w14:paraId="02612919" w14:textId="77777777" w:rsidTr="00E4578E">
        <w:trPr>
          <w:cantSplit/>
          <w:trHeight w:val="440"/>
        </w:trPr>
        <w:tc>
          <w:tcPr>
            <w:tcW w:w="529" w:type="dxa"/>
          </w:tcPr>
          <w:p w14:paraId="435FADBD" w14:textId="7BAF8D5E" w:rsidR="002B269E" w:rsidRPr="00BB30F7" w:rsidRDefault="002B269E" w:rsidP="002B26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13</w:t>
            </w:r>
          </w:p>
        </w:tc>
        <w:tc>
          <w:tcPr>
            <w:tcW w:w="529" w:type="dxa"/>
          </w:tcPr>
          <w:p w14:paraId="489908CC" w14:textId="42AA8F98" w:rsidR="002B269E" w:rsidRPr="00BB30F7" w:rsidRDefault="002B269E" w:rsidP="002B26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1F34B7C" w14:textId="34BAA53C" w:rsidR="002B269E" w:rsidRPr="00BB30F7" w:rsidRDefault="002B269E" w:rsidP="002B26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Our Market</w:t>
            </w:r>
          </w:p>
        </w:tc>
        <w:tc>
          <w:tcPr>
            <w:tcW w:w="1350" w:type="dxa"/>
          </w:tcPr>
          <w:p w14:paraId="5DA39190" w14:textId="06AA3533" w:rsidR="002B269E" w:rsidRPr="00BB30F7" w:rsidRDefault="002B269E" w:rsidP="002B26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Physical features on the ways to the market</w:t>
            </w:r>
          </w:p>
        </w:tc>
        <w:tc>
          <w:tcPr>
            <w:tcW w:w="3420" w:type="dxa"/>
          </w:tcPr>
          <w:p w14:paraId="7D46C7CA" w14:textId="77777777" w:rsidR="002B269E" w:rsidRDefault="002B269E" w:rsidP="002B269E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1D76B2A" w14:textId="77777777" w:rsidR="002B269E" w:rsidRDefault="002B269E" w:rsidP="00F30B7D">
            <w:pPr>
              <w:pStyle w:val="ListParagraph"/>
              <w:numPr>
                <w:ilvl w:val="0"/>
                <w:numId w:val="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7616EB">
              <w:rPr>
                <w:rFonts w:ascii="Adobe Devanagari" w:hAnsi="Adobe Devanagari" w:cs="Adobe Devanagari"/>
                <w:bCs/>
              </w:rPr>
              <w:t>identify physical features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on the way to the market,</w:t>
            </w:r>
          </w:p>
          <w:p w14:paraId="51F8C316" w14:textId="1ADB7537" w:rsidR="002B269E" w:rsidRDefault="002B269E" w:rsidP="00F30B7D">
            <w:pPr>
              <w:pStyle w:val="ListParagraph"/>
              <w:numPr>
                <w:ilvl w:val="0"/>
                <w:numId w:val="7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and colour physical features</w:t>
            </w:r>
          </w:p>
          <w:p w14:paraId="67142005" w14:textId="1D2C0DCB" w:rsidR="002B269E" w:rsidRPr="007616EB" w:rsidRDefault="002B269E" w:rsidP="00F30B7D">
            <w:pPr>
              <w:pStyle w:val="ListParagraph"/>
              <w:numPr>
                <w:ilvl w:val="0"/>
                <w:numId w:val="7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physical features.</w:t>
            </w:r>
          </w:p>
        </w:tc>
        <w:tc>
          <w:tcPr>
            <w:tcW w:w="1440" w:type="dxa"/>
          </w:tcPr>
          <w:p w14:paraId="0B3D4340" w14:textId="77777777" w:rsidR="002B269E" w:rsidRPr="007616EB" w:rsidRDefault="002B269E" w:rsidP="002B269E">
            <w:pPr>
              <w:rPr>
                <w:rFonts w:ascii="Adobe Devanagari" w:hAnsi="Adobe Devanagari" w:cs="Adobe Devanagari"/>
              </w:rPr>
            </w:pPr>
            <w:r w:rsidRPr="007616EB">
              <w:rPr>
                <w:rStyle w:val="fontstyle01"/>
                <w:rFonts w:ascii="Adobe Devanagari" w:hAnsi="Adobe Devanagari" w:cs="Adobe Devanagari"/>
              </w:rPr>
              <w:t>How can you locate your local market?</w:t>
            </w:r>
          </w:p>
          <w:p w14:paraId="0A1D5070" w14:textId="5AE0F4E2" w:rsidR="002B269E" w:rsidRPr="00BB30F7" w:rsidRDefault="002B269E" w:rsidP="002B26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1DE89F12" w14:textId="77777777" w:rsidR="002B269E" w:rsidRPr="007616EB" w:rsidRDefault="002B269E" w:rsidP="002B269E">
            <w:pPr>
              <w:rPr>
                <w:rFonts w:ascii="Adobe Devanagari" w:hAnsi="Adobe Devanagari" w:cs="Adobe Devanagari"/>
                <w:bCs/>
              </w:rPr>
            </w:pPr>
            <w:r w:rsidRPr="007616EB">
              <w:rPr>
                <w:rFonts w:ascii="Adobe Devanagari" w:hAnsi="Adobe Devanagari" w:cs="Adobe Devanagari"/>
                <w:bCs/>
              </w:rPr>
              <w:t>The learner is guide to:</w:t>
            </w:r>
          </w:p>
          <w:p w14:paraId="6A9489DC" w14:textId="2706BDD5" w:rsidR="002B269E" w:rsidRPr="007616EB" w:rsidRDefault="002B269E" w:rsidP="002B269E">
            <w:pPr>
              <w:rPr>
                <w:rFonts w:ascii="Adobe Devanagari" w:hAnsi="Adobe Devanagari" w:cs="Adobe Devanagari"/>
                <w:bCs/>
              </w:rPr>
            </w:pPr>
            <w:r w:rsidRPr="007616EB">
              <w:rPr>
                <w:rFonts w:ascii="Times New Roman" w:hAnsi="Times New Roman" w:cs="Times New Roman"/>
                <w:bCs/>
              </w:rPr>
              <w:t>●</w:t>
            </w:r>
            <w:r w:rsidRPr="007616EB">
              <w:rPr>
                <w:rFonts w:ascii="Adobe Devanagari" w:hAnsi="Adobe Devanagari" w:cs="Adobe Devanagari"/>
                <w:bCs/>
              </w:rPr>
              <w:t xml:space="preserve"> think, pair and share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physical features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the way to the market,</w:t>
            </w:r>
          </w:p>
          <w:p w14:paraId="3C4E9499" w14:textId="561571CA" w:rsidR="002B269E" w:rsidRPr="007616EB" w:rsidRDefault="002B269E" w:rsidP="002B269E">
            <w:pPr>
              <w:rPr>
                <w:rFonts w:ascii="Adobe Devanagari" w:hAnsi="Adobe Devanagari" w:cs="Adobe Devanagari"/>
                <w:bCs/>
              </w:rPr>
            </w:pPr>
            <w:r w:rsidRPr="007616EB">
              <w:rPr>
                <w:rFonts w:ascii="Times New Roman" w:hAnsi="Times New Roman" w:cs="Times New Roman"/>
                <w:bCs/>
              </w:rPr>
              <w:t>●</w:t>
            </w:r>
            <w:r w:rsidRPr="007616EB">
              <w:rPr>
                <w:rFonts w:ascii="Adobe Devanagari" w:hAnsi="Adobe Devanagari" w:cs="Adobe Devanagari"/>
                <w:bCs/>
              </w:rPr>
              <w:t xml:space="preserve"> find out from a parent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or guardian some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the main physical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features found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way to the local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market,</w:t>
            </w:r>
          </w:p>
          <w:p w14:paraId="10B0737F" w14:textId="1BDE49E6" w:rsidR="002B269E" w:rsidRPr="007616EB" w:rsidRDefault="002B269E" w:rsidP="002B269E">
            <w:pPr>
              <w:rPr>
                <w:rFonts w:ascii="Adobe Devanagari" w:hAnsi="Adobe Devanagari" w:cs="Adobe Devanagari"/>
                <w:bCs/>
              </w:rPr>
            </w:pPr>
            <w:r w:rsidRPr="007616EB">
              <w:rPr>
                <w:rFonts w:ascii="Times New Roman" w:hAnsi="Times New Roman" w:cs="Times New Roman"/>
                <w:bCs/>
              </w:rPr>
              <w:t>●</w:t>
            </w:r>
            <w:r w:rsidRPr="007616EB">
              <w:rPr>
                <w:rFonts w:ascii="Adobe Devanagari" w:hAnsi="Adobe Devanagari" w:cs="Adobe Devanagari"/>
                <w:bCs/>
              </w:rPr>
              <w:t xml:space="preserve"> draw and colour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physical features</w:t>
            </w:r>
          </w:p>
          <w:p w14:paraId="21A38C64" w14:textId="16211072" w:rsidR="002B269E" w:rsidRPr="007616EB" w:rsidRDefault="002B269E" w:rsidP="002B269E">
            <w:pPr>
              <w:rPr>
                <w:rFonts w:ascii="Adobe Devanagari" w:hAnsi="Adobe Devanagari" w:cs="Adobe Devanagari"/>
                <w:bCs/>
              </w:rPr>
            </w:pPr>
            <w:r w:rsidRPr="007616EB">
              <w:rPr>
                <w:rFonts w:ascii="Adobe Devanagari" w:hAnsi="Adobe Devanagari" w:cs="Adobe Devanagari"/>
                <w:bCs/>
              </w:rPr>
              <w:t>(Rivers, bridges,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buildings, worship</w:t>
            </w:r>
          </w:p>
          <w:p w14:paraId="1B39AE7B" w14:textId="77777777" w:rsidR="002B269E" w:rsidRPr="007616EB" w:rsidRDefault="002B269E" w:rsidP="002B269E">
            <w:pPr>
              <w:rPr>
                <w:rFonts w:ascii="Adobe Devanagari" w:hAnsi="Adobe Devanagari" w:cs="Adobe Devanagari"/>
                <w:bCs/>
              </w:rPr>
            </w:pPr>
            <w:r w:rsidRPr="007616EB">
              <w:rPr>
                <w:rFonts w:ascii="Adobe Devanagari" w:hAnsi="Adobe Devanagari" w:cs="Adobe Devanagari"/>
                <w:bCs/>
              </w:rPr>
              <w:t>places) found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way to the local</w:t>
            </w:r>
          </w:p>
          <w:p w14:paraId="0EE76952" w14:textId="77777777" w:rsidR="002B269E" w:rsidRPr="00FD4965" w:rsidRDefault="002B269E" w:rsidP="002B269E">
            <w:pPr>
              <w:rPr>
                <w:rFonts w:ascii="Adobe Devanagari" w:hAnsi="Adobe Devanagari" w:cs="Adobe Devanagari"/>
                <w:bCs/>
              </w:rPr>
            </w:pPr>
            <w:r w:rsidRPr="007616EB">
              <w:rPr>
                <w:rFonts w:ascii="Adobe Devanagari" w:hAnsi="Adobe Devanagari" w:cs="Adobe Devanagari"/>
                <w:bCs/>
              </w:rPr>
              <w:t>market,</w:t>
            </w:r>
          </w:p>
        </w:tc>
        <w:tc>
          <w:tcPr>
            <w:tcW w:w="2340" w:type="dxa"/>
          </w:tcPr>
          <w:p w14:paraId="6DC58C04" w14:textId="77777777" w:rsidR="002B269E" w:rsidRPr="002B269E" w:rsidRDefault="002B269E" w:rsidP="002B269E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2B269E">
              <w:rPr>
                <w:rFonts w:ascii="Adobe Devanagari" w:hAnsi="Adobe Devanagari" w:cs="Adobe Devanagari"/>
                <w:szCs w:val="16"/>
              </w:rPr>
              <w:t>Learners, dictionary, books, real objects</w:t>
            </w:r>
          </w:p>
          <w:p w14:paraId="4E996E50" w14:textId="77777777" w:rsidR="002B269E" w:rsidRPr="002B269E" w:rsidRDefault="002B269E" w:rsidP="002B269E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2B269E">
              <w:rPr>
                <w:rFonts w:ascii="Adobe Devanagari" w:hAnsi="Adobe Devanagari" w:cs="Adobe Devanagari"/>
                <w:szCs w:val="16"/>
              </w:rPr>
              <w:t>Flash cards, pictures</w:t>
            </w:r>
          </w:p>
          <w:p w14:paraId="6F29CC73" w14:textId="77777777" w:rsidR="002B269E" w:rsidRPr="002B269E" w:rsidRDefault="002B269E" w:rsidP="002B269E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2B269E">
              <w:rPr>
                <w:rFonts w:ascii="Adobe Devanagari" w:hAnsi="Adobe Devanagari" w:cs="Adobe Devanagari"/>
                <w:szCs w:val="16"/>
              </w:rPr>
              <w:t>Learner’s book page 59-60</w:t>
            </w:r>
          </w:p>
          <w:p w14:paraId="1A4D988B" w14:textId="31954C5E" w:rsidR="002B269E" w:rsidRPr="002B269E" w:rsidRDefault="002B269E" w:rsidP="002B269E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2B269E">
              <w:rPr>
                <w:rFonts w:ascii="Adobe Devanagari" w:hAnsi="Adobe Devanagari" w:cs="Adobe Devanagari"/>
                <w:szCs w:val="16"/>
              </w:rPr>
              <w:t>Our lives today environmental activities Teachers guide pg. 67-68</w:t>
            </w:r>
          </w:p>
        </w:tc>
        <w:tc>
          <w:tcPr>
            <w:tcW w:w="1530" w:type="dxa"/>
          </w:tcPr>
          <w:p w14:paraId="479F7DE7" w14:textId="77777777" w:rsidR="002B269E" w:rsidRPr="002B269E" w:rsidRDefault="002B269E" w:rsidP="002B269E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2B269E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2DE1D986" w14:textId="4CADD2E5" w:rsidR="002B269E" w:rsidRPr="002B269E" w:rsidRDefault="002B269E" w:rsidP="002B269E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2B269E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4C62B907" w14:textId="77777777" w:rsidR="002B269E" w:rsidRPr="00BB30F7" w:rsidRDefault="002B269E" w:rsidP="002B269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2B269E" w:rsidRPr="00ED59A5" w14:paraId="2C7F0F98" w14:textId="77777777" w:rsidTr="00E4578E">
        <w:trPr>
          <w:cantSplit/>
          <w:trHeight w:val="440"/>
        </w:trPr>
        <w:tc>
          <w:tcPr>
            <w:tcW w:w="529" w:type="dxa"/>
          </w:tcPr>
          <w:p w14:paraId="6472589B" w14:textId="77777777" w:rsidR="002B269E" w:rsidRPr="00BB30F7" w:rsidRDefault="002B269E" w:rsidP="002B26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1BE18D1" w14:textId="24538BBE" w:rsidR="002B269E" w:rsidRPr="00BB30F7" w:rsidRDefault="002B269E" w:rsidP="002B26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4CAC0A0" w14:textId="77777777" w:rsidR="002B269E" w:rsidRPr="00BB30F7" w:rsidRDefault="002B269E" w:rsidP="002B26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14C8488" w14:textId="1B90A963" w:rsidR="002B269E" w:rsidRPr="00BB30F7" w:rsidRDefault="002B269E" w:rsidP="002B26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Physical features on the ways to the market</w:t>
            </w:r>
          </w:p>
        </w:tc>
        <w:tc>
          <w:tcPr>
            <w:tcW w:w="3420" w:type="dxa"/>
          </w:tcPr>
          <w:p w14:paraId="0061603B" w14:textId="77777777" w:rsidR="002B269E" w:rsidRDefault="002B269E" w:rsidP="002B269E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2B55C73" w14:textId="620D40D7" w:rsidR="002B269E" w:rsidRPr="003B5949" w:rsidRDefault="002B269E" w:rsidP="00F30B7D">
            <w:pPr>
              <w:pStyle w:val="ListParagraph"/>
              <w:numPr>
                <w:ilvl w:val="0"/>
                <w:numId w:val="49"/>
              </w:numPr>
              <w:ind w:left="257"/>
              <w:rPr>
                <w:rFonts w:ascii="Adobe Devanagari" w:hAnsi="Adobe Devanagari" w:cs="Adobe Devanagari"/>
                <w:bCs/>
              </w:rPr>
            </w:pPr>
            <w:r w:rsidRPr="003B5949">
              <w:rPr>
                <w:rFonts w:ascii="Adobe Devanagari" w:hAnsi="Adobe Devanagari" w:cs="Adobe Devanagari"/>
                <w:bCs/>
              </w:rPr>
              <w:t>identify physical features on the way to the market,</w:t>
            </w:r>
          </w:p>
          <w:p w14:paraId="4D563CE3" w14:textId="77777777" w:rsidR="002B269E" w:rsidRDefault="002B269E" w:rsidP="00F30B7D">
            <w:pPr>
              <w:pStyle w:val="ListParagraph"/>
              <w:numPr>
                <w:ilvl w:val="0"/>
                <w:numId w:val="49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and colour physical features</w:t>
            </w:r>
          </w:p>
          <w:p w14:paraId="5F85170B" w14:textId="22E1D933" w:rsidR="002B269E" w:rsidRPr="003B5949" w:rsidRDefault="002B269E" w:rsidP="00F30B7D">
            <w:pPr>
              <w:pStyle w:val="ListParagraph"/>
              <w:numPr>
                <w:ilvl w:val="0"/>
                <w:numId w:val="49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3B5949">
              <w:rPr>
                <w:rFonts w:ascii="Adobe Devanagari" w:hAnsi="Adobe Devanagari" w:cs="Adobe Devanagari"/>
                <w:bCs/>
              </w:rPr>
              <w:t>appreciate the importance of physical features.</w:t>
            </w:r>
          </w:p>
        </w:tc>
        <w:tc>
          <w:tcPr>
            <w:tcW w:w="1440" w:type="dxa"/>
          </w:tcPr>
          <w:p w14:paraId="1EE8CA30" w14:textId="77777777" w:rsidR="002B269E" w:rsidRPr="007616EB" w:rsidRDefault="002B269E" w:rsidP="002B269E">
            <w:pPr>
              <w:rPr>
                <w:rFonts w:ascii="Adobe Devanagari" w:hAnsi="Adobe Devanagari" w:cs="Adobe Devanagari"/>
              </w:rPr>
            </w:pPr>
            <w:r w:rsidRPr="007616EB">
              <w:rPr>
                <w:rStyle w:val="fontstyle01"/>
                <w:rFonts w:ascii="Adobe Devanagari" w:hAnsi="Adobe Devanagari" w:cs="Adobe Devanagari"/>
              </w:rPr>
              <w:t>How can you locate your local market?</w:t>
            </w:r>
          </w:p>
          <w:p w14:paraId="0FD1DF56" w14:textId="32DFC57B" w:rsidR="002B269E" w:rsidRPr="00BB30F7" w:rsidRDefault="002B269E" w:rsidP="002B26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240" w:type="dxa"/>
          </w:tcPr>
          <w:p w14:paraId="63A162B6" w14:textId="77777777" w:rsidR="002B269E" w:rsidRPr="007616EB" w:rsidRDefault="002B269E" w:rsidP="002B269E">
            <w:pPr>
              <w:rPr>
                <w:rFonts w:ascii="Adobe Devanagari" w:hAnsi="Adobe Devanagari" w:cs="Adobe Devanagari"/>
                <w:bCs/>
              </w:rPr>
            </w:pPr>
            <w:r w:rsidRPr="007616EB">
              <w:rPr>
                <w:rFonts w:ascii="Adobe Devanagari" w:hAnsi="Adobe Devanagari" w:cs="Adobe Devanagari"/>
                <w:bCs/>
              </w:rPr>
              <w:t>The learner is guide to:</w:t>
            </w:r>
          </w:p>
          <w:p w14:paraId="4154C0B3" w14:textId="77777777" w:rsidR="002B269E" w:rsidRPr="007616EB" w:rsidRDefault="002B269E" w:rsidP="002B269E">
            <w:pPr>
              <w:rPr>
                <w:rFonts w:ascii="Adobe Devanagari" w:hAnsi="Adobe Devanagari" w:cs="Adobe Devanagari"/>
                <w:bCs/>
              </w:rPr>
            </w:pPr>
            <w:r w:rsidRPr="007616EB">
              <w:rPr>
                <w:rFonts w:ascii="Times New Roman" w:hAnsi="Times New Roman" w:cs="Times New Roman"/>
                <w:bCs/>
              </w:rPr>
              <w:t>●</w:t>
            </w:r>
            <w:r w:rsidRPr="007616EB">
              <w:rPr>
                <w:rFonts w:ascii="Adobe Devanagari" w:hAnsi="Adobe Devanagari" w:cs="Adobe Devanagari"/>
                <w:bCs/>
              </w:rPr>
              <w:t xml:space="preserve"> think, pair and share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physical features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the way to the market,</w:t>
            </w:r>
          </w:p>
          <w:p w14:paraId="6B717209" w14:textId="77777777" w:rsidR="002B269E" w:rsidRPr="007616EB" w:rsidRDefault="002B269E" w:rsidP="002B269E">
            <w:pPr>
              <w:rPr>
                <w:rFonts w:ascii="Adobe Devanagari" w:hAnsi="Adobe Devanagari" w:cs="Adobe Devanagari"/>
                <w:bCs/>
              </w:rPr>
            </w:pPr>
            <w:r w:rsidRPr="007616EB">
              <w:rPr>
                <w:rFonts w:ascii="Times New Roman" w:hAnsi="Times New Roman" w:cs="Times New Roman"/>
                <w:bCs/>
              </w:rPr>
              <w:t>●</w:t>
            </w:r>
            <w:r w:rsidRPr="007616EB">
              <w:rPr>
                <w:rFonts w:ascii="Adobe Devanagari" w:hAnsi="Adobe Devanagari" w:cs="Adobe Devanagari"/>
                <w:bCs/>
              </w:rPr>
              <w:t xml:space="preserve"> find out from a parent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or guardian some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the main physical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features found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way to the local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market,</w:t>
            </w:r>
          </w:p>
          <w:p w14:paraId="7A30A965" w14:textId="77777777" w:rsidR="002B269E" w:rsidRPr="007616EB" w:rsidRDefault="002B269E" w:rsidP="002B269E">
            <w:pPr>
              <w:rPr>
                <w:rFonts w:ascii="Adobe Devanagari" w:hAnsi="Adobe Devanagari" w:cs="Adobe Devanagari"/>
                <w:bCs/>
              </w:rPr>
            </w:pPr>
            <w:r w:rsidRPr="007616EB">
              <w:rPr>
                <w:rFonts w:ascii="Times New Roman" w:hAnsi="Times New Roman" w:cs="Times New Roman"/>
                <w:bCs/>
              </w:rPr>
              <w:t>●</w:t>
            </w:r>
            <w:r w:rsidRPr="007616EB">
              <w:rPr>
                <w:rFonts w:ascii="Adobe Devanagari" w:hAnsi="Adobe Devanagari" w:cs="Adobe Devanagari"/>
                <w:bCs/>
              </w:rPr>
              <w:t xml:space="preserve"> draw and colour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physical features</w:t>
            </w:r>
          </w:p>
          <w:p w14:paraId="01718DA9" w14:textId="37DF77B6" w:rsidR="002B269E" w:rsidRPr="007616EB" w:rsidRDefault="002B269E" w:rsidP="002B269E">
            <w:pPr>
              <w:rPr>
                <w:rFonts w:ascii="Adobe Devanagari" w:hAnsi="Adobe Devanagari" w:cs="Adobe Devanagari"/>
                <w:bCs/>
              </w:rPr>
            </w:pPr>
            <w:r w:rsidRPr="007616EB">
              <w:rPr>
                <w:rFonts w:ascii="Adobe Devanagari" w:hAnsi="Adobe Devanagari" w:cs="Adobe Devanagari"/>
                <w:bCs/>
              </w:rPr>
              <w:t>(Rivers, bridges,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buildings, worship</w:t>
            </w:r>
          </w:p>
          <w:p w14:paraId="5EC030F3" w14:textId="77777777" w:rsidR="002B269E" w:rsidRPr="007616EB" w:rsidRDefault="002B269E" w:rsidP="002B269E">
            <w:pPr>
              <w:rPr>
                <w:rFonts w:ascii="Adobe Devanagari" w:hAnsi="Adobe Devanagari" w:cs="Adobe Devanagari"/>
                <w:bCs/>
              </w:rPr>
            </w:pPr>
            <w:r w:rsidRPr="007616EB">
              <w:rPr>
                <w:rFonts w:ascii="Adobe Devanagari" w:hAnsi="Adobe Devanagari" w:cs="Adobe Devanagari"/>
                <w:bCs/>
              </w:rPr>
              <w:t>places) found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16EB">
              <w:rPr>
                <w:rFonts w:ascii="Adobe Devanagari" w:hAnsi="Adobe Devanagari" w:cs="Adobe Devanagari"/>
                <w:bCs/>
              </w:rPr>
              <w:t>way to the local</w:t>
            </w:r>
          </w:p>
          <w:p w14:paraId="0E22C308" w14:textId="77777777" w:rsidR="002B269E" w:rsidRPr="00BB30F7" w:rsidRDefault="002B269E" w:rsidP="002B269E">
            <w:pPr>
              <w:rPr>
                <w:rFonts w:ascii="Adobe Devanagari" w:hAnsi="Adobe Devanagari" w:cs="Adobe Devanagari"/>
                <w:b/>
              </w:rPr>
            </w:pPr>
            <w:r w:rsidRPr="007616EB">
              <w:rPr>
                <w:rFonts w:ascii="Adobe Devanagari" w:hAnsi="Adobe Devanagari" w:cs="Adobe Devanagari"/>
                <w:bCs/>
              </w:rPr>
              <w:t>market,</w:t>
            </w:r>
          </w:p>
        </w:tc>
        <w:tc>
          <w:tcPr>
            <w:tcW w:w="2340" w:type="dxa"/>
          </w:tcPr>
          <w:p w14:paraId="43807C13" w14:textId="77777777" w:rsidR="002B269E" w:rsidRPr="002B269E" w:rsidRDefault="002B269E" w:rsidP="002B269E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2B269E">
              <w:rPr>
                <w:rFonts w:ascii="Adobe Devanagari" w:hAnsi="Adobe Devanagari" w:cs="Adobe Devanagari"/>
                <w:szCs w:val="16"/>
              </w:rPr>
              <w:t>Learners, dictionary, books, real objects</w:t>
            </w:r>
          </w:p>
          <w:p w14:paraId="3324B96C" w14:textId="77777777" w:rsidR="002B269E" w:rsidRPr="002B269E" w:rsidRDefault="002B269E" w:rsidP="002B269E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2B269E">
              <w:rPr>
                <w:rFonts w:ascii="Adobe Devanagari" w:hAnsi="Adobe Devanagari" w:cs="Adobe Devanagari"/>
                <w:szCs w:val="16"/>
              </w:rPr>
              <w:t>Flash cards, pictures</w:t>
            </w:r>
          </w:p>
          <w:p w14:paraId="22EA39E1" w14:textId="77777777" w:rsidR="002B269E" w:rsidRPr="002B269E" w:rsidRDefault="002B269E" w:rsidP="002B269E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2B269E">
              <w:rPr>
                <w:rFonts w:ascii="Adobe Devanagari" w:hAnsi="Adobe Devanagari" w:cs="Adobe Devanagari"/>
                <w:szCs w:val="16"/>
              </w:rPr>
              <w:t>Learner’s book page 61-62</w:t>
            </w:r>
          </w:p>
          <w:p w14:paraId="7C542E55" w14:textId="0EBB37D2" w:rsidR="002B269E" w:rsidRPr="002B269E" w:rsidRDefault="002B269E" w:rsidP="002B269E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2B269E">
              <w:rPr>
                <w:rFonts w:ascii="Adobe Devanagari" w:hAnsi="Adobe Devanagari" w:cs="Adobe Devanagari"/>
                <w:szCs w:val="16"/>
              </w:rPr>
              <w:t>Our lives today environmental activities Teachers guide pg. 69</w:t>
            </w:r>
          </w:p>
        </w:tc>
        <w:tc>
          <w:tcPr>
            <w:tcW w:w="1530" w:type="dxa"/>
          </w:tcPr>
          <w:p w14:paraId="3F5926EA" w14:textId="77777777" w:rsidR="002B269E" w:rsidRPr="002B269E" w:rsidRDefault="002B269E" w:rsidP="002B269E">
            <w:pPr>
              <w:ind w:left="108" w:right="141"/>
              <w:rPr>
                <w:rFonts w:ascii="Adobe Devanagari" w:hAnsi="Adobe Devanagari" w:cs="Adobe Devanagari"/>
                <w:szCs w:val="16"/>
              </w:rPr>
            </w:pPr>
            <w:r w:rsidRPr="002B269E">
              <w:rPr>
                <w:rFonts w:ascii="Adobe Devanagari" w:hAnsi="Adobe Devanagari" w:cs="Adobe Devanagari"/>
                <w:szCs w:val="16"/>
              </w:rPr>
              <w:t xml:space="preserve">Observation Oral questions Written </w:t>
            </w:r>
          </w:p>
          <w:p w14:paraId="44827DF2" w14:textId="5A36BE9D" w:rsidR="002B269E" w:rsidRPr="002B269E" w:rsidRDefault="002B269E" w:rsidP="002B269E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2B269E">
              <w:rPr>
                <w:rFonts w:ascii="Adobe Devanagari" w:hAnsi="Adobe Devanagari" w:cs="Adobe Devanagari"/>
                <w:szCs w:val="16"/>
              </w:rPr>
              <w:t>questions</w:t>
            </w:r>
          </w:p>
        </w:tc>
        <w:tc>
          <w:tcPr>
            <w:tcW w:w="640" w:type="dxa"/>
          </w:tcPr>
          <w:p w14:paraId="5D269716" w14:textId="77777777" w:rsidR="002B269E" w:rsidRPr="00BB30F7" w:rsidRDefault="002B269E" w:rsidP="002B269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2B269E" w:rsidRPr="00ED59A5" w14:paraId="537344C9" w14:textId="77777777" w:rsidTr="008302EA">
        <w:trPr>
          <w:cantSplit/>
          <w:trHeight w:val="440"/>
        </w:trPr>
        <w:tc>
          <w:tcPr>
            <w:tcW w:w="529" w:type="dxa"/>
          </w:tcPr>
          <w:p w14:paraId="21860393" w14:textId="77777777" w:rsidR="002B269E" w:rsidRPr="00BB30F7" w:rsidRDefault="002B269E" w:rsidP="002B26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D43F193" w14:textId="17FFA2B4" w:rsidR="002B269E" w:rsidRPr="00BB30F7" w:rsidRDefault="002B269E" w:rsidP="002B26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3-4</w:t>
            </w:r>
          </w:p>
        </w:tc>
        <w:tc>
          <w:tcPr>
            <w:tcW w:w="15242" w:type="dxa"/>
            <w:gridSpan w:val="8"/>
            <w:vAlign w:val="center"/>
          </w:tcPr>
          <w:p w14:paraId="16804F6A" w14:textId="010623FA" w:rsidR="002B269E" w:rsidRPr="00BB30F7" w:rsidRDefault="002B269E" w:rsidP="002B269E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8302EA">
              <w:rPr>
                <w:rFonts w:ascii="Adobe Devanagari" w:hAnsi="Adobe Devanagari" w:cs="Adobe Devanagari"/>
                <w:b/>
                <w:sz w:val="32"/>
                <w:szCs w:val="32"/>
              </w:rPr>
              <w:t>ASSESSMENT/CLOSING</w:t>
            </w:r>
          </w:p>
        </w:tc>
      </w:tr>
    </w:tbl>
    <w:p w14:paraId="0BD023AC" w14:textId="77777777" w:rsidR="00515173" w:rsidRPr="00BB30F7" w:rsidRDefault="00515173" w:rsidP="00BB30F7">
      <w:pPr>
        <w:tabs>
          <w:tab w:val="left" w:pos="1323"/>
        </w:tabs>
      </w:pPr>
    </w:p>
    <w:sectPr w:rsidR="00515173" w:rsidRPr="00BB30F7" w:rsidSect="00E4578E">
      <w:footerReference w:type="default" r:id="rId7"/>
      <w:pgSz w:w="16839" w:h="11907" w:orient="landscape" w:code="9"/>
      <w:pgMar w:top="180" w:right="270" w:bottom="720" w:left="360" w:header="144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F9F18" w14:textId="77777777" w:rsidR="001E0BCC" w:rsidRDefault="001E0BCC" w:rsidP="00FB2BDE">
      <w:pPr>
        <w:spacing w:after="0" w:line="240" w:lineRule="auto"/>
      </w:pPr>
      <w:r>
        <w:separator/>
      </w:r>
    </w:p>
  </w:endnote>
  <w:endnote w:type="continuationSeparator" w:id="0">
    <w:p w14:paraId="2D665D64" w14:textId="77777777" w:rsidR="001E0BCC" w:rsidRDefault="001E0BCC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76C6E3" w14:textId="14DBD9A3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78E" w:rsidRPr="00E4578E">
          <w:rPr>
            <w:b/>
            <w:bCs/>
            <w:noProof/>
          </w:rPr>
          <w:t>15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02B8CA36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3B4A2" w14:textId="77777777" w:rsidR="001E0BCC" w:rsidRDefault="001E0BCC" w:rsidP="00FB2BDE">
      <w:pPr>
        <w:spacing w:after="0" w:line="240" w:lineRule="auto"/>
      </w:pPr>
      <w:r>
        <w:separator/>
      </w:r>
    </w:p>
  </w:footnote>
  <w:footnote w:type="continuationSeparator" w:id="0">
    <w:p w14:paraId="2DD6B39B" w14:textId="77777777" w:rsidR="001E0BCC" w:rsidRDefault="001E0BCC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51E"/>
    <w:multiLevelType w:val="hybridMultilevel"/>
    <w:tmpl w:val="77D477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101"/>
    <w:multiLevelType w:val="hybridMultilevel"/>
    <w:tmpl w:val="8A708A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0186"/>
    <w:multiLevelType w:val="hybridMultilevel"/>
    <w:tmpl w:val="585634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3671"/>
    <w:multiLevelType w:val="hybridMultilevel"/>
    <w:tmpl w:val="61C420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07EA8"/>
    <w:multiLevelType w:val="hybridMultilevel"/>
    <w:tmpl w:val="369692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C653B"/>
    <w:multiLevelType w:val="hybridMultilevel"/>
    <w:tmpl w:val="B07E6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5510E"/>
    <w:multiLevelType w:val="hybridMultilevel"/>
    <w:tmpl w:val="8D8CC5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E1A7B"/>
    <w:multiLevelType w:val="hybridMultilevel"/>
    <w:tmpl w:val="122ED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345D1"/>
    <w:multiLevelType w:val="hybridMultilevel"/>
    <w:tmpl w:val="74FC7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85AC9"/>
    <w:multiLevelType w:val="hybridMultilevel"/>
    <w:tmpl w:val="4C40BBEE"/>
    <w:lvl w:ilvl="0" w:tplc="6638CD94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0" w15:restartNumberingAfterBreak="0">
    <w:nsid w:val="2348338D"/>
    <w:multiLevelType w:val="hybridMultilevel"/>
    <w:tmpl w:val="546620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D04E4"/>
    <w:multiLevelType w:val="hybridMultilevel"/>
    <w:tmpl w:val="2780BB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D14FA"/>
    <w:multiLevelType w:val="hybridMultilevel"/>
    <w:tmpl w:val="D428BA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04F26"/>
    <w:multiLevelType w:val="hybridMultilevel"/>
    <w:tmpl w:val="6BAE54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F0AA0"/>
    <w:multiLevelType w:val="hybridMultilevel"/>
    <w:tmpl w:val="551A5228"/>
    <w:lvl w:ilvl="0" w:tplc="32C07BAE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5" w15:restartNumberingAfterBreak="0">
    <w:nsid w:val="2DD15401"/>
    <w:multiLevelType w:val="hybridMultilevel"/>
    <w:tmpl w:val="2D381D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7293C"/>
    <w:multiLevelType w:val="hybridMultilevel"/>
    <w:tmpl w:val="28EC2CFC"/>
    <w:lvl w:ilvl="0" w:tplc="95EC1CD2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7" w15:restartNumberingAfterBreak="0">
    <w:nsid w:val="31634E44"/>
    <w:multiLevelType w:val="hybridMultilevel"/>
    <w:tmpl w:val="94727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B6BE9"/>
    <w:multiLevelType w:val="hybridMultilevel"/>
    <w:tmpl w:val="94D41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D5620"/>
    <w:multiLevelType w:val="hybridMultilevel"/>
    <w:tmpl w:val="867EF4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750F4"/>
    <w:multiLevelType w:val="hybridMultilevel"/>
    <w:tmpl w:val="C3482A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66EB5"/>
    <w:multiLevelType w:val="hybridMultilevel"/>
    <w:tmpl w:val="65C46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44B50"/>
    <w:multiLevelType w:val="hybridMultilevel"/>
    <w:tmpl w:val="213442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0063"/>
    <w:multiLevelType w:val="hybridMultilevel"/>
    <w:tmpl w:val="0D2002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E5DF9"/>
    <w:multiLevelType w:val="hybridMultilevel"/>
    <w:tmpl w:val="74C4E0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B5D48"/>
    <w:multiLevelType w:val="hybridMultilevel"/>
    <w:tmpl w:val="D478B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B70FE"/>
    <w:multiLevelType w:val="hybridMultilevel"/>
    <w:tmpl w:val="D58024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74E3B"/>
    <w:multiLevelType w:val="hybridMultilevel"/>
    <w:tmpl w:val="C1D6E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A24B1"/>
    <w:multiLevelType w:val="hybridMultilevel"/>
    <w:tmpl w:val="54B874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E013C"/>
    <w:multiLevelType w:val="hybridMultilevel"/>
    <w:tmpl w:val="A96882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95A17"/>
    <w:multiLevelType w:val="hybridMultilevel"/>
    <w:tmpl w:val="A92CAB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E67F8"/>
    <w:multiLevelType w:val="hybridMultilevel"/>
    <w:tmpl w:val="8A708A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E1767"/>
    <w:multiLevelType w:val="hybridMultilevel"/>
    <w:tmpl w:val="80720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43773"/>
    <w:multiLevelType w:val="hybridMultilevel"/>
    <w:tmpl w:val="F2DCA844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4" w15:restartNumberingAfterBreak="0">
    <w:nsid w:val="5AFB294E"/>
    <w:multiLevelType w:val="hybridMultilevel"/>
    <w:tmpl w:val="EA12343E"/>
    <w:lvl w:ilvl="0" w:tplc="D49C2612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5" w15:restartNumberingAfterBreak="0">
    <w:nsid w:val="5B05253F"/>
    <w:multiLevelType w:val="hybridMultilevel"/>
    <w:tmpl w:val="650CE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B317C"/>
    <w:multiLevelType w:val="hybridMultilevel"/>
    <w:tmpl w:val="D18454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003D9"/>
    <w:multiLevelType w:val="hybridMultilevel"/>
    <w:tmpl w:val="0952D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61F4B"/>
    <w:multiLevelType w:val="hybridMultilevel"/>
    <w:tmpl w:val="D39A7464"/>
    <w:lvl w:ilvl="0" w:tplc="41FCB6B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9" w15:restartNumberingAfterBreak="0">
    <w:nsid w:val="6E306F92"/>
    <w:multiLevelType w:val="hybridMultilevel"/>
    <w:tmpl w:val="0FF208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B9794A"/>
    <w:multiLevelType w:val="hybridMultilevel"/>
    <w:tmpl w:val="72468C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4612D"/>
    <w:multiLevelType w:val="hybridMultilevel"/>
    <w:tmpl w:val="6366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F54A9"/>
    <w:multiLevelType w:val="hybridMultilevel"/>
    <w:tmpl w:val="1D48C4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41652"/>
    <w:multiLevelType w:val="hybridMultilevel"/>
    <w:tmpl w:val="747C289C"/>
    <w:lvl w:ilvl="0" w:tplc="DE9CB18A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4" w15:restartNumberingAfterBreak="0">
    <w:nsid w:val="7A5E4E27"/>
    <w:multiLevelType w:val="hybridMultilevel"/>
    <w:tmpl w:val="942280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309EE"/>
    <w:multiLevelType w:val="hybridMultilevel"/>
    <w:tmpl w:val="4ACC08F6"/>
    <w:lvl w:ilvl="0" w:tplc="A0346A1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6" w15:restartNumberingAfterBreak="0">
    <w:nsid w:val="7DC30615"/>
    <w:multiLevelType w:val="hybridMultilevel"/>
    <w:tmpl w:val="8564C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225E1"/>
    <w:multiLevelType w:val="hybridMultilevel"/>
    <w:tmpl w:val="61C420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05FF8"/>
    <w:multiLevelType w:val="hybridMultilevel"/>
    <w:tmpl w:val="346EBD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8"/>
  </w:num>
  <w:num w:numId="3">
    <w:abstractNumId w:val="43"/>
  </w:num>
  <w:num w:numId="4">
    <w:abstractNumId w:val="6"/>
  </w:num>
  <w:num w:numId="5">
    <w:abstractNumId w:val="1"/>
  </w:num>
  <w:num w:numId="6">
    <w:abstractNumId w:val="34"/>
  </w:num>
  <w:num w:numId="7">
    <w:abstractNumId w:val="35"/>
  </w:num>
  <w:num w:numId="8">
    <w:abstractNumId w:val="5"/>
  </w:num>
  <w:num w:numId="9">
    <w:abstractNumId w:val="12"/>
  </w:num>
  <w:num w:numId="10">
    <w:abstractNumId w:val="32"/>
  </w:num>
  <w:num w:numId="11">
    <w:abstractNumId w:val="11"/>
  </w:num>
  <w:num w:numId="12">
    <w:abstractNumId w:val="20"/>
  </w:num>
  <w:num w:numId="13">
    <w:abstractNumId w:val="27"/>
  </w:num>
  <w:num w:numId="14">
    <w:abstractNumId w:val="0"/>
  </w:num>
  <w:num w:numId="15">
    <w:abstractNumId w:val="33"/>
  </w:num>
  <w:num w:numId="16">
    <w:abstractNumId w:val="30"/>
  </w:num>
  <w:num w:numId="17">
    <w:abstractNumId w:val="9"/>
  </w:num>
  <w:num w:numId="18">
    <w:abstractNumId w:val="19"/>
  </w:num>
  <w:num w:numId="19">
    <w:abstractNumId w:val="16"/>
  </w:num>
  <w:num w:numId="20">
    <w:abstractNumId w:val="10"/>
  </w:num>
  <w:num w:numId="21">
    <w:abstractNumId w:val="14"/>
  </w:num>
  <w:num w:numId="22">
    <w:abstractNumId w:val="39"/>
  </w:num>
  <w:num w:numId="23">
    <w:abstractNumId w:val="3"/>
  </w:num>
  <w:num w:numId="24">
    <w:abstractNumId w:val="47"/>
  </w:num>
  <w:num w:numId="25">
    <w:abstractNumId w:val="15"/>
  </w:num>
  <w:num w:numId="26">
    <w:abstractNumId w:val="29"/>
  </w:num>
  <w:num w:numId="27">
    <w:abstractNumId w:val="8"/>
  </w:num>
  <w:num w:numId="28">
    <w:abstractNumId w:val="25"/>
  </w:num>
  <w:num w:numId="29">
    <w:abstractNumId w:val="45"/>
  </w:num>
  <w:num w:numId="30">
    <w:abstractNumId w:val="17"/>
  </w:num>
  <w:num w:numId="31">
    <w:abstractNumId w:val="23"/>
  </w:num>
  <w:num w:numId="32">
    <w:abstractNumId w:val="18"/>
  </w:num>
  <w:num w:numId="33">
    <w:abstractNumId w:val="28"/>
  </w:num>
  <w:num w:numId="34">
    <w:abstractNumId w:val="21"/>
  </w:num>
  <w:num w:numId="35">
    <w:abstractNumId w:val="22"/>
  </w:num>
  <w:num w:numId="36">
    <w:abstractNumId w:val="40"/>
  </w:num>
  <w:num w:numId="37">
    <w:abstractNumId w:val="31"/>
  </w:num>
  <w:num w:numId="38">
    <w:abstractNumId w:val="37"/>
  </w:num>
  <w:num w:numId="39">
    <w:abstractNumId w:val="13"/>
  </w:num>
  <w:num w:numId="40">
    <w:abstractNumId w:val="41"/>
  </w:num>
  <w:num w:numId="41">
    <w:abstractNumId w:val="48"/>
  </w:num>
  <w:num w:numId="42">
    <w:abstractNumId w:val="36"/>
  </w:num>
  <w:num w:numId="43">
    <w:abstractNumId w:val="44"/>
  </w:num>
  <w:num w:numId="44">
    <w:abstractNumId w:val="42"/>
  </w:num>
  <w:num w:numId="45">
    <w:abstractNumId w:val="4"/>
  </w:num>
  <w:num w:numId="46">
    <w:abstractNumId w:val="24"/>
  </w:num>
  <w:num w:numId="47">
    <w:abstractNumId w:val="26"/>
  </w:num>
  <w:num w:numId="48">
    <w:abstractNumId w:val="7"/>
  </w:num>
  <w:num w:numId="49">
    <w:abstractNumId w:val="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A2"/>
    <w:rsid w:val="00021FEA"/>
    <w:rsid w:val="00023541"/>
    <w:rsid w:val="00033316"/>
    <w:rsid w:val="0003424B"/>
    <w:rsid w:val="00041FA1"/>
    <w:rsid w:val="00042374"/>
    <w:rsid w:val="000437F7"/>
    <w:rsid w:val="00053545"/>
    <w:rsid w:val="0006088F"/>
    <w:rsid w:val="00062CE0"/>
    <w:rsid w:val="00064045"/>
    <w:rsid w:val="00072D76"/>
    <w:rsid w:val="00082A8A"/>
    <w:rsid w:val="00090AB5"/>
    <w:rsid w:val="00092C03"/>
    <w:rsid w:val="000931E4"/>
    <w:rsid w:val="000A179F"/>
    <w:rsid w:val="000A187F"/>
    <w:rsid w:val="000A26EB"/>
    <w:rsid w:val="000A7502"/>
    <w:rsid w:val="000C0EA3"/>
    <w:rsid w:val="000C476D"/>
    <w:rsid w:val="000C55D1"/>
    <w:rsid w:val="000D02C1"/>
    <w:rsid w:val="000E3079"/>
    <w:rsid w:val="000E4F41"/>
    <w:rsid w:val="000E6B07"/>
    <w:rsid w:val="000F1CB4"/>
    <w:rsid w:val="000F3470"/>
    <w:rsid w:val="00103CBB"/>
    <w:rsid w:val="00107CE5"/>
    <w:rsid w:val="00114B10"/>
    <w:rsid w:val="00126E93"/>
    <w:rsid w:val="001317F0"/>
    <w:rsid w:val="00134192"/>
    <w:rsid w:val="001439EB"/>
    <w:rsid w:val="00143EDF"/>
    <w:rsid w:val="00144353"/>
    <w:rsid w:val="00147AE6"/>
    <w:rsid w:val="00156A2A"/>
    <w:rsid w:val="001712EF"/>
    <w:rsid w:val="00171781"/>
    <w:rsid w:val="00176D20"/>
    <w:rsid w:val="00180CF9"/>
    <w:rsid w:val="0018100C"/>
    <w:rsid w:val="00185280"/>
    <w:rsid w:val="0018543F"/>
    <w:rsid w:val="00185B1F"/>
    <w:rsid w:val="00186977"/>
    <w:rsid w:val="00195627"/>
    <w:rsid w:val="001A73E4"/>
    <w:rsid w:val="001A7E3C"/>
    <w:rsid w:val="001C1E4A"/>
    <w:rsid w:val="001D2AE8"/>
    <w:rsid w:val="001D598F"/>
    <w:rsid w:val="001D6832"/>
    <w:rsid w:val="001E0BCC"/>
    <w:rsid w:val="001E76E6"/>
    <w:rsid w:val="002012C8"/>
    <w:rsid w:val="00201DFF"/>
    <w:rsid w:val="002102D4"/>
    <w:rsid w:val="002123D2"/>
    <w:rsid w:val="00223110"/>
    <w:rsid w:val="00240848"/>
    <w:rsid w:val="00241664"/>
    <w:rsid w:val="00246E1E"/>
    <w:rsid w:val="00254128"/>
    <w:rsid w:val="00265E3B"/>
    <w:rsid w:val="002735A3"/>
    <w:rsid w:val="00286F51"/>
    <w:rsid w:val="002907DC"/>
    <w:rsid w:val="0029504D"/>
    <w:rsid w:val="002A3688"/>
    <w:rsid w:val="002A6BF5"/>
    <w:rsid w:val="002B269E"/>
    <w:rsid w:val="002C1F69"/>
    <w:rsid w:val="002C7460"/>
    <w:rsid w:val="002E5878"/>
    <w:rsid w:val="002E65C6"/>
    <w:rsid w:val="002F45FC"/>
    <w:rsid w:val="002F4737"/>
    <w:rsid w:val="003000A5"/>
    <w:rsid w:val="003051AB"/>
    <w:rsid w:val="003060BC"/>
    <w:rsid w:val="00306125"/>
    <w:rsid w:val="00307A55"/>
    <w:rsid w:val="00311F79"/>
    <w:rsid w:val="00314859"/>
    <w:rsid w:val="00322D6E"/>
    <w:rsid w:val="00334791"/>
    <w:rsid w:val="00351BF8"/>
    <w:rsid w:val="003616D6"/>
    <w:rsid w:val="00363928"/>
    <w:rsid w:val="00365176"/>
    <w:rsid w:val="00365CCC"/>
    <w:rsid w:val="003672AE"/>
    <w:rsid w:val="003673DD"/>
    <w:rsid w:val="00367783"/>
    <w:rsid w:val="0036798D"/>
    <w:rsid w:val="0037627E"/>
    <w:rsid w:val="003861B2"/>
    <w:rsid w:val="003953E0"/>
    <w:rsid w:val="00395BB7"/>
    <w:rsid w:val="003975A2"/>
    <w:rsid w:val="003A5E02"/>
    <w:rsid w:val="003B5949"/>
    <w:rsid w:val="003C54D1"/>
    <w:rsid w:val="003C6A7F"/>
    <w:rsid w:val="003D15F0"/>
    <w:rsid w:val="003D27A7"/>
    <w:rsid w:val="003D7ABD"/>
    <w:rsid w:val="003E5C63"/>
    <w:rsid w:val="003E6FFC"/>
    <w:rsid w:val="003E7852"/>
    <w:rsid w:val="003F4F80"/>
    <w:rsid w:val="003F5495"/>
    <w:rsid w:val="004020AF"/>
    <w:rsid w:val="00413775"/>
    <w:rsid w:val="00424874"/>
    <w:rsid w:val="0042580F"/>
    <w:rsid w:val="00447895"/>
    <w:rsid w:val="004503DD"/>
    <w:rsid w:val="004560D3"/>
    <w:rsid w:val="00456B38"/>
    <w:rsid w:val="00462F77"/>
    <w:rsid w:val="0046414B"/>
    <w:rsid w:val="00465551"/>
    <w:rsid w:val="00477A39"/>
    <w:rsid w:val="00483FA8"/>
    <w:rsid w:val="004871B7"/>
    <w:rsid w:val="00496DED"/>
    <w:rsid w:val="004A5774"/>
    <w:rsid w:val="004A7DAF"/>
    <w:rsid w:val="004B0755"/>
    <w:rsid w:val="004D1790"/>
    <w:rsid w:val="004E2064"/>
    <w:rsid w:val="004F1BE6"/>
    <w:rsid w:val="004F3D3B"/>
    <w:rsid w:val="004F6D8D"/>
    <w:rsid w:val="004F6FBA"/>
    <w:rsid w:val="005017EE"/>
    <w:rsid w:val="00504625"/>
    <w:rsid w:val="00505D1A"/>
    <w:rsid w:val="0050705F"/>
    <w:rsid w:val="005116F3"/>
    <w:rsid w:val="00515173"/>
    <w:rsid w:val="00530620"/>
    <w:rsid w:val="00532DC9"/>
    <w:rsid w:val="00534530"/>
    <w:rsid w:val="00542FE0"/>
    <w:rsid w:val="0054710C"/>
    <w:rsid w:val="00550C6A"/>
    <w:rsid w:val="0055618C"/>
    <w:rsid w:val="0056145F"/>
    <w:rsid w:val="0056499B"/>
    <w:rsid w:val="00564B4F"/>
    <w:rsid w:val="005679C9"/>
    <w:rsid w:val="00572C90"/>
    <w:rsid w:val="005733A4"/>
    <w:rsid w:val="00577038"/>
    <w:rsid w:val="00580507"/>
    <w:rsid w:val="00585BAE"/>
    <w:rsid w:val="005863A2"/>
    <w:rsid w:val="00593D12"/>
    <w:rsid w:val="00594183"/>
    <w:rsid w:val="005A3360"/>
    <w:rsid w:val="005A3F94"/>
    <w:rsid w:val="005A504C"/>
    <w:rsid w:val="005A5DB7"/>
    <w:rsid w:val="005B2168"/>
    <w:rsid w:val="005C3BA4"/>
    <w:rsid w:val="005C50C2"/>
    <w:rsid w:val="005D41AC"/>
    <w:rsid w:val="005E7664"/>
    <w:rsid w:val="005F047F"/>
    <w:rsid w:val="005F1C5B"/>
    <w:rsid w:val="006058C4"/>
    <w:rsid w:val="006155CC"/>
    <w:rsid w:val="00616D9B"/>
    <w:rsid w:val="00635218"/>
    <w:rsid w:val="0064026C"/>
    <w:rsid w:val="00641E1F"/>
    <w:rsid w:val="006421E1"/>
    <w:rsid w:val="006514AE"/>
    <w:rsid w:val="00652E7A"/>
    <w:rsid w:val="00654B96"/>
    <w:rsid w:val="006570F4"/>
    <w:rsid w:val="0066354B"/>
    <w:rsid w:val="00663C87"/>
    <w:rsid w:val="00677B2A"/>
    <w:rsid w:val="006812E0"/>
    <w:rsid w:val="006814AF"/>
    <w:rsid w:val="00682D50"/>
    <w:rsid w:val="00683E74"/>
    <w:rsid w:val="00684B1E"/>
    <w:rsid w:val="00696B2E"/>
    <w:rsid w:val="006A00C4"/>
    <w:rsid w:val="006A3452"/>
    <w:rsid w:val="006A492A"/>
    <w:rsid w:val="006A6B8F"/>
    <w:rsid w:val="006C5ADF"/>
    <w:rsid w:val="006C6171"/>
    <w:rsid w:val="006D47BB"/>
    <w:rsid w:val="006D640A"/>
    <w:rsid w:val="006D7333"/>
    <w:rsid w:val="006E421D"/>
    <w:rsid w:val="006E4A93"/>
    <w:rsid w:val="00701970"/>
    <w:rsid w:val="007033B3"/>
    <w:rsid w:val="00706922"/>
    <w:rsid w:val="007134CF"/>
    <w:rsid w:val="00715539"/>
    <w:rsid w:val="00722D7E"/>
    <w:rsid w:val="0072432B"/>
    <w:rsid w:val="00734F3F"/>
    <w:rsid w:val="00747564"/>
    <w:rsid w:val="00755F73"/>
    <w:rsid w:val="00756C6E"/>
    <w:rsid w:val="00760E20"/>
    <w:rsid w:val="007616EB"/>
    <w:rsid w:val="0076379F"/>
    <w:rsid w:val="00765A7D"/>
    <w:rsid w:val="00766CD3"/>
    <w:rsid w:val="00767544"/>
    <w:rsid w:val="00775D70"/>
    <w:rsid w:val="00777046"/>
    <w:rsid w:val="00777230"/>
    <w:rsid w:val="00783163"/>
    <w:rsid w:val="007844AB"/>
    <w:rsid w:val="00794966"/>
    <w:rsid w:val="00796847"/>
    <w:rsid w:val="007A0D6D"/>
    <w:rsid w:val="007A2164"/>
    <w:rsid w:val="007A2CA1"/>
    <w:rsid w:val="007A7C9F"/>
    <w:rsid w:val="007B5210"/>
    <w:rsid w:val="007C4D98"/>
    <w:rsid w:val="007D54B8"/>
    <w:rsid w:val="007E5780"/>
    <w:rsid w:val="007E65A4"/>
    <w:rsid w:val="007F1BEC"/>
    <w:rsid w:val="007F2AC5"/>
    <w:rsid w:val="007F48AB"/>
    <w:rsid w:val="00802CBE"/>
    <w:rsid w:val="00810979"/>
    <w:rsid w:val="00813CDD"/>
    <w:rsid w:val="00823CE6"/>
    <w:rsid w:val="00825E2D"/>
    <w:rsid w:val="008302EA"/>
    <w:rsid w:val="00835213"/>
    <w:rsid w:val="00845044"/>
    <w:rsid w:val="008515B0"/>
    <w:rsid w:val="008550C0"/>
    <w:rsid w:val="00855F5D"/>
    <w:rsid w:val="0085654F"/>
    <w:rsid w:val="00857BB8"/>
    <w:rsid w:val="008617B5"/>
    <w:rsid w:val="00861D5E"/>
    <w:rsid w:val="00870BD3"/>
    <w:rsid w:val="0087567B"/>
    <w:rsid w:val="008768BB"/>
    <w:rsid w:val="0088068F"/>
    <w:rsid w:val="00880E5E"/>
    <w:rsid w:val="008825BF"/>
    <w:rsid w:val="0088690D"/>
    <w:rsid w:val="0088732F"/>
    <w:rsid w:val="00890DE9"/>
    <w:rsid w:val="00891CC0"/>
    <w:rsid w:val="00892D06"/>
    <w:rsid w:val="008946BB"/>
    <w:rsid w:val="0089681B"/>
    <w:rsid w:val="008A6EAA"/>
    <w:rsid w:val="008A7E6B"/>
    <w:rsid w:val="008B4D20"/>
    <w:rsid w:val="008B7A92"/>
    <w:rsid w:val="008C61CB"/>
    <w:rsid w:val="008D1DF3"/>
    <w:rsid w:val="008D3724"/>
    <w:rsid w:val="008D4AD6"/>
    <w:rsid w:val="008E5601"/>
    <w:rsid w:val="008E71ED"/>
    <w:rsid w:val="008F6817"/>
    <w:rsid w:val="009011F8"/>
    <w:rsid w:val="00907421"/>
    <w:rsid w:val="0092571F"/>
    <w:rsid w:val="00930C8D"/>
    <w:rsid w:val="00935BCC"/>
    <w:rsid w:val="00946801"/>
    <w:rsid w:val="00966748"/>
    <w:rsid w:val="0096752B"/>
    <w:rsid w:val="0097319F"/>
    <w:rsid w:val="00976EA5"/>
    <w:rsid w:val="00976ECE"/>
    <w:rsid w:val="00985D4A"/>
    <w:rsid w:val="009864F4"/>
    <w:rsid w:val="009872E1"/>
    <w:rsid w:val="009A07DC"/>
    <w:rsid w:val="009A0A73"/>
    <w:rsid w:val="009A7183"/>
    <w:rsid w:val="009B0A0F"/>
    <w:rsid w:val="009D7D0F"/>
    <w:rsid w:val="009E5337"/>
    <w:rsid w:val="009F43DA"/>
    <w:rsid w:val="009F5036"/>
    <w:rsid w:val="009F523A"/>
    <w:rsid w:val="009F593D"/>
    <w:rsid w:val="009F76C4"/>
    <w:rsid w:val="00A03BFA"/>
    <w:rsid w:val="00A1316F"/>
    <w:rsid w:val="00A156F5"/>
    <w:rsid w:val="00A17ECA"/>
    <w:rsid w:val="00A2232B"/>
    <w:rsid w:val="00A3428B"/>
    <w:rsid w:val="00A4062D"/>
    <w:rsid w:val="00A41EFC"/>
    <w:rsid w:val="00A622E4"/>
    <w:rsid w:val="00A64EBF"/>
    <w:rsid w:val="00A653DF"/>
    <w:rsid w:val="00A72045"/>
    <w:rsid w:val="00A7219D"/>
    <w:rsid w:val="00A77A52"/>
    <w:rsid w:val="00A77E55"/>
    <w:rsid w:val="00A8450C"/>
    <w:rsid w:val="00A91A52"/>
    <w:rsid w:val="00A94650"/>
    <w:rsid w:val="00A954C4"/>
    <w:rsid w:val="00A955D5"/>
    <w:rsid w:val="00AA6FF2"/>
    <w:rsid w:val="00AB09C5"/>
    <w:rsid w:val="00AB0A6C"/>
    <w:rsid w:val="00AB1F2C"/>
    <w:rsid w:val="00AC04A9"/>
    <w:rsid w:val="00AC21AF"/>
    <w:rsid w:val="00AC2E8A"/>
    <w:rsid w:val="00AD1D09"/>
    <w:rsid w:val="00AE21D1"/>
    <w:rsid w:val="00AF30C8"/>
    <w:rsid w:val="00AF4BB7"/>
    <w:rsid w:val="00AF52D5"/>
    <w:rsid w:val="00B06086"/>
    <w:rsid w:val="00B116A6"/>
    <w:rsid w:val="00B11D4F"/>
    <w:rsid w:val="00B13CA4"/>
    <w:rsid w:val="00B1551A"/>
    <w:rsid w:val="00B20F73"/>
    <w:rsid w:val="00B32314"/>
    <w:rsid w:val="00B338B4"/>
    <w:rsid w:val="00B34F91"/>
    <w:rsid w:val="00B37223"/>
    <w:rsid w:val="00B439ED"/>
    <w:rsid w:val="00B44F43"/>
    <w:rsid w:val="00B4512E"/>
    <w:rsid w:val="00B4565D"/>
    <w:rsid w:val="00B512F0"/>
    <w:rsid w:val="00B5509F"/>
    <w:rsid w:val="00B558C9"/>
    <w:rsid w:val="00B620C0"/>
    <w:rsid w:val="00B70AFE"/>
    <w:rsid w:val="00B715B0"/>
    <w:rsid w:val="00B92AE6"/>
    <w:rsid w:val="00BA288E"/>
    <w:rsid w:val="00BB076A"/>
    <w:rsid w:val="00BB30F7"/>
    <w:rsid w:val="00BB4A42"/>
    <w:rsid w:val="00BB6D50"/>
    <w:rsid w:val="00BC5EFB"/>
    <w:rsid w:val="00BC62FB"/>
    <w:rsid w:val="00BD3A73"/>
    <w:rsid w:val="00BE25A2"/>
    <w:rsid w:val="00BF0D00"/>
    <w:rsid w:val="00BF2FF6"/>
    <w:rsid w:val="00BF572E"/>
    <w:rsid w:val="00BF688D"/>
    <w:rsid w:val="00C050EC"/>
    <w:rsid w:val="00C0744E"/>
    <w:rsid w:val="00C12E20"/>
    <w:rsid w:val="00C13238"/>
    <w:rsid w:val="00C17566"/>
    <w:rsid w:val="00C27E93"/>
    <w:rsid w:val="00C32213"/>
    <w:rsid w:val="00C37F81"/>
    <w:rsid w:val="00C41BDE"/>
    <w:rsid w:val="00C420E1"/>
    <w:rsid w:val="00C446AF"/>
    <w:rsid w:val="00C475AF"/>
    <w:rsid w:val="00C60D69"/>
    <w:rsid w:val="00C61595"/>
    <w:rsid w:val="00C849AD"/>
    <w:rsid w:val="00C85F95"/>
    <w:rsid w:val="00C904DF"/>
    <w:rsid w:val="00C9307B"/>
    <w:rsid w:val="00CA036C"/>
    <w:rsid w:val="00CA360E"/>
    <w:rsid w:val="00CA5B35"/>
    <w:rsid w:val="00CB33F7"/>
    <w:rsid w:val="00CB4115"/>
    <w:rsid w:val="00CC2FA6"/>
    <w:rsid w:val="00CD1CC1"/>
    <w:rsid w:val="00CD6E1B"/>
    <w:rsid w:val="00CE1F22"/>
    <w:rsid w:val="00CE6684"/>
    <w:rsid w:val="00CF11A1"/>
    <w:rsid w:val="00CF617D"/>
    <w:rsid w:val="00CF7A3F"/>
    <w:rsid w:val="00D00691"/>
    <w:rsid w:val="00D06006"/>
    <w:rsid w:val="00D07D6F"/>
    <w:rsid w:val="00D31B4B"/>
    <w:rsid w:val="00D37B61"/>
    <w:rsid w:val="00D457F7"/>
    <w:rsid w:val="00D47841"/>
    <w:rsid w:val="00D62C56"/>
    <w:rsid w:val="00D64C46"/>
    <w:rsid w:val="00D65A49"/>
    <w:rsid w:val="00D76C9F"/>
    <w:rsid w:val="00D84205"/>
    <w:rsid w:val="00D93BE4"/>
    <w:rsid w:val="00DA0AAE"/>
    <w:rsid w:val="00DB2F25"/>
    <w:rsid w:val="00DE7ED6"/>
    <w:rsid w:val="00DF1389"/>
    <w:rsid w:val="00DF5D46"/>
    <w:rsid w:val="00DF5F5B"/>
    <w:rsid w:val="00E019B3"/>
    <w:rsid w:val="00E021BE"/>
    <w:rsid w:val="00E17BE9"/>
    <w:rsid w:val="00E22156"/>
    <w:rsid w:val="00E25F06"/>
    <w:rsid w:val="00E30824"/>
    <w:rsid w:val="00E322D5"/>
    <w:rsid w:val="00E3454C"/>
    <w:rsid w:val="00E34FFD"/>
    <w:rsid w:val="00E4578E"/>
    <w:rsid w:val="00E529F6"/>
    <w:rsid w:val="00E5621F"/>
    <w:rsid w:val="00E57BCF"/>
    <w:rsid w:val="00E6214A"/>
    <w:rsid w:val="00E72013"/>
    <w:rsid w:val="00E72407"/>
    <w:rsid w:val="00E76661"/>
    <w:rsid w:val="00E80AFB"/>
    <w:rsid w:val="00E84A52"/>
    <w:rsid w:val="00E84B86"/>
    <w:rsid w:val="00E873C5"/>
    <w:rsid w:val="00E87A9B"/>
    <w:rsid w:val="00E9099E"/>
    <w:rsid w:val="00E96631"/>
    <w:rsid w:val="00E97083"/>
    <w:rsid w:val="00EB4242"/>
    <w:rsid w:val="00EB7A23"/>
    <w:rsid w:val="00EC5A46"/>
    <w:rsid w:val="00EE27C9"/>
    <w:rsid w:val="00EE4501"/>
    <w:rsid w:val="00EF78F0"/>
    <w:rsid w:val="00F07947"/>
    <w:rsid w:val="00F14CEE"/>
    <w:rsid w:val="00F15628"/>
    <w:rsid w:val="00F15DE3"/>
    <w:rsid w:val="00F17325"/>
    <w:rsid w:val="00F174A4"/>
    <w:rsid w:val="00F215F0"/>
    <w:rsid w:val="00F21CE9"/>
    <w:rsid w:val="00F30B7D"/>
    <w:rsid w:val="00F3120F"/>
    <w:rsid w:val="00F33D92"/>
    <w:rsid w:val="00F40656"/>
    <w:rsid w:val="00F435FC"/>
    <w:rsid w:val="00F44A51"/>
    <w:rsid w:val="00F46D68"/>
    <w:rsid w:val="00F470C9"/>
    <w:rsid w:val="00F4724E"/>
    <w:rsid w:val="00F500E0"/>
    <w:rsid w:val="00F60610"/>
    <w:rsid w:val="00F60EC3"/>
    <w:rsid w:val="00F65663"/>
    <w:rsid w:val="00F77699"/>
    <w:rsid w:val="00F8451A"/>
    <w:rsid w:val="00F8544D"/>
    <w:rsid w:val="00F91DF5"/>
    <w:rsid w:val="00F93E43"/>
    <w:rsid w:val="00FA7433"/>
    <w:rsid w:val="00FB1E9F"/>
    <w:rsid w:val="00FB2BDE"/>
    <w:rsid w:val="00FC2589"/>
    <w:rsid w:val="00FC65D3"/>
    <w:rsid w:val="00FD181D"/>
    <w:rsid w:val="00FD1AEF"/>
    <w:rsid w:val="00FD4965"/>
    <w:rsid w:val="00FD7E18"/>
    <w:rsid w:val="00FE4849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1469E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5F1C5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F4B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83FA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6754</TotalTime>
  <Pages>15</Pages>
  <Words>5189</Words>
  <Characters>29582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GLOBAL CYBER</cp:lastModifiedBy>
  <cp:revision>434</cp:revision>
  <dcterms:created xsi:type="dcterms:W3CDTF">2023-11-28T12:15:00Z</dcterms:created>
  <dcterms:modified xsi:type="dcterms:W3CDTF">2024-01-19T19:42:00Z</dcterms:modified>
</cp:coreProperties>
</file>